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26" w:rsidRPr="00A31526" w:rsidRDefault="00A31526" w:rsidP="00A31526">
      <w:pPr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bookmarkStart w:id="0" w:name="_GoBack"/>
      <w:bookmarkEnd w:id="0"/>
      <w:r w:rsidRPr="00A31526">
        <w:rPr>
          <w:noProof/>
          <w:sz w:val="20"/>
          <w:szCs w:val="20"/>
          <w:lang w:eastAsia="ru-RU"/>
        </w:rPr>
        <w:drawing>
          <wp:inline distT="0" distB="0" distL="0" distR="0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26" w:rsidRPr="00A31526" w:rsidRDefault="00A31526" w:rsidP="00A31526">
      <w:pPr>
        <w:spacing w:before="0" w:beforeAutospacing="0" w:after="0" w:afterAutospacing="0"/>
        <w:jc w:val="center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keepNext/>
        <w:spacing w:before="0" w:beforeAutospacing="0" w:after="0" w:afterAutospacing="0"/>
        <w:jc w:val="center"/>
        <w:outlineLvl w:val="0"/>
        <w:rPr>
          <w:b/>
          <w:caps/>
          <w:szCs w:val="28"/>
          <w:lang w:eastAsia="ru-RU"/>
        </w:rPr>
      </w:pPr>
      <w:r w:rsidRPr="00A31526">
        <w:rPr>
          <w:b/>
          <w:caps/>
          <w:szCs w:val="28"/>
          <w:lang w:eastAsia="ru-RU"/>
        </w:rPr>
        <w:t>АДМИНИСТРАЦИЯ  муниципального  образования</w:t>
      </w:r>
    </w:p>
    <w:p w:rsidR="009B79CA" w:rsidRDefault="006519F5" w:rsidP="00A31526">
      <w:pPr>
        <w:keepNext/>
        <w:spacing w:before="0" w:beforeAutospacing="0" w:after="0" w:afterAutospacing="0"/>
        <w:jc w:val="center"/>
        <w:outlineLvl w:val="0"/>
        <w:rPr>
          <w:b/>
          <w:caps/>
          <w:szCs w:val="28"/>
          <w:lang w:eastAsia="ru-RU"/>
        </w:rPr>
      </w:pPr>
      <w:r>
        <w:rPr>
          <w:b/>
          <w:caps/>
          <w:szCs w:val="28"/>
          <w:lang w:eastAsia="ru-RU"/>
        </w:rPr>
        <w:t xml:space="preserve">«Духовщинский </w:t>
      </w:r>
      <w:r w:rsidR="00900269">
        <w:rPr>
          <w:b/>
          <w:caps/>
          <w:szCs w:val="28"/>
          <w:lang w:eastAsia="ru-RU"/>
        </w:rPr>
        <w:t xml:space="preserve"> </w:t>
      </w:r>
      <w:r>
        <w:rPr>
          <w:b/>
          <w:caps/>
          <w:szCs w:val="28"/>
          <w:lang w:eastAsia="ru-RU"/>
        </w:rPr>
        <w:t xml:space="preserve">муниципальный </w:t>
      </w:r>
      <w:r w:rsidR="00900269">
        <w:rPr>
          <w:b/>
          <w:caps/>
          <w:szCs w:val="28"/>
          <w:lang w:eastAsia="ru-RU"/>
        </w:rPr>
        <w:t xml:space="preserve"> </w:t>
      </w:r>
      <w:r>
        <w:rPr>
          <w:b/>
          <w:caps/>
          <w:szCs w:val="28"/>
          <w:lang w:eastAsia="ru-RU"/>
        </w:rPr>
        <w:t>округ»</w:t>
      </w:r>
    </w:p>
    <w:p w:rsidR="00A31526" w:rsidRPr="00A31526" w:rsidRDefault="00A31526" w:rsidP="00A31526">
      <w:pPr>
        <w:keepNext/>
        <w:spacing w:before="0" w:beforeAutospacing="0" w:after="0" w:afterAutospacing="0"/>
        <w:jc w:val="center"/>
        <w:outlineLvl w:val="0"/>
        <w:rPr>
          <w:b/>
          <w:caps/>
          <w:szCs w:val="28"/>
          <w:lang w:eastAsia="ru-RU"/>
        </w:rPr>
      </w:pPr>
      <w:r w:rsidRPr="00A31526">
        <w:rPr>
          <w:b/>
          <w:caps/>
          <w:szCs w:val="28"/>
          <w:lang w:eastAsia="ru-RU"/>
        </w:rPr>
        <w:t>Смоленской  области</w:t>
      </w:r>
    </w:p>
    <w:p w:rsidR="00A31526" w:rsidRPr="00A31526" w:rsidRDefault="00A31526" w:rsidP="00A31526">
      <w:pPr>
        <w:spacing w:before="0" w:beforeAutospacing="0" w:after="0" w:afterAutospacing="0"/>
        <w:jc w:val="center"/>
        <w:rPr>
          <w:caps/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jc w:val="center"/>
        <w:rPr>
          <w:b/>
          <w:caps/>
          <w:spacing w:val="40"/>
          <w:sz w:val="32"/>
          <w:szCs w:val="32"/>
          <w:lang w:eastAsia="ru-RU"/>
        </w:rPr>
      </w:pPr>
      <w:r w:rsidRPr="00A31526">
        <w:rPr>
          <w:b/>
          <w:caps/>
          <w:spacing w:val="40"/>
          <w:sz w:val="32"/>
          <w:szCs w:val="32"/>
          <w:lang w:eastAsia="ru-RU"/>
        </w:rPr>
        <w:t>ПОСТАНОВЛЕНИЕ</w:t>
      </w:r>
    </w:p>
    <w:p w:rsidR="00A31526" w:rsidRPr="00A31526" w:rsidRDefault="00A31526" w:rsidP="00A31526">
      <w:pPr>
        <w:spacing w:before="0" w:beforeAutospacing="0" w:after="0" w:afterAutospacing="0"/>
        <w:jc w:val="center"/>
        <w:rPr>
          <w:caps/>
          <w:szCs w:val="28"/>
          <w:lang w:eastAsia="ru-RU"/>
        </w:rPr>
      </w:pPr>
    </w:p>
    <w:p w:rsidR="00B04FDA" w:rsidRPr="00B04FDA" w:rsidRDefault="00B04FDA" w:rsidP="00B04FDA">
      <w:pPr>
        <w:spacing w:before="0" w:beforeAutospacing="0" w:after="0" w:afterAutospacing="0"/>
        <w:rPr>
          <w:szCs w:val="28"/>
          <w:lang w:eastAsia="ru-RU"/>
        </w:rPr>
      </w:pPr>
      <w:r w:rsidRPr="00B04FDA">
        <w:rPr>
          <w:szCs w:val="28"/>
          <w:lang w:eastAsia="ru-RU"/>
        </w:rPr>
        <w:t>от ____________</w:t>
      </w:r>
      <w:r w:rsidRPr="00B04FDA">
        <w:rPr>
          <w:szCs w:val="28"/>
          <w:lang w:val="en-US" w:eastAsia="ru-RU"/>
        </w:rPr>
        <w:t>_</w:t>
      </w:r>
      <w:r w:rsidRPr="00B04FDA">
        <w:rPr>
          <w:szCs w:val="28"/>
          <w:lang w:eastAsia="ru-RU"/>
        </w:rPr>
        <w:t>_____ № ________</w:t>
      </w:r>
    </w:p>
    <w:p w:rsidR="00A31526" w:rsidRPr="00A31526" w:rsidRDefault="00A31526" w:rsidP="00A31526">
      <w:pPr>
        <w:spacing w:before="0" w:beforeAutospacing="0" w:after="0" w:afterAutospacing="0"/>
        <w:rPr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360"/>
      </w:tblGrid>
      <w:tr w:rsidR="00A31526" w:rsidRPr="00A31526" w:rsidTr="00404EA4">
        <w:tc>
          <w:tcPr>
            <w:tcW w:w="4786" w:type="dxa"/>
          </w:tcPr>
          <w:p w:rsidR="00A31526" w:rsidRPr="00A31526" w:rsidRDefault="00A31526" w:rsidP="00A31526">
            <w:pPr>
              <w:spacing w:before="0" w:beforeAutospacing="0" w:after="0" w:afterAutospacing="0"/>
              <w:jc w:val="both"/>
              <w:rPr>
                <w:rFonts w:eastAsia="Calibri"/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A31526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6519F5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A31526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A31526">
              <w:rPr>
                <w:szCs w:val="28"/>
                <w:lang w:eastAsia="ru-RU"/>
              </w:rPr>
              <w:t>муниципальной услуги «Постановка на учёт и н</w:t>
            </w:r>
            <w:r w:rsidR="004D6715">
              <w:rPr>
                <w:szCs w:val="28"/>
                <w:lang w:eastAsia="ru-RU"/>
              </w:rPr>
              <w:t>аправление детей в</w:t>
            </w:r>
            <w:r w:rsidRPr="00A31526">
              <w:rPr>
                <w:szCs w:val="28"/>
                <w:lang w:eastAsia="ru-RU"/>
              </w:rPr>
              <w:t xml:space="preserve">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5360" w:type="dxa"/>
          </w:tcPr>
          <w:p w:rsidR="00A31526" w:rsidRPr="00A31526" w:rsidRDefault="00A31526" w:rsidP="00A31526">
            <w:pPr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</w:tbl>
    <w:p w:rsidR="00A31526" w:rsidRPr="00A31526" w:rsidRDefault="00A31526" w:rsidP="00A31526">
      <w:pPr>
        <w:spacing w:before="0" w:beforeAutospacing="0" w:after="0" w:afterAutospacing="0"/>
        <w:jc w:val="both"/>
        <w:rPr>
          <w:szCs w:val="20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jc w:val="both"/>
        <w:rPr>
          <w:szCs w:val="20"/>
          <w:lang w:eastAsia="ru-RU"/>
        </w:rPr>
      </w:pPr>
    </w:p>
    <w:p w:rsidR="00A31526" w:rsidRPr="00A31526" w:rsidRDefault="00A31526" w:rsidP="00A31526">
      <w:pPr>
        <w:tabs>
          <w:tab w:val="left" w:pos="1134"/>
        </w:tabs>
        <w:spacing w:before="0" w:beforeAutospacing="0" w:after="0" w:afterAutospacing="0"/>
        <w:ind w:firstLine="697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В соответствии с Федеральными законами </w:t>
      </w:r>
      <w:r w:rsidRPr="00A31526">
        <w:rPr>
          <w:szCs w:val="28"/>
          <w:lang w:eastAsia="ru-RU" w:bidi="ru-RU"/>
        </w:rPr>
        <w:t xml:space="preserve">от 06.10.2003 № 131-ФЗ «Об общих принципах организации местного самоуправления в Российской Федерации», </w:t>
      </w:r>
      <w:r w:rsidRPr="00A31526">
        <w:rPr>
          <w:szCs w:val="28"/>
          <w:lang w:eastAsia="ru-RU"/>
        </w:rPr>
        <w:t xml:space="preserve">от 27.07.2010 № 210-ФЗ «Об организации предоставления государственных и муниципальных услуг», </w:t>
      </w:r>
      <w:r w:rsidRPr="00A31526">
        <w:rPr>
          <w:color w:val="000000"/>
          <w:szCs w:val="28"/>
          <w:lang w:eastAsia="ru-RU"/>
        </w:rPr>
        <w:t>от 29.12.2012 № 273-ФЗ «Об образовании в Российской Федерации», приказом Министерства просвещения Российской Федерации от 15.05.2020 № 236 «Об утверждении Порядка приема на обучение по образовательным программам дошкольного образования»</w:t>
      </w:r>
      <w:r w:rsidRPr="00A31526">
        <w:rPr>
          <w:szCs w:val="28"/>
          <w:lang w:eastAsia="ru-RU"/>
        </w:rPr>
        <w:t xml:space="preserve">, </w:t>
      </w:r>
      <w:r w:rsidR="00FA6055" w:rsidRPr="00FA6055">
        <w:rPr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«Духовщинский муниципальный округ» Смоленской области от 14.01.2025 №</w:t>
      </w:r>
      <w:r w:rsidR="00FA6055" w:rsidRPr="00FA6055">
        <w:rPr>
          <w:szCs w:val="28"/>
          <w:lang w:val="en-US" w:eastAsia="ru-RU"/>
        </w:rPr>
        <w:t> </w:t>
      </w:r>
      <w:r w:rsidR="00FA6055" w:rsidRPr="00FA6055">
        <w:rPr>
          <w:szCs w:val="28"/>
          <w:lang w:eastAsia="ru-RU"/>
        </w:rPr>
        <w:t>9</w:t>
      </w:r>
      <w:r w:rsidR="00FA6055">
        <w:rPr>
          <w:szCs w:val="28"/>
          <w:lang w:eastAsia="ru-RU"/>
        </w:rPr>
        <w:t xml:space="preserve">, </w:t>
      </w:r>
      <w:r w:rsidRPr="00A31526">
        <w:rPr>
          <w:szCs w:val="28"/>
          <w:lang w:eastAsia="ru-RU"/>
        </w:rPr>
        <w:t>Администрация муниципального</w:t>
      </w:r>
      <w:r w:rsidR="004D6715">
        <w:rPr>
          <w:szCs w:val="28"/>
          <w:lang w:eastAsia="ru-RU"/>
        </w:rPr>
        <w:t xml:space="preserve"> образования «Духовщинский муниципальный округ</w:t>
      </w:r>
      <w:r w:rsidRPr="00A31526">
        <w:rPr>
          <w:szCs w:val="28"/>
          <w:lang w:eastAsia="ru-RU"/>
        </w:rPr>
        <w:t>» Смоленской области</w:t>
      </w:r>
    </w:p>
    <w:p w:rsidR="00A31526" w:rsidRPr="00A31526" w:rsidRDefault="00A31526" w:rsidP="00A31526">
      <w:pPr>
        <w:tabs>
          <w:tab w:val="left" w:pos="1134"/>
        </w:tabs>
        <w:spacing w:before="0" w:beforeAutospacing="0" w:after="0" w:afterAutospacing="0"/>
        <w:ind w:firstLine="697"/>
        <w:jc w:val="both"/>
        <w:rPr>
          <w:szCs w:val="20"/>
          <w:lang w:eastAsia="ru-RU"/>
        </w:rPr>
      </w:pPr>
    </w:p>
    <w:p w:rsidR="00A31526" w:rsidRPr="00A31526" w:rsidRDefault="00A31526" w:rsidP="00A31526">
      <w:pPr>
        <w:tabs>
          <w:tab w:val="left" w:pos="1134"/>
        </w:tabs>
        <w:spacing w:before="0" w:beforeAutospacing="0" w:after="0" w:afterAutospacing="0"/>
        <w:ind w:firstLine="697"/>
        <w:jc w:val="both"/>
        <w:rPr>
          <w:szCs w:val="20"/>
          <w:lang w:eastAsia="ru-RU"/>
        </w:rPr>
      </w:pPr>
      <w:r w:rsidRPr="00A31526">
        <w:rPr>
          <w:szCs w:val="20"/>
          <w:lang w:eastAsia="ru-RU"/>
        </w:rPr>
        <w:t>ПОСТАНОВЛЯЕТ:</w:t>
      </w:r>
    </w:p>
    <w:p w:rsidR="00A31526" w:rsidRPr="00A31526" w:rsidRDefault="00A31526" w:rsidP="00A31526">
      <w:pPr>
        <w:tabs>
          <w:tab w:val="left" w:pos="1134"/>
        </w:tabs>
        <w:spacing w:before="0" w:beforeAutospacing="0" w:after="0" w:afterAutospacing="0"/>
        <w:ind w:firstLine="697"/>
        <w:jc w:val="both"/>
        <w:rPr>
          <w:szCs w:val="20"/>
          <w:lang w:eastAsia="ru-RU"/>
        </w:rPr>
      </w:pPr>
    </w:p>
    <w:p w:rsidR="00A31526" w:rsidRPr="00A31526" w:rsidRDefault="00A31526" w:rsidP="00A31526">
      <w:pPr>
        <w:tabs>
          <w:tab w:val="left" w:pos="1134"/>
        </w:tabs>
        <w:autoSpaceDE w:val="0"/>
        <w:spacing w:before="0" w:beforeAutospacing="0" w:after="0" w:afterAutospacing="0"/>
        <w:ind w:firstLine="697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1. Утвердить прилагаемый Административный регламент предоставления </w:t>
      </w:r>
      <w:r w:rsidRPr="00A31526">
        <w:rPr>
          <w:rFonts w:eastAsia="Calibri"/>
          <w:szCs w:val="28"/>
          <w:lang w:eastAsia="ru-RU"/>
        </w:rPr>
        <w:t>Администрацией муниципального</w:t>
      </w:r>
      <w:r w:rsidR="004D6715">
        <w:rPr>
          <w:rFonts w:eastAsia="Calibri"/>
          <w:szCs w:val="28"/>
          <w:lang w:eastAsia="ru-RU"/>
        </w:rPr>
        <w:t xml:space="preserve"> образования «Духовщинский муниципальный округ</w:t>
      </w:r>
      <w:r w:rsidRPr="00A31526">
        <w:rPr>
          <w:rFonts w:eastAsia="Calibri"/>
          <w:szCs w:val="28"/>
          <w:lang w:eastAsia="ru-RU"/>
        </w:rPr>
        <w:t xml:space="preserve">» Смоленской области </w:t>
      </w:r>
      <w:r w:rsidRPr="00A31526">
        <w:rPr>
          <w:szCs w:val="28"/>
          <w:lang w:eastAsia="ru-RU"/>
        </w:rPr>
        <w:t>муниципальной услуги «Постановка на учёт и</w:t>
      </w:r>
      <w:r w:rsidR="00351AF0">
        <w:rPr>
          <w:szCs w:val="28"/>
          <w:lang w:eastAsia="ru-RU"/>
        </w:rPr>
        <w:t> </w:t>
      </w:r>
      <w:r w:rsidRPr="00A31526">
        <w:rPr>
          <w:szCs w:val="28"/>
          <w:lang w:eastAsia="ru-RU"/>
        </w:rPr>
        <w:t xml:space="preserve">направление </w:t>
      </w:r>
      <w:r w:rsidR="004D6715">
        <w:rPr>
          <w:spacing w:val="-2"/>
          <w:szCs w:val="28"/>
          <w:lang w:eastAsia="ru-RU"/>
        </w:rPr>
        <w:t>детей в </w:t>
      </w:r>
      <w:r w:rsidRPr="00A31526">
        <w:rPr>
          <w:rFonts w:eastAsia="Calibri"/>
          <w:spacing w:val="-2"/>
          <w:szCs w:val="28"/>
          <w:lang w:eastAsia="ru-RU"/>
        </w:rPr>
        <w:t>образовательные учреждения,</w:t>
      </w:r>
      <w:r w:rsidRPr="00A31526">
        <w:rPr>
          <w:rFonts w:eastAsia="Calibri"/>
          <w:szCs w:val="28"/>
          <w:lang w:eastAsia="ru-RU"/>
        </w:rPr>
        <w:t xml:space="preserve"> реализующие </w:t>
      </w:r>
      <w:r w:rsidRPr="00A31526">
        <w:rPr>
          <w:szCs w:val="28"/>
          <w:lang w:eastAsia="ru-RU"/>
        </w:rPr>
        <w:t>образовательные</w:t>
      </w:r>
      <w:r w:rsidRPr="00A31526">
        <w:rPr>
          <w:rFonts w:eastAsia="Calibri"/>
          <w:szCs w:val="28"/>
          <w:lang w:eastAsia="ru-RU"/>
        </w:rPr>
        <w:t xml:space="preserve"> </w:t>
      </w:r>
      <w:r w:rsidRPr="00A31526">
        <w:rPr>
          <w:rFonts w:eastAsia="Calibri"/>
          <w:spacing w:val="-4"/>
          <w:szCs w:val="28"/>
          <w:lang w:eastAsia="ru-RU"/>
        </w:rPr>
        <w:t>программы дошкольного образования</w:t>
      </w:r>
      <w:r w:rsidRPr="00A31526">
        <w:rPr>
          <w:szCs w:val="28"/>
          <w:lang w:eastAsia="ru-RU"/>
        </w:rPr>
        <w:t>» (далее также – Административный регламент).</w:t>
      </w:r>
    </w:p>
    <w:p w:rsidR="00A31526" w:rsidRPr="00A31526" w:rsidRDefault="00A31526" w:rsidP="00A31526">
      <w:p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697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lastRenderedPageBreak/>
        <w:t>2. Признать утратившим силу:</w:t>
      </w:r>
    </w:p>
    <w:p w:rsidR="00A31526" w:rsidRPr="00A31526" w:rsidRDefault="00A31526" w:rsidP="00A31526">
      <w:p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697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- постановление Администрации муниципального образования «Духовщинский</w:t>
      </w:r>
      <w:r w:rsidR="004D6715">
        <w:rPr>
          <w:rFonts w:eastAsia="Calibri"/>
          <w:szCs w:val="28"/>
        </w:rPr>
        <w:t xml:space="preserve"> район» Смоленской области от 25.10.2023 № 369</w:t>
      </w:r>
      <w:r w:rsidRPr="00A31526">
        <w:rPr>
          <w:rFonts w:eastAsia="Calibri"/>
          <w:szCs w:val="28"/>
        </w:rPr>
        <w:t xml:space="preserve"> «Об утверждении Административного регламента предоставления Администрацией муниципальной услуги «</w:t>
      </w:r>
      <w:r w:rsidR="004D6715" w:rsidRPr="004D6715">
        <w:rPr>
          <w:rFonts w:eastAsia="Calibri"/>
          <w:szCs w:val="28"/>
        </w:rPr>
        <w:t xml:space="preserve">Постановка на учёт и направление детей в </w:t>
      </w:r>
      <w:r w:rsidR="004D6715">
        <w:rPr>
          <w:rFonts w:eastAsia="Calibri"/>
          <w:szCs w:val="28"/>
        </w:rPr>
        <w:t xml:space="preserve">муниципальные </w:t>
      </w:r>
      <w:r w:rsidR="004D6715" w:rsidRPr="004D6715">
        <w:rPr>
          <w:rFonts w:eastAsia="Calibri"/>
          <w:szCs w:val="28"/>
        </w:rPr>
        <w:t>образовательные учреждения, реализующие образовательные программы дошкольного образования</w:t>
      </w:r>
      <w:r w:rsidR="004D6715">
        <w:rPr>
          <w:rFonts w:eastAsia="Calibri"/>
          <w:szCs w:val="28"/>
        </w:rPr>
        <w:t>».</w:t>
      </w:r>
    </w:p>
    <w:p w:rsidR="00A31526" w:rsidRPr="00A31526" w:rsidRDefault="00A31526" w:rsidP="00A31526">
      <w:pPr>
        <w:tabs>
          <w:tab w:val="left" w:pos="1134"/>
        </w:tabs>
        <w:spacing w:before="0" w:beforeAutospacing="0" w:after="0" w:afterAutospacing="0"/>
        <w:ind w:firstLine="697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  <w:lang w:eastAsia="ru-RU"/>
        </w:rPr>
        <w:t xml:space="preserve">3. Обнародовать настоящее постановление путем размещения </w:t>
      </w:r>
      <w:r w:rsidRPr="00A31526">
        <w:rPr>
          <w:rFonts w:eastAsia="Calibri"/>
          <w:szCs w:val="28"/>
          <w:lang w:eastAsia="ru-RU"/>
        </w:rPr>
        <w:br/>
        <w:t xml:space="preserve">на </w:t>
      </w:r>
      <w:r w:rsidRPr="00A31526">
        <w:rPr>
          <w:szCs w:val="28"/>
          <w:lang w:eastAsia="ru-RU"/>
        </w:rPr>
        <w:t>информационном</w:t>
      </w:r>
      <w:r w:rsidRPr="00A31526">
        <w:rPr>
          <w:rFonts w:eastAsia="Calibri"/>
          <w:szCs w:val="28"/>
          <w:lang w:eastAsia="ru-RU"/>
        </w:rPr>
        <w:t xml:space="preserve"> стенде на первом этаже здания Администрации муниципального об</w:t>
      </w:r>
      <w:r w:rsidR="004D6715">
        <w:rPr>
          <w:rFonts w:eastAsia="Calibri"/>
          <w:szCs w:val="28"/>
          <w:lang w:eastAsia="ru-RU"/>
        </w:rPr>
        <w:t>разования «Духовщинский муниципальный округ</w:t>
      </w:r>
      <w:r w:rsidRPr="00A31526">
        <w:rPr>
          <w:rFonts w:eastAsia="Calibri"/>
          <w:szCs w:val="28"/>
          <w:lang w:eastAsia="ru-RU"/>
        </w:rPr>
        <w:t xml:space="preserve">» Смоленской области, а также </w:t>
      </w:r>
      <w:r w:rsidRPr="00A31526">
        <w:rPr>
          <w:szCs w:val="28"/>
          <w:lang w:eastAsia="ru-RU"/>
        </w:rPr>
        <w:t xml:space="preserve">разместить на официальном сайте </w:t>
      </w:r>
      <w:r w:rsidRPr="00A31526">
        <w:rPr>
          <w:rFonts w:eastAsia="Calibri"/>
          <w:szCs w:val="28"/>
          <w:lang w:eastAsia="ru-RU"/>
        </w:rPr>
        <w:t>Администрации муниципального</w:t>
      </w:r>
      <w:r w:rsidR="004D6715">
        <w:rPr>
          <w:rFonts w:eastAsia="Calibri"/>
          <w:szCs w:val="28"/>
          <w:lang w:eastAsia="ru-RU"/>
        </w:rPr>
        <w:t xml:space="preserve"> образования «Духовщинский муниципальный округ</w:t>
      </w:r>
      <w:r w:rsidRPr="00A31526">
        <w:rPr>
          <w:rFonts w:eastAsia="Calibri"/>
          <w:szCs w:val="28"/>
          <w:lang w:eastAsia="ru-RU"/>
        </w:rPr>
        <w:t>» Смоленской области</w:t>
      </w:r>
      <w:r w:rsidRPr="00A31526">
        <w:rPr>
          <w:szCs w:val="28"/>
          <w:lang w:eastAsia="ru-RU"/>
        </w:rPr>
        <w:t xml:space="preserve"> в</w:t>
      </w:r>
      <w:r w:rsidR="009F7B2B">
        <w:rPr>
          <w:szCs w:val="28"/>
          <w:lang w:eastAsia="ru-RU"/>
        </w:rPr>
        <w:t> </w:t>
      </w:r>
      <w:r w:rsidRPr="00A31526">
        <w:rPr>
          <w:szCs w:val="28"/>
          <w:lang w:eastAsia="ru-RU"/>
        </w:rPr>
        <w:t>информационно-телекоммуникационной сети «Интернет» (</w:t>
      </w:r>
      <w:hyperlink r:id="rId8" w:history="1">
        <w:r w:rsidRPr="00A31526">
          <w:rPr>
            <w:color w:val="0000FF"/>
            <w:szCs w:val="28"/>
            <w:u w:val="single"/>
            <w:lang w:eastAsia="ru-RU"/>
          </w:rPr>
          <w:t>http://duhov.admin-smolensk.ru/</w:t>
        </w:r>
      </w:hyperlink>
      <w:r w:rsidRPr="00A31526">
        <w:rPr>
          <w:szCs w:val="28"/>
          <w:lang w:eastAsia="ru-RU"/>
        </w:rPr>
        <w:t xml:space="preserve"> )</w:t>
      </w:r>
      <w:r w:rsidRPr="00A31526">
        <w:rPr>
          <w:rFonts w:eastAsia="Calibri"/>
          <w:szCs w:val="28"/>
        </w:rPr>
        <w:t xml:space="preserve"> в разделе «Муниципальные услуги».</w:t>
      </w:r>
    </w:p>
    <w:p w:rsidR="00A31526" w:rsidRPr="00A31526" w:rsidRDefault="00A31526" w:rsidP="00A31526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697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4. </w:t>
      </w:r>
      <w:r w:rsidRPr="00A31526">
        <w:rPr>
          <w:rFonts w:eastAsia="Calibri"/>
          <w:szCs w:val="28"/>
          <w:lang w:eastAsia="ru-RU"/>
        </w:rPr>
        <w:t>Настоящее постановление вступает в силу со дня, следующего за днем его обнародования.</w:t>
      </w: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5527"/>
      </w:tblGrid>
      <w:tr w:rsidR="00A31526" w:rsidRPr="00A31526" w:rsidTr="00404EA4">
        <w:tc>
          <w:tcPr>
            <w:tcW w:w="4728" w:type="dxa"/>
          </w:tcPr>
          <w:p w:rsidR="00A31526" w:rsidRPr="00A31526" w:rsidRDefault="00A31526" w:rsidP="00A31526">
            <w:pPr>
              <w:spacing w:before="0" w:beforeAutospacing="0" w:after="0" w:afterAutospacing="0"/>
              <w:rPr>
                <w:rFonts w:eastAsia="Calibri"/>
                <w:szCs w:val="28"/>
                <w:lang w:eastAsia="ru-RU"/>
              </w:rPr>
            </w:pPr>
            <w:r w:rsidRPr="00A31526">
              <w:rPr>
                <w:rFonts w:eastAsia="Calibri"/>
                <w:szCs w:val="28"/>
                <w:lang w:eastAsia="ru-RU"/>
              </w:rPr>
              <w:t>Глава муниципального</w:t>
            </w:r>
            <w:r w:rsidR="004D6715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округ» </w:t>
            </w:r>
            <w:r w:rsidRPr="00A31526">
              <w:rPr>
                <w:rFonts w:eastAsia="Calibri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610" w:type="dxa"/>
          </w:tcPr>
          <w:p w:rsidR="00A31526" w:rsidRPr="00A31526" w:rsidRDefault="00A31526" w:rsidP="00A31526">
            <w:pPr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ru-RU"/>
              </w:rPr>
            </w:pPr>
          </w:p>
          <w:p w:rsidR="00A31526" w:rsidRPr="00A31526" w:rsidRDefault="00A31526" w:rsidP="00A31526">
            <w:pPr>
              <w:spacing w:before="0" w:beforeAutospacing="0" w:after="0" w:afterAutospacing="0"/>
              <w:jc w:val="center"/>
              <w:rPr>
                <w:rFonts w:eastAsia="Calibri"/>
                <w:szCs w:val="28"/>
                <w:lang w:eastAsia="ru-RU"/>
              </w:rPr>
            </w:pPr>
          </w:p>
          <w:p w:rsidR="00A31526" w:rsidRPr="00A31526" w:rsidRDefault="004D6715" w:rsidP="00A31526">
            <w:pPr>
              <w:spacing w:before="0" w:beforeAutospacing="0" w:after="0" w:afterAutospacing="0"/>
              <w:jc w:val="right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В.В. Молотков</w:t>
            </w:r>
          </w:p>
        </w:tc>
      </w:tr>
    </w:tbl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 w:val="2"/>
          <w:szCs w:val="2"/>
          <w:lang w:eastAsia="ru-RU"/>
        </w:rPr>
      </w:pPr>
      <w:r w:rsidRPr="00A31526">
        <w:rPr>
          <w:szCs w:val="28"/>
          <w:lang w:eastAsia="ru-RU"/>
        </w:rPr>
        <w:br w:type="page"/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5920"/>
        <w:gridCol w:w="4510"/>
      </w:tblGrid>
      <w:tr w:rsidR="00A31526" w:rsidRPr="00A31526" w:rsidTr="00404EA4">
        <w:tc>
          <w:tcPr>
            <w:tcW w:w="5920" w:type="dxa"/>
          </w:tcPr>
          <w:p w:rsidR="00A31526" w:rsidRPr="00A31526" w:rsidRDefault="00A31526" w:rsidP="00A31526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510" w:type="dxa"/>
          </w:tcPr>
          <w:p w:rsidR="00A31526" w:rsidRPr="00A31526" w:rsidRDefault="00A31526" w:rsidP="00A31526">
            <w:pPr>
              <w:spacing w:before="0" w:beforeAutospacing="0" w:after="0" w:afterAutospacing="0"/>
              <w:ind w:right="-1"/>
              <w:rPr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t>УТВЕРЖДЕН</w:t>
            </w:r>
          </w:p>
          <w:p w:rsidR="00A31526" w:rsidRPr="00A31526" w:rsidRDefault="00A31526" w:rsidP="00A31526">
            <w:pPr>
              <w:spacing w:before="0" w:beforeAutospacing="0" w:after="0" w:afterAutospacing="0"/>
              <w:ind w:right="-1"/>
              <w:rPr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t>постановлением Администрации муниципального</w:t>
            </w:r>
            <w:r w:rsidR="004D6715">
              <w:rPr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A31526">
              <w:rPr>
                <w:szCs w:val="28"/>
                <w:lang w:eastAsia="ru-RU"/>
              </w:rPr>
              <w:t>» Смоленской области</w:t>
            </w:r>
          </w:p>
          <w:p w:rsidR="00A31526" w:rsidRPr="00A31526" w:rsidRDefault="008B3EE5" w:rsidP="00A84A36">
            <w:pPr>
              <w:spacing w:before="0" w:beforeAutospacing="0" w:after="0" w:afterAutospacing="0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от «</w:t>
            </w:r>
            <w:r w:rsidR="00A84A36">
              <w:rPr>
                <w:bCs/>
                <w:szCs w:val="28"/>
                <w:lang w:eastAsia="ru-RU"/>
              </w:rPr>
              <w:t>___</w:t>
            </w:r>
            <w:r w:rsidR="004D6715">
              <w:rPr>
                <w:bCs/>
                <w:szCs w:val="28"/>
                <w:lang w:eastAsia="ru-RU"/>
              </w:rPr>
              <w:t>»</w:t>
            </w:r>
            <w:r w:rsidR="00A84A36">
              <w:rPr>
                <w:bCs/>
                <w:szCs w:val="28"/>
                <w:lang w:eastAsia="ru-RU"/>
              </w:rPr>
              <w:t xml:space="preserve"> __________ </w:t>
            </w:r>
            <w:r>
              <w:rPr>
                <w:bCs/>
                <w:szCs w:val="28"/>
                <w:lang w:eastAsia="ru-RU"/>
              </w:rPr>
              <w:t>20</w:t>
            </w:r>
            <w:r w:rsidR="001C0C57">
              <w:rPr>
                <w:bCs/>
                <w:szCs w:val="28"/>
                <w:lang w:eastAsia="ru-RU"/>
              </w:rPr>
              <w:t>25</w:t>
            </w:r>
            <w:r>
              <w:rPr>
                <w:bCs/>
                <w:szCs w:val="28"/>
                <w:lang w:eastAsia="ru-RU"/>
              </w:rPr>
              <w:t xml:space="preserve"> г. № </w:t>
            </w:r>
            <w:r w:rsidR="00A84A36">
              <w:rPr>
                <w:bCs/>
                <w:szCs w:val="28"/>
                <w:u w:val="single"/>
                <w:lang w:eastAsia="ru-RU"/>
              </w:rPr>
              <w:tab/>
            </w:r>
          </w:p>
        </w:tc>
      </w:tr>
    </w:tbl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АДМИНИСТРАТИВНЫЙ РЕГЛАМЕНТ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 xml:space="preserve">предоставления </w:t>
      </w:r>
      <w:r w:rsidRPr="00A31526">
        <w:rPr>
          <w:rFonts w:eastAsia="Calibri"/>
          <w:b/>
          <w:bCs/>
          <w:szCs w:val="28"/>
          <w:lang w:eastAsia="ru-RU"/>
        </w:rPr>
        <w:t>Администрацией муниципальн</w:t>
      </w:r>
      <w:r w:rsidR="001C0C57">
        <w:rPr>
          <w:rFonts w:eastAsia="Calibri"/>
          <w:b/>
          <w:bCs/>
          <w:szCs w:val="28"/>
          <w:lang w:eastAsia="ru-RU"/>
        </w:rPr>
        <w:t>ого образования «Духовщинский муниципальный округ</w:t>
      </w:r>
      <w:r w:rsidRPr="00A31526">
        <w:rPr>
          <w:rFonts w:eastAsia="Calibri"/>
          <w:b/>
          <w:bCs/>
          <w:szCs w:val="28"/>
          <w:lang w:eastAsia="ru-RU"/>
        </w:rPr>
        <w:t xml:space="preserve">» Смоленской области </w:t>
      </w:r>
      <w:r w:rsidR="00531D0E">
        <w:rPr>
          <w:b/>
          <w:bCs/>
          <w:szCs w:val="28"/>
          <w:lang w:eastAsia="ru-RU"/>
        </w:rPr>
        <w:t xml:space="preserve">муниципальной услуги </w:t>
      </w:r>
      <w:r w:rsidRPr="00A31526">
        <w:rPr>
          <w:b/>
          <w:bCs/>
          <w:szCs w:val="28"/>
          <w:lang w:eastAsia="ru-RU"/>
        </w:rPr>
        <w:t>«Постановка на учет и н</w:t>
      </w:r>
      <w:r w:rsidR="001C0C57">
        <w:rPr>
          <w:b/>
          <w:bCs/>
          <w:szCs w:val="28"/>
          <w:lang w:eastAsia="ru-RU"/>
        </w:rPr>
        <w:t>аправление детей в</w:t>
      </w:r>
      <w:r w:rsidRPr="00A31526">
        <w:rPr>
          <w:b/>
          <w:bCs/>
          <w:szCs w:val="28"/>
          <w:lang w:eastAsia="ru-RU"/>
        </w:rPr>
        <w:t xml:space="preserve"> образовательные учреждения, реализующие образовательные программы </w:t>
      </w:r>
      <w:r w:rsidRPr="00A31526">
        <w:rPr>
          <w:b/>
          <w:bCs/>
          <w:szCs w:val="28"/>
          <w:lang w:eastAsia="ru-RU"/>
        </w:rPr>
        <w:br/>
        <w:t>дошкольного образования»</w:t>
      </w:r>
      <w:r w:rsidRPr="00A31526">
        <w:rPr>
          <w:szCs w:val="28"/>
          <w:lang w:eastAsia="ru-RU"/>
        </w:rPr>
        <w:t xml:space="preserve"> </w:t>
      </w:r>
    </w:p>
    <w:p w:rsidR="00A31526" w:rsidRPr="00A31526" w:rsidRDefault="00A31526" w:rsidP="00A31526">
      <w:pPr>
        <w:spacing w:before="0" w:beforeAutospacing="0" w:after="0" w:afterAutospacing="0"/>
        <w:ind w:right="-1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1. Общие положения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outlineLvl w:val="2"/>
        <w:rPr>
          <w:szCs w:val="28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outlineLvl w:val="2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 xml:space="preserve">1.1. Предмет регулирования Административного регламента 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outlineLvl w:val="2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 xml:space="preserve">предоставления </w:t>
      </w:r>
      <w:r w:rsidRPr="00A31526">
        <w:rPr>
          <w:rFonts w:eastAsia="Calibri"/>
          <w:b/>
          <w:szCs w:val="28"/>
          <w:lang w:eastAsia="ru-RU"/>
        </w:rPr>
        <w:t>муниципальной</w:t>
      </w:r>
      <w:r w:rsidRPr="00A31526">
        <w:rPr>
          <w:b/>
          <w:bCs/>
          <w:szCs w:val="28"/>
          <w:lang w:eastAsia="ru-RU"/>
        </w:rPr>
        <w:t xml:space="preserve"> услуги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outlineLvl w:val="2"/>
        <w:rPr>
          <w:bCs/>
          <w:szCs w:val="28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right="-1"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Административный регламент предоставления муниципальной услуги «Постановка на учет и н</w:t>
      </w:r>
      <w:r w:rsidR="001C0C57">
        <w:rPr>
          <w:rFonts w:eastAsia="Calibri"/>
          <w:szCs w:val="28"/>
        </w:rPr>
        <w:t>аправление детей в</w:t>
      </w:r>
      <w:r w:rsidRPr="00A31526">
        <w:rPr>
          <w:rFonts w:eastAsia="Calibri"/>
          <w:szCs w:val="28"/>
        </w:rPr>
        <w:t xml:space="preserve"> образовательные учреждения, реализующие образовательные программы дошкольного образования</w:t>
      </w:r>
      <w:r w:rsidRPr="00A31526">
        <w:rPr>
          <w:rFonts w:eastAsia="Calibri"/>
          <w:spacing w:val="-4"/>
          <w:szCs w:val="28"/>
        </w:rPr>
        <w:t>»</w:t>
      </w:r>
      <w:r w:rsidRPr="00A31526">
        <w:rPr>
          <w:rFonts w:eastAsia="Calibri"/>
          <w:szCs w:val="28"/>
        </w:rPr>
        <w:t xml:space="preserve"> (далее – Административный регламент, муниципальная услуга) разработан в целях повышения качества исполнения и доступности результата предоставления</w:t>
      </w:r>
      <w:r w:rsidRPr="00A31526">
        <w:rPr>
          <w:rFonts w:eastAsia="Calibri"/>
          <w:color w:val="000000"/>
          <w:szCs w:val="28"/>
        </w:rPr>
        <w:t xml:space="preserve"> муниципальной</w:t>
      </w:r>
      <w:r w:rsidRPr="00A31526">
        <w:rPr>
          <w:rFonts w:eastAsia="Calibri"/>
          <w:szCs w:val="28"/>
        </w:rPr>
        <w:t xml:space="preserve"> услуги, создания комфортных условий для потребителей услуги, определяет порядок, сроки и последовательность действий (административных процедур) Администрации муниципального</w:t>
      </w:r>
      <w:r w:rsidR="001C0C57">
        <w:rPr>
          <w:rFonts w:eastAsia="Calibri"/>
          <w:szCs w:val="28"/>
        </w:rPr>
        <w:t xml:space="preserve"> образования «Духовщинский </w:t>
      </w:r>
      <w:r w:rsidR="006D7568">
        <w:rPr>
          <w:rFonts w:eastAsia="Calibri"/>
          <w:szCs w:val="28"/>
        </w:rPr>
        <w:t>муниципальный округ</w:t>
      </w:r>
      <w:r w:rsidRPr="00A31526">
        <w:rPr>
          <w:rFonts w:eastAsia="Calibri"/>
          <w:szCs w:val="28"/>
        </w:rPr>
        <w:t>» Смоленской области (далее также – Администрация) при предоставлении муниципальной услуги</w:t>
      </w:r>
      <w:r w:rsidRPr="00A31526">
        <w:rPr>
          <w:rFonts w:eastAsia="Calibri"/>
          <w:color w:val="000000"/>
          <w:szCs w:val="28"/>
        </w:rPr>
        <w:t xml:space="preserve">. 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right="-1" w:firstLine="709"/>
        <w:jc w:val="both"/>
        <w:rPr>
          <w:rFonts w:eastAsia="Calibri"/>
          <w:szCs w:val="28"/>
        </w:rPr>
      </w:pP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outlineLvl w:val="1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>1.2. Круг заявителей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bCs/>
          <w:szCs w:val="28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1.2.1. Заявителями на получение муниципальной услуги, являются граждане Российской Федерации, постоянно проживающие на территории Российской Федерации, а также временно проживающие на территории Российской Федерации иностранные граждане, лица без гражданства, являющиеся родителями или иными законными представителями детей в возрасте от рождения до 7 лет (включительно), нуждающихся в направлении в дошкольные образовательные </w:t>
      </w:r>
      <w:r w:rsidRPr="00A31526">
        <w:rPr>
          <w:rFonts w:eastAsia="Calibri"/>
          <w:spacing w:val="-2"/>
          <w:szCs w:val="28"/>
          <w:lang w:eastAsia="ru-RU"/>
        </w:rPr>
        <w:t>учреждения</w:t>
      </w:r>
      <w:r w:rsidRPr="00A31526">
        <w:rPr>
          <w:szCs w:val="28"/>
          <w:lang w:eastAsia="ru-RU"/>
        </w:rPr>
        <w:t xml:space="preserve"> (далее также – ДОУ, заявители).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1.2.2. От имени заявителя с заявлением о предоставлении муниципальной услуги вправе обратиться представитель заявителя, обладающий соответствующими </w:t>
      </w:r>
      <w:r w:rsidRPr="00A31526">
        <w:rPr>
          <w:rFonts w:eastAsia="Calibri"/>
          <w:szCs w:val="28"/>
        </w:rPr>
        <w:lastRenderedPageBreak/>
        <w:t>полномочиями, оформленными в порядке, предусмотренном федеральным законодательством (далее - представитель заявителя).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1.2.3. 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(https://www.gosuslugi.ru/) и/ или региональных порталов государственных и муниципальных услуг (функций) (далее - РПГУ) является родитель (законный представитель) ребенка, завершивший прохождение процедуры регистрации в 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форме» (далее - ЕСИА).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1.2.4. Право на внеочередное получение муниципальной услуги имеют следующие категории детей: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1) дети граждан, подвергшихся воздействию радиации вследствие катастрофы на Чернобыльской АЭС;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 дети граждан, эвакуированных из зоны отчуждения и переселенных (переселяемых) из зоны отселения вследствие катастрофы на Чернобыльской АЭС;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3) дети граждан из подразделений особого риска, а также семей, потерявших кормильца из числа этих граждан;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4) дети судей;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5) дети прокуроров;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6) дети сотрудников Следственного комитета Российской Федерации;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7) 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8) 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участвовавших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</w:t>
      </w:r>
      <w:r w:rsidRPr="00A31526">
        <w:rPr>
          <w:szCs w:val="28"/>
          <w:lang w:eastAsia="ru-RU"/>
        </w:rPr>
        <w:br/>
        <w:t>по обнаружению и пресечению деятельности террористических организаций и 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>9) 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073450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10)</w:t>
      </w:r>
      <w:r w:rsidR="00C23DD4">
        <w:rPr>
          <w:szCs w:val="28"/>
          <w:lang w:eastAsia="ru-RU"/>
        </w:rPr>
        <w:t> </w:t>
      </w:r>
      <w:r w:rsidRPr="00A31526">
        <w:rPr>
          <w:szCs w:val="28"/>
          <w:lang w:eastAsia="ru-RU"/>
        </w:rPr>
        <w:t>дети, достигшие возраста полутора лет, из семей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 Российской Федерации»</w:t>
      </w:r>
      <w:r w:rsidR="00677562">
        <w:rPr>
          <w:szCs w:val="28"/>
          <w:lang w:eastAsia="ru-RU"/>
        </w:rPr>
        <w:t xml:space="preserve"> (далее – мобилизованные граждане)</w:t>
      </w:r>
      <w:r w:rsidR="00073450">
        <w:rPr>
          <w:szCs w:val="28"/>
          <w:lang w:eastAsia="ru-RU"/>
        </w:rPr>
        <w:t>;</w:t>
      </w:r>
    </w:p>
    <w:p w:rsidR="00073450" w:rsidRDefault="00073450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11)</w:t>
      </w:r>
      <w:r w:rsidR="00C23DD4">
        <w:rPr>
          <w:szCs w:val="28"/>
          <w:lang w:eastAsia="ru-RU"/>
        </w:rPr>
        <w:t> </w:t>
      </w:r>
      <w:r>
        <w:rPr>
          <w:szCs w:val="28"/>
          <w:lang w:eastAsia="ru-RU"/>
        </w:rPr>
        <w:t xml:space="preserve">дети из </w:t>
      </w:r>
      <w:r w:rsidR="00CA39F0">
        <w:rPr>
          <w:szCs w:val="28"/>
          <w:lang w:eastAsia="ru-RU"/>
        </w:rPr>
        <w:t>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</w:t>
      </w:r>
      <w:r w:rsidR="00677562">
        <w:rPr>
          <w:szCs w:val="28"/>
          <w:lang w:eastAsia="ru-RU"/>
        </w:rPr>
        <w:t xml:space="preserve"> (далее – добровольцы)</w:t>
      </w:r>
      <w:r>
        <w:rPr>
          <w:szCs w:val="28"/>
          <w:lang w:eastAsia="ru-RU"/>
        </w:rPr>
        <w:t>;</w:t>
      </w:r>
    </w:p>
    <w:p w:rsidR="00BF12A6" w:rsidRDefault="00073450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2F2882">
        <w:rPr>
          <w:szCs w:val="28"/>
          <w:lang w:eastAsia="ru-RU"/>
        </w:rPr>
        <w:t> </w:t>
      </w:r>
      <w:r>
        <w:rPr>
          <w:szCs w:val="28"/>
          <w:lang w:eastAsia="ru-RU"/>
        </w:rPr>
        <w:t>дети из семей граждан</w:t>
      </w:r>
      <w:r w:rsidR="00C23DD4">
        <w:rPr>
          <w:szCs w:val="28"/>
          <w:lang w:eastAsia="ru-RU"/>
        </w:rPr>
        <w:t>,</w:t>
      </w:r>
      <w:r w:rsidR="00CA39F0">
        <w:rPr>
          <w:szCs w:val="28"/>
          <w:lang w:eastAsia="ru-RU"/>
        </w:rPr>
        <w:t xml:space="preserve"> поступивших на военную службу по контракту в</w:t>
      </w:r>
      <w:r w:rsidR="00C23DD4">
        <w:rPr>
          <w:szCs w:val="28"/>
          <w:lang w:eastAsia="ru-RU"/>
        </w:rPr>
        <w:t> </w:t>
      </w:r>
      <w:r w:rsidR="00CA39F0">
        <w:rPr>
          <w:szCs w:val="28"/>
          <w:lang w:eastAsia="ru-RU"/>
        </w:rPr>
        <w:t>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</w:t>
      </w:r>
      <w:r w:rsidR="00BF12A6">
        <w:rPr>
          <w:szCs w:val="28"/>
          <w:lang w:eastAsia="ru-RU"/>
        </w:rPr>
        <w:t>апорожской областей</w:t>
      </w:r>
      <w:r w:rsidR="00677562">
        <w:rPr>
          <w:szCs w:val="28"/>
          <w:lang w:eastAsia="ru-RU"/>
        </w:rPr>
        <w:t xml:space="preserve"> (далее – граждане, заключившие контракт)</w:t>
      </w:r>
      <w:r w:rsidR="00BF12A6">
        <w:rPr>
          <w:szCs w:val="28"/>
          <w:lang w:eastAsia="ru-RU"/>
        </w:rPr>
        <w:t>;</w:t>
      </w:r>
    </w:p>
    <w:p w:rsidR="00BF12A6" w:rsidRPr="008E1432" w:rsidRDefault="00BF12A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8E1432">
        <w:rPr>
          <w:szCs w:val="28"/>
          <w:lang w:eastAsia="ru-RU"/>
        </w:rPr>
        <w:t>13)</w:t>
      </w:r>
      <w:r w:rsidR="00C23DD4" w:rsidRPr="008E1432">
        <w:rPr>
          <w:szCs w:val="28"/>
          <w:lang w:eastAsia="ru-RU"/>
        </w:rPr>
        <w:t> </w:t>
      </w:r>
      <w:r w:rsidRPr="008E1432">
        <w:rPr>
          <w:szCs w:val="28"/>
          <w:lang w:eastAsia="ru-RU"/>
        </w:rPr>
        <w:t>дети из</w:t>
      </w:r>
      <w:r w:rsidR="00073450" w:rsidRPr="008E1432">
        <w:rPr>
          <w:szCs w:val="28"/>
          <w:lang w:eastAsia="ru-RU"/>
        </w:rPr>
        <w:t xml:space="preserve"> семей граждан Российской Федерации, проходящих службу в</w:t>
      </w:r>
      <w:r w:rsidR="00C23DD4" w:rsidRPr="008E1432">
        <w:rPr>
          <w:szCs w:val="28"/>
          <w:lang w:eastAsia="ru-RU"/>
        </w:rPr>
        <w:t> </w:t>
      </w:r>
      <w:r w:rsidR="00073450" w:rsidRPr="008E1432">
        <w:rPr>
          <w:szCs w:val="28"/>
          <w:lang w:eastAsia="ru-RU"/>
        </w:rPr>
        <w:t>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677562" w:rsidRPr="008E1432">
        <w:rPr>
          <w:szCs w:val="28"/>
          <w:lang w:eastAsia="ru-RU"/>
        </w:rPr>
        <w:t xml:space="preserve"> (далее – сотрудники Росгвардии)</w:t>
      </w:r>
      <w:r w:rsidRPr="008E1432">
        <w:rPr>
          <w:szCs w:val="28"/>
          <w:lang w:eastAsia="ru-RU"/>
        </w:rPr>
        <w:t>;</w:t>
      </w:r>
    </w:p>
    <w:p w:rsidR="00A31526" w:rsidRPr="00A31526" w:rsidRDefault="00BF12A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8E1432">
        <w:rPr>
          <w:szCs w:val="28"/>
          <w:lang w:eastAsia="ru-RU"/>
        </w:rPr>
        <w:t>14)</w:t>
      </w:r>
      <w:r w:rsidR="00C23DD4">
        <w:rPr>
          <w:szCs w:val="28"/>
          <w:lang w:eastAsia="ru-RU"/>
        </w:rPr>
        <w:t> </w:t>
      </w:r>
      <w:r>
        <w:rPr>
          <w:szCs w:val="28"/>
          <w:lang w:eastAsia="ru-RU"/>
        </w:rPr>
        <w:t>дети из</w:t>
      </w:r>
      <w:r w:rsidR="00073450">
        <w:rPr>
          <w:szCs w:val="28"/>
          <w:lang w:eastAsia="ru-RU"/>
        </w:rPr>
        <w:t xml:space="preserve"> семей мобилизованных граждан, добровольцев, граждан, заключивших контракт, сотрудников Росгвардии погибших (умерших) в ходе специальной военной операции на территориях </w:t>
      </w:r>
      <w:r w:rsidR="00073450" w:rsidRPr="00073450">
        <w:rPr>
          <w:szCs w:val="28"/>
          <w:lang w:eastAsia="ru-RU"/>
        </w:rPr>
        <w:t>Украины, Донецкой Народной Республики, Луганской Народной Республики, Херсонской и Запорожской областей</w:t>
      </w:r>
      <w:r w:rsidR="00677562">
        <w:rPr>
          <w:szCs w:val="28"/>
          <w:lang w:eastAsia="ru-RU"/>
        </w:rPr>
        <w:t xml:space="preserve"> </w:t>
      </w:r>
      <w:r w:rsidR="00677562" w:rsidRPr="00677562">
        <w:rPr>
          <w:szCs w:val="28"/>
          <w:lang w:eastAsia="ru-RU"/>
        </w:rPr>
        <w:t>(далее – граждане, погибшие (умершие) в ходе специальной военной операции)</w:t>
      </w:r>
      <w:r w:rsidR="00A31526"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1.2.5. Право на первоочередное получение муниципальной услуги имеют следующие категории детей: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1) дети из многодетных семей;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 дети-инвалиды и дети, один из родителей которых является инвалидом;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3) дети, проживающие в семьях, имеющих детей-инвалидов;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4) 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5) дети военнослужащих;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6) дети сотрудников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7) дети сотрудников полиции, погибших (умерших) вследствие увечья </w:t>
      </w:r>
      <w:r w:rsidRPr="00A31526">
        <w:rPr>
          <w:szCs w:val="28"/>
          <w:lang w:eastAsia="ru-RU"/>
        </w:rPr>
        <w:br/>
        <w:t>или иного повреждения здоровья, полученных в связи с выполнением служебных обязанностей;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>8) дети сотрудников полиции, умерших вследствие заболевания, полученного в период прохождения службы в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9) дети граждан Российской Федерации, уволенных со службы в полиции вследствие увечья или иного повреждения здоровья, полученных в связи </w:t>
      </w:r>
      <w:r w:rsidRPr="00A31526">
        <w:rPr>
          <w:szCs w:val="28"/>
          <w:lang w:eastAsia="ru-RU"/>
        </w:rPr>
        <w:br/>
        <w:t>с выполнением служебных обязанностей и исключивших возможность дальнейшего прохождения службы в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10) 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11) дети, находящиеся (находившиеся) на иждивении сотрудников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12) дети сотрудников органов внутренних дел, не являющихся сотрудниками полиции;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13) 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Федерации; дети, находящиеся (находившиеся) на иждивении указанных лиц;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14) дети сотрудников, имеющих специальные звания и проходящих службу в 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15) дети сотрудников, имевших специальное звание и проходивших службу в 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16) дети сотрудников, имевших специальное звание и проходивших службу в 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умерших вследствие заболевания, полученного в период прохождения службы в учреждениях и органах;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17) дети граждан Российской Федерации, имевших специальное звание и 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уволенных со службы в учреждениях и органах вследствие увечья или иного повреждения здоровья, полученных в связи с выполнением служебных обязанностей и исключивших возможность дальнейшего прохождения службы в учреждениях и органах;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18) дети граждан Российской Федерации, имевших специальное звание и 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умерших в </w:t>
      </w:r>
      <w:r w:rsidRPr="00A31526">
        <w:rPr>
          <w:szCs w:val="28"/>
          <w:lang w:eastAsia="ru-RU"/>
        </w:rPr>
        <w:lastRenderedPageBreak/>
        <w:t>течение одного года после увольнения со службы в учреждениях и органах вследствие увечья или иного повреждения здоровья, полученных в связи с 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 органах;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19) 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1.2.6. Право на преимущественное получение муниципальной услуги имеют следующие категории детей: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1) Дети имеют право на перевод из одной областной муниципальной дошкольной образовательной организации, осуществляющую образовательную деятельность по образовательным программам дошкольного образования, в другую областную муниципальную образовательную организацию, осуществляющую образовательную деятельность по образовательным программам соответствующего уровня;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</w:t>
      </w:r>
      <w:r w:rsidR="00270CF2">
        <w:t> </w:t>
      </w:r>
      <w:r w:rsidR="00BF12A6" w:rsidRPr="00BF12A6">
        <w:rPr>
          <w:szCs w:val="28"/>
          <w:lang w:eastAsia="ru-RU"/>
        </w:rPr>
        <w:t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 в ДОУ,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A31526">
        <w:rPr>
          <w:szCs w:val="28"/>
          <w:lang w:eastAsia="ru-RU"/>
        </w:rPr>
        <w:t> 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1.2.7. Внутри каждой категории детей, имеющих право на внеочередное, первоочередное или преимущественное зачисление в ДОУ, заявления о постановке на учет для зачисления в ДОУ располагаются по дате регистрации указанных заявлений.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000000"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 xml:space="preserve">1.3. Требования к порядку информирования </w:t>
      </w:r>
      <w:r w:rsidRPr="00A31526">
        <w:rPr>
          <w:b/>
          <w:bCs/>
          <w:szCs w:val="28"/>
          <w:lang w:eastAsia="ru-RU"/>
        </w:rPr>
        <w:br/>
        <w:t xml:space="preserve">о порядке предоставлении </w:t>
      </w:r>
      <w:r w:rsidRPr="00A31526">
        <w:rPr>
          <w:b/>
          <w:bCs/>
          <w:color w:val="000000"/>
          <w:szCs w:val="28"/>
          <w:lang w:eastAsia="ru-RU"/>
        </w:rPr>
        <w:t>муниципальной услуги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color w:val="000000"/>
          <w:szCs w:val="28"/>
          <w:lang w:eastAsia="ru-RU" w:bidi="ru-RU"/>
        </w:rPr>
      </w:pPr>
    </w:p>
    <w:p w:rsidR="00A31526" w:rsidRPr="00A31526" w:rsidRDefault="00A31526" w:rsidP="00A31526">
      <w:pPr>
        <w:widowControl w:val="0"/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 w:bidi="ru-RU"/>
        </w:rPr>
        <w:t>1.3.1. </w:t>
      </w:r>
      <w:r w:rsidRPr="00A31526">
        <w:rPr>
          <w:szCs w:val="28"/>
          <w:lang w:eastAsia="ar-SA"/>
        </w:rPr>
        <w:t>Для получения информации по вопросам предоставления муниципальной услуги заинтересованные лица обращаются в Отдел образования Администрации муниципал</w:t>
      </w:r>
      <w:r w:rsidR="00BF12A6">
        <w:rPr>
          <w:szCs w:val="28"/>
          <w:lang w:eastAsia="ar-SA"/>
        </w:rPr>
        <w:t>ьного образования «Духовщинский муниципальный округ</w:t>
      </w:r>
      <w:r w:rsidRPr="00A31526">
        <w:rPr>
          <w:szCs w:val="28"/>
          <w:lang w:eastAsia="ar-SA"/>
        </w:rPr>
        <w:t xml:space="preserve">» Смоленской области, в дошкольные образовательные учреждения </w:t>
      </w:r>
      <w:r w:rsidRPr="00A31526">
        <w:rPr>
          <w:szCs w:val="28"/>
          <w:lang w:eastAsia="ar-SA" w:bidi="ru-RU"/>
        </w:rPr>
        <w:t>или</w:t>
      </w:r>
      <w:r w:rsidRPr="00A31526">
        <w:rPr>
          <w:szCs w:val="28"/>
          <w:lang w:eastAsia="ar-SA"/>
        </w:rPr>
        <w:t xml:space="preserve"> многофункциональный центр предоставления государственных и муниципальных услуг (далее также – МФЦ) по своему месту жительства (месту пребывания):</w:t>
      </w:r>
    </w:p>
    <w:p w:rsidR="00A31526" w:rsidRPr="00A31526" w:rsidRDefault="00A31526" w:rsidP="00A31526">
      <w:pPr>
        <w:shd w:val="clear" w:color="auto" w:fill="FFFFFF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лично;</w:t>
      </w:r>
    </w:p>
    <w:p w:rsidR="00A31526" w:rsidRPr="00A31526" w:rsidRDefault="00A31526" w:rsidP="00A31526">
      <w:pPr>
        <w:shd w:val="clear" w:color="auto" w:fill="FFFFFF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по телефонам;</w:t>
      </w:r>
    </w:p>
    <w:p w:rsidR="00A31526" w:rsidRPr="00A31526" w:rsidRDefault="00A31526" w:rsidP="00A31526">
      <w:pPr>
        <w:shd w:val="clear" w:color="auto" w:fill="FFFFFF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в письменном виде;</w:t>
      </w:r>
    </w:p>
    <w:p w:rsidR="00A31526" w:rsidRPr="00A31526" w:rsidRDefault="00A31526" w:rsidP="00A31526">
      <w:pPr>
        <w:shd w:val="clear" w:color="auto" w:fill="FFFFFF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в электронном виде.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/>
        </w:rPr>
        <w:t>1.3.2. </w:t>
      </w:r>
      <w:r w:rsidRPr="00A31526">
        <w:rPr>
          <w:szCs w:val="28"/>
          <w:lang w:eastAsia="ar-SA" w:bidi="ru-RU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Отдела </w:t>
      </w:r>
      <w:r w:rsidRPr="00A31526">
        <w:rPr>
          <w:szCs w:val="28"/>
          <w:lang w:eastAsia="ar-SA" w:bidi="ru-RU"/>
        </w:rPr>
        <w:lastRenderedPageBreak/>
        <w:t>образования: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Место нахождения Отдела образования: Смоленская область, г. Духовщина, ул. Максима Горького, д. 23.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Почтовый адрес Отдела образования (для направления документов </w:t>
      </w:r>
      <w:r w:rsidRPr="00A31526">
        <w:rPr>
          <w:szCs w:val="28"/>
          <w:lang w:eastAsia="ru-RU"/>
        </w:rPr>
        <w:br/>
        <w:t>и письменных обращений): ул. М. Горького, д. 23, г. Духовщина, Смоленская область, 216200.</w:t>
      </w:r>
    </w:p>
    <w:p w:rsidR="00A31526" w:rsidRPr="00A31526" w:rsidRDefault="00A31526" w:rsidP="00A31526">
      <w:pPr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Контактные телефоны Отдела образования: 8 (48166) 4-17-56, 4-15-03.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Сайт Администрации муниципального</w:t>
      </w:r>
      <w:r w:rsidR="008439B3">
        <w:rPr>
          <w:szCs w:val="28"/>
          <w:lang w:eastAsia="ru-RU"/>
        </w:rPr>
        <w:t xml:space="preserve"> образования «Духовщинский муниципальный округ</w:t>
      </w:r>
      <w:r w:rsidRPr="00A31526">
        <w:rPr>
          <w:szCs w:val="28"/>
          <w:lang w:eastAsia="ru-RU"/>
        </w:rPr>
        <w:t>» Смоленской области</w:t>
      </w:r>
      <w:r w:rsidRPr="00A31526">
        <w:rPr>
          <w:szCs w:val="28"/>
          <w:lang w:eastAsia="ru-RU" w:bidi="ru-RU"/>
        </w:rPr>
        <w:t xml:space="preserve"> </w:t>
      </w:r>
      <w:r w:rsidRPr="00A31526">
        <w:rPr>
          <w:szCs w:val="28"/>
          <w:lang w:eastAsia="ru-RU"/>
        </w:rPr>
        <w:t xml:space="preserve">в информационно-телекоммуникационной сети «Интернет» (далее также – Администрация, сеть «Интернет»): </w:t>
      </w:r>
      <w:hyperlink r:id="rId9" w:history="1">
        <w:r w:rsidRPr="00A31526">
          <w:rPr>
            <w:color w:val="0000FF"/>
            <w:szCs w:val="28"/>
            <w:u w:val="single"/>
          </w:rPr>
          <w:t>http://duhov.admin-smolensk.ru/</w:t>
        </w:r>
      </w:hyperlink>
      <w:r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Электронный адрес Отдела образования: </w:t>
      </w:r>
      <w:r w:rsidRPr="00A31526">
        <w:rPr>
          <w:szCs w:val="28"/>
          <w:lang w:val="en-US" w:eastAsia="ru-RU"/>
        </w:rPr>
        <w:t>duhobr</w:t>
      </w:r>
      <w:r w:rsidRPr="00A31526">
        <w:rPr>
          <w:szCs w:val="28"/>
          <w:lang w:eastAsia="ru-RU"/>
        </w:rPr>
        <w:t>@</w:t>
      </w:r>
      <w:r w:rsidRPr="00A31526">
        <w:rPr>
          <w:szCs w:val="28"/>
          <w:lang w:val="en-US" w:eastAsia="ru-RU"/>
        </w:rPr>
        <w:t>admin</w:t>
      </w:r>
      <w:r w:rsidRPr="00A31526">
        <w:rPr>
          <w:szCs w:val="28"/>
          <w:lang w:eastAsia="ru-RU"/>
        </w:rPr>
        <w:t>-</w:t>
      </w:r>
      <w:r w:rsidRPr="00A31526">
        <w:rPr>
          <w:szCs w:val="28"/>
          <w:lang w:val="en-US" w:eastAsia="ru-RU"/>
        </w:rPr>
        <w:t>smolensk</w:t>
      </w:r>
      <w:r w:rsidRPr="00A31526">
        <w:rPr>
          <w:szCs w:val="28"/>
          <w:lang w:eastAsia="ru-RU"/>
        </w:rPr>
        <w:t>.</w:t>
      </w:r>
      <w:r w:rsidRPr="00A31526">
        <w:rPr>
          <w:szCs w:val="28"/>
          <w:lang w:val="en-US" w:eastAsia="ru-RU"/>
        </w:rPr>
        <w:t>ru</w:t>
      </w:r>
      <w:r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График (режим) работы Отдела образования: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с 09-00 до 18-00;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перерыв на обед с 13-00 до 14-00.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Выходные дни – суббота, воскресенье.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Прием посетителей осуществляется в соответствии со следующим графиком: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среда и пятница: с 9-00 до 13-00 и с 14-00 до 17-30.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ru-RU"/>
        </w:rPr>
        <w:t>1.3.3.</w:t>
      </w:r>
      <w:r w:rsidRPr="00A31526">
        <w:rPr>
          <w:szCs w:val="28"/>
          <w:lang w:val="en-US" w:eastAsia="ru-RU"/>
        </w:rPr>
        <w:t> </w:t>
      </w:r>
      <w:r w:rsidRPr="00A31526">
        <w:rPr>
          <w:szCs w:val="28"/>
          <w:lang w:eastAsia="ar-SA" w:bidi="ru-RU"/>
        </w:rPr>
        <w:t>Сведения о месте нахождения, графике работы, номерах контактных телефонов, адресах официальных сайтов и адресах электронной почты дошкольных образовательных учреждениях Духовщинс</w:t>
      </w:r>
      <w:r w:rsidR="008439B3">
        <w:rPr>
          <w:szCs w:val="28"/>
          <w:lang w:eastAsia="ar-SA" w:bidi="ru-RU"/>
        </w:rPr>
        <w:t>кого муниципального округа</w:t>
      </w:r>
      <w:r w:rsidRPr="00A31526">
        <w:rPr>
          <w:szCs w:val="28"/>
          <w:lang w:eastAsia="ar-SA" w:bidi="ru-RU"/>
        </w:rPr>
        <w:t xml:space="preserve"> Смоленской области указаны в приложении № 1 настоящего Административного регламента.</w:t>
      </w:r>
      <w:r w:rsidRPr="00A31526">
        <w:rPr>
          <w:szCs w:val="28"/>
          <w:lang w:eastAsia="ru-RU"/>
        </w:rPr>
        <w:t xml:space="preserve"> 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ru-RU"/>
        </w:rPr>
        <w:t xml:space="preserve">1.3.4. Место нахождения МФЦ: </w:t>
      </w:r>
      <w:r w:rsidRPr="00A31526">
        <w:rPr>
          <w:szCs w:val="28"/>
          <w:lang w:eastAsia="ar-SA"/>
        </w:rPr>
        <w:t>Смол</w:t>
      </w:r>
      <w:r w:rsidR="008439B3">
        <w:rPr>
          <w:szCs w:val="28"/>
          <w:lang w:eastAsia="ar-SA"/>
        </w:rPr>
        <w:t>енская обл.,</w:t>
      </w:r>
      <w:r w:rsidRPr="00A31526">
        <w:rPr>
          <w:szCs w:val="28"/>
          <w:lang w:eastAsia="ar-SA"/>
        </w:rPr>
        <w:t xml:space="preserve"> г. Духовщина, ул. Советская, д. 59.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Почтовый адрес МФЦ (для направления документов и письменных обращений): ул. Советская, д. 59, г. Духовщина, Смоленская область, 216200.</w:t>
      </w:r>
    </w:p>
    <w:p w:rsidR="00A31526" w:rsidRPr="00A31526" w:rsidRDefault="00A31526" w:rsidP="00A31526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szCs w:val="28"/>
          <w:lang w:eastAsia="ar-SA"/>
        </w:rPr>
      </w:pPr>
      <w:r w:rsidRPr="00A31526">
        <w:rPr>
          <w:szCs w:val="28"/>
          <w:lang w:eastAsia="ar-SA"/>
        </w:rPr>
        <w:t>Контактные телефоны МФЦ: 8(48166) 4-13-55.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Сайт МФЦ в сети «Интернет»: </w:t>
      </w:r>
      <w:hyperlink r:id="rId10" w:history="1">
        <w:r w:rsidRPr="00A31526">
          <w:rPr>
            <w:color w:val="0000FF"/>
            <w:szCs w:val="28"/>
            <w:u w:val="single"/>
            <w:lang w:eastAsia="ru-RU"/>
          </w:rPr>
          <w:t>http://мфц67.рф/</w:t>
        </w:r>
      </w:hyperlink>
      <w:r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Электронный адрес МФЦ: </w:t>
      </w:r>
      <w:r w:rsidRPr="00A31526">
        <w:rPr>
          <w:color w:val="000000"/>
          <w:szCs w:val="28"/>
          <w:lang w:eastAsia="ru-RU"/>
        </w:rPr>
        <w:t>mfc_duhovshina@admin-smolensk.ru</w:t>
      </w:r>
      <w:r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График (режим) работы МФЦ: с 9-00 до 18-00;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перерыв на обед: без перерыва.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Выходные дни – суббота, воскресенье.</w:t>
      </w:r>
    </w:p>
    <w:p w:rsidR="00A31526" w:rsidRPr="00A31526" w:rsidRDefault="00A31526" w:rsidP="00A31526">
      <w:pPr>
        <w:tabs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1.3.5. Информация о муниципальной услуге размещается: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в табличном виде на информационных стендах в Отделе образования;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на сайте Администрации муниципального</w:t>
      </w:r>
      <w:r w:rsidR="008439B3">
        <w:rPr>
          <w:szCs w:val="28"/>
          <w:lang w:eastAsia="ar-SA"/>
        </w:rPr>
        <w:t xml:space="preserve"> образования «Духовщинский муниципальный округ</w:t>
      </w:r>
      <w:r w:rsidRPr="00A31526">
        <w:rPr>
          <w:szCs w:val="28"/>
          <w:lang w:eastAsia="ar-SA"/>
        </w:rPr>
        <w:t xml:space="preserve">» Смоленской области: </w:t>
      </w:r>
      <w:hyperlink r:id="rId11" w:history="1">
        <w:r w:rsidRPr="00A31526">
          <w:rPr>
            <w:color w:val="0000FF"/>
            <w:szCs w:val="28"/>
            <w:u w:val="single"/>
            <w:lang w:eastAsia="ar-SA"/>
          </w:rPr>
          <w:t>http://duhov.admin-smolensk.ru/</w:t>
        </w:r>
      </w:hyperlink>
      <w:r w:rsidRPr="00A31526">
        <w:rPr>
          <w:szCs w:val="28"/>
          <w:lang w:eastAsia="ar-SA"/>
        </w:rPr>
        <w:t xml:space="preserve"> в</w:t>
      </w:r>
      <w:r w:rsidR="00C23DD4">
        <w:rPr>
          <w:szCs w:val="28"/>
          <w:lang w:eastAsia="ar-SA"/>
        </w:rPr>
        <w:t> </w:t>
      </w:r>
      <w:r w:rsidRPr="00A31526">
        <w:rPr>
          <w:szCs w:val="28"/>
          <w:lang w:eastAsia="ar-SA"/>
        </w:rPr>
        <w:t>информационно-телекоммуникационных сетях общего пользования (в том числе в</w:t>
      </w:r>
      <w:r w:rsidR="00C23DD4">
        <w:rPr>
          <w:szCs w:val="28"/>
          <w:lang w:eastAsia="ar-SA"/>
        </w:rPr>
        <w:t> </w:t>
      </w:r>
      <w:r w:rsidRPr="00A31526">
        <w:rPr>
          <w:szCs w:val="28"/>
          <w:lang w:eastAsia="ar-SA"/>
        </w:rPr>
        <w:t>сети «Интернет»);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val="x-none" w:eastAsia="ar-SA"/>
        </w:rPr>
      </w:pPr>
      <w:r w:rsidRPr="00A31526">
        <w:rPr>
          <w:szCs w:val="28"/>
          <w:lang w:val="x-none" w:eastAsia="ar-SA"/>
        </w:rPr>
        <w:t xml:space="preserve">- в региональной государственной информационной системе «Реестр государственных и муниципальных услуг (функций) Смоленской области» с последующим размещением сведений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</w:t>
      </w:r>
      <w:r w:rsidRPr="00A31526">
        <w:rPr>
          <w:spacing w:val="-2"/>
          <w:szCs w:val="28"/>
          <w:lang w:val="x-none" w:eastAsia="ar-SA"/>
        </w:rPr>
        <w:t xml:space="preserve">адрес: </w:t>
      </w:r>
      <w:hyperlink r:id="rId12" w:history="1">
        <w:r w:rsidRPr="00A31526">
          <w:rPr>
            <w:rFonts w:eastAsia="Arial"/>
            <w:color w:val="0000FF"/>
            <w:spacing w:val="-2"/>
            <w:szCs w:val="28"/>
            <w:u w:val="single"/>
            <w:lang w:val="en-US" w:eastAsia="ar-SA"/>
          </w:rPr>
          <w:t>http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x-none" w:eastAsia="ar-SA"/>
          </w:rPr>
          <w:t>://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en-US" w:eastAsia="ar-SA"/>
          </w:rPr>
          <w:t>pgu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x-none" w:eastAsia="ar-SA"/>
          </w:rPr>
          <w:t>.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en-US" w:eastAsia="ar-SA"/>
          </w:rPr>
          <w:t>admin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x-none" w:eastAsia="ar-SA"/>
          </w:rPr>
          <w:t>-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en-US" w:eastAsia="ar-SA"/>
          </w:rPr>
          <w:t>smolensk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x-none" w:eastAsia="ar-SA"/>
          </w:rPr>
          <w:t>.</w:t>
        </w:r>
        <w:r w:rsidRPr="00A31526">
          <w:rPr>
            <w:rFonts w:eastAsia="Arial"/>
            <w:color w:val="0000FF"/>
            <w:spacing w:val="-2"/>
            <w:szCs w:val="28"/>
            <w:u w:val="single"/>
            <w:lang w:val="en-US" w:eastAsia="ar-SA"/>
          </w:rPr>
          <w:t>ru</w:t>
        </w:r>
      </w:hyperlink>
      <w:r w:rsidRPr="00A31526">
        <w:rPr>
          <w:spacing w:val="-2"/>
          <w:szCs w:val="28"/>
          <w:lang w:val="x-none" w:eastAsia="ar-SA"/>
        </w:rPr>
        <w:t>) и федеральной государственной информационной</w:t>
      </w:r>
      <w:r w:rsidRPr="00A31526">
        <w:rPr>
          <w:szCs w:val="28"/>
          <w:lang w:val="x-none" w:eastAsia="ar-SA"/>
        </w:rPr>
        <w:t xml:space="preserve"> </w:t>
      </w:r>
      <w:r w:rsidRPr="00A31526">
        <w:rPr>
          <w:szCs w:val="28"/>
          <w:lang w:val="x-none" w:eastAsia="ar-SA"/>
        </w:rPr>
        <w:lastRenderedPageBreak/>
        <w:t xml:space="preserve">системе «Единый портал государственных и муниципальных услуг (функций)» (далее также – Единый портал) (электронный адрес: </w:t>
      </w:r>
      <w:hyperlink r:id="rId13" w:history="1">
        <w:r w:rsidRPr="00A31526">
          <w:rPr>
            <w:color w:val="0000FF"/>
            <w:szCs w:val="28"/>
            <w:u w:val="single"/>
            <w:lang w:val="x-none" w:eastAsia="ar-SA"/>
          </w:rPr>
          <w:t>http://www.gosuslugi.ru)</w:t>
        </w:r>
      </w:hyperlink>
      <w:r w:rsidRPr="00A31526">
        <w:rPr>
          <w:szCs w:val="28"/>
          <w:lang w:val="x-none" w:eastAsia="ar-SA"/>
        </w:rPr>
        <w:t>;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на сайте МФЦ в сети «Интернет»: </w:t>
      </w:r>
      <w:hyperlink r:id="rId14" w:history="1">
        <w:r w:rsidRPr="00A31526">
          <w:rPr>
            <w:color w:val="0000FF"/>
            <w:szCs w:val="28"/>
            <w:u w:val="single"/>
            <w:lang w:eastAsia="ru-RU"/>
          </w:rPr>
          <w:t>http://мфц67.рф/</w:t>
        </w:r>
      </w:hyperlink>
      <w:r w:rsidRPr="00A31526">
        <w:rPr>
          <w:szCs w:val="28"/>
          <w:lang w:eastAsia="ru-RU"/>
        </w:rPr>
        <w:t>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- в средствах массовой информации, в информационных материалах (брошюрах, буклетах и т.д.). Тексты информационных материалов печатаются удобным для чтения шрифтом (размер шрифта должен быть не менее 16-го), без исправлений, наиболее важные места рекомендуется выделять другим шрифтом.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1.3.6. Размещаемая информация содержит: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порядок обращения за получением муниципальной услуги;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перечень документов, необходимых для предоставления муниципальной услуги, и требования, предъявляемые к этим документам;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сроки предоставления муниципальной услуги;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форму заявления </w:t>
      </w:r>
      <w:r w:rsidRPr="00A31526">
        <w:rPr>
          <w:szCs w:val="28"/>
          <w:lang w:eastAsia="ar-SA"/>
        </w:rPr>
        <w:t xml:space="preserve">близких родственников ребенка (далее также – заявление) </w:t>
      </w:r>
      <w:r w:rsidRPr="00A31526">
        <w:rPr>
          <w:szCs w:val="28"/>
          <w:lang w:eastAsia="ru-RU"/>
        </w:rPr>
        <w:t>и образец его заполнения;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текст настоящего Административного регламента;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порядок информирования о ходе предоставления муниципальной услуги;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порядок обжалования действий (бездействия) и решений, осуществляемых </w:t>
      </w:r>
      <w:r w:rsidRPr="00A31526">
        <w:rPr>
          <w:szCs w:val="28"/>
          <w:lang w:eastAsia="ru-RU"/>
        </w:rPr>
        <w:br/>
        <w:t xml:space="preserve">и принимаемых </w:t>
      </w:r>
      <w:r w:rsidRPr="00A31526">
        <w:rPr>
          <w:szCs w:val="28"/>
          <w:lang w:eastAsia="ar-SA"/>
        </w:rPr>
        <w:t>сотрудниками Отдела образования и работниками</w:t>
      </w:r>
      <w:r w:rsidRPr="00A31526">
        <w:rPr>
          <w:szCs w:val="28"/>
          <w:lang w:eastAsia="ru-RU"/>
        </w:rPr>
        <w:t xml:space="preserve"> МФЦ в ходе предоставления муниципальной услуги;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информацию </w:t>
      </w:r>
      <w:r w:rsidRPr="00A31526">
        <w:rPr>
          <w:szCs w:val="28"/>
          <w:lang w:eastAsia="ar-SA"/>
        </w:rPr>
        <w:t>об Отделе образ</w:t>
      </w:r>
      <w:r w:rsidR="008439B3">
        <w:rPr>
          <w:szCs w:val="28"/>
          <w:lang w:eastAsia="ar-SA"/>
        </w:rPr>
        <w:t>ования, ДОУ Духовщинского муниципального округа</w:t>
      </w:r>
      <w:r w:rsidRPr="00A31526">
        <w:rPr>
          <w:szCs w:val="28"/>
          <w:lang w:eastAsia="ar-SA"/>
        </w:rPr>
        <w:t xml:space="preserve"> Смоленской области </w:t>
      </w:r>
      <w:r w:rsidRPr="00A31526">
        <w:rPr>
          <w:szCs w:val="28"/>
          <w:lang w:eastAsia="ru-RU"/>
        </w:rPr>
        <w:t>и МФЦ с указанием их места нахождения, контактных телефонов, адресов электронной почты, адресов сайтов в сети «Интернет».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1.3.7. Для получения информации по вопросам предоставления муниципальной услуги, сведений о ходе предоставления муниципальной услуги заявитель обращается </w:t>
      </w:r>
      <w:r w:rsidRPr="00A31526">
        <w:rPr>
          <w:szCs w:val="28"/>
          <w:lang w:eastAsia="ar-SA"/>
        </w:rPr>
        <w:t xml:space="preserve">в </w:t>
      </w:r>
      <w:r w:rsidRPr="00A31526">
        <w:rPr>
          <w:szCs w:val="28"/>
          <w:lang w:eastAsia="ar-SA" w:bidi="ru-RU"/>
        </w:rPr>
        <w:t xml:space="preserve">Отдел образования </w:t>
      </w:r>
      <w:r w:rsidRPr="00A31526">
        <w:rPr>
          <w:szCs w:val="28"/>
          <w:lang w:eastAsia="ru-RU"/>
        </w:rPr>
        <w:t>либо МФЦ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1.3.8. При необходимости получения консультаций по процедуре предоставления муниципальной услуги заявители обращаются </w:t>
      </w:r>
      <w:r w:rsidRPr="00A31526">
        <w:rPr>
          <w:szCs w:val="28"/>
          <w:lang w:eastAsia="ar-SA"/>
        </w:rPr>
        <w:t>в Отдел образования</w:t>
      </w:r>
      <w:r w:rsidRPr="00A31526">
        <w:rPr>
          <w:szCs w:val="28"/>
          <w:lang w:eastAsia="ru-RU"/>
        </w:rPr>
        <w:t xml:space="preserve"> </w:t>
      </w:r>
      <w:r w:rsidRPr="00A31526">
        <w:rPr>
          <w:iCs/>
          <w:szCs w:val="28"/>
          <w:lang w:eastAsia="ru-RU"/>
        </w:rPr>
        <w:t xml:space="preserve">или </w:t>
      </w:r>
      <w:r w:rsidRPr="00A31526">
        <w:rPr>
          <w:szCs w:val="28"/>
          <w:lang w:eastAsia="ru-RU"/>
        </w:rPr>
        <w:t xml:space="preserve">к </w:t>
      </w:r>
      <w:r w:rsidRPr="00A31526">
        <w:rPr>
          <w:szCs w:val="28"/>
          <w:lang w:eastAsia="ar-SA"/>
        </w:rPr>
        <w:t>работникам</w:t>
      </w:r>
      <w:r w:rsidRPr="00A31526">
        <w:rPr>
          <w:szCs w:val="28"/>
          <w:lang w:eastAsia="ru-RU"/>
        </w:rPr>
        <w:t xml:space="preserve"> МФЦ. Консультации по процедуре предоставления муниципальной услуги осуществляются: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в письменной форме на основании письменного обращения;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при личном обращении;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по телефону:8 (48166) 4-17-56, 4-13-55;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по электронной почте;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i/>
          <w:iCs/>
          <w:szCs w:val="28"/>
          <w:lang w:eastAsia="ru-RU"/>
        </w:rPr>
      </w:pPr>
      <w:r w:rsidRPr="00A31526">
        <w:rPr>
          <w:szCs w:val="28"/>
          <w:lang w:eastAsia="ru-RU"/>
        </w:rPr>
        <w:t>- по единому многоканальному номеру телефона МФЦ 8 (800) 1001 901</w:t>
      </w:r>
      <w:r w:rsidRPr="00A31526">
        <w:rPr>
          <w:i/>
          <w:iCs/>
          <w:szCs w:val="28"/>
          <w:lang w:eastAsia="ru-RU"/>
        </w:rPr>
        <w:t>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Все консультации являются бесплатными.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1.3.9. Требования к форме и характеру взаимодействия </w:t>
      </w:r>
      <w:r w:rsidRPr="00A31526">
        <w:rPr>
          <w:szCs w:val="28"/>
          <w:lang w:eastAsia="ar-SA"/>
        </w:rPr>
        <w:t>сотрудников Отдела образования</w:t>
      </w:r>
      <w:r w:rsidRPr="00A31526">
        <w:rPr>
          <w:szCs w:val="28"/>
          <w:lang w:eastAsia="ru-RU"/>
        </w:rPr>
        <w:t xml:space="preserve"> и </w:t>
      </w:r>
      <w:r w:rsidRPr="00A31526">
        <w:rPr>
          <w:szCs w:val="28"/>
          <w:lang w:eastAsia="ar-SA"/>
        </w:rPr>
        <w:t xml:space="preserve">работников </w:t>
      </w:r>
      <w:r w:rsidRPr="00A31526">
        <w:rPr>
          <w:szCs w:val="28"/>
          <w:lang w:eastAsia="ru-RU"/>
        </w:rPr>
        <w:t>МФЦ с заявителями: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консультации в письменной форме предоставляются </w:t>
      </w:r>
      <w:r w:rsidRPr="00A31526">
        <w:rPr>
          <w:szCs w:val="28"/>
          <w:lang w:eastAsia="ar-SA"/>
        </w:rPr>
        <w:t>сотрудниками Отдела образования</w:t>
      </w:r>
      <w:r w:rsidRPr="00A31526">
        <w:rPr>
          <w:szCs w:val="28"/>
          <w:lang w:eastAsia="ru-RU"/>
        </w:rPr>
        <w:t xml:space="preserve"> ли</w:t>
      </w:r>
      <w:r w:rsidRPr="00A31526">
        <w:rPr>
          <w:iCs/>
          <w:szCs w:val="28"/>
          <w:lang w:eastAsia="ru-RU"/>
        </w:rPr>
        <w:t xml:space="preserve">бо </w:t>
      </w:r>
      <w:r w:rsidRPr="00A31526">
        <w:rPr>
          <w:szCs w:val="28"/>
          <w:lang w:eastAsia="ar-SA"/>
        </w:rPr>
        <w:t>работниками</w:t>
      </w:r>
      <w:r w:rsidRPr="00A31526">
        <w:rPr>
          <w:iCs/>
          <w:szCs w:val="28"/>
          <w:lang w:eastAsia="ru-RU"/>
        </w:rPr>
        <w:t xml:space="preserve"> МФЦ </w:t>
      </w:r>
      <w:r w:rsidRPr="00A31526">
        <w:rPr>
          <w:szCs w:val="28"/>
          <w:lang w:eastAsia="ru-RU"/>
        </w:rPr>
        <w:t>на основании письменного запроса заявителя, в том числе поступившего в электронной форме, в течение 30 дней после получения указанного запроса;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 xml:space="preserve">- при консультировании по телефону </w:t>
      </w:r>
      <w:r w:rsidRPr="00A31526">
        <w:rPr>
          <w:szCs w:val="28"/>
          <w:lang w:eastAsia="ar-SA"/>
        </w:rPr>
        <w:t>сотрудник Отдела образования</w:t>
      </w:r>
      <w:r w:rsidRPr="00A31526">
        <w:rPr>
          <w:iCs/>
          <w:szCs w:val="28"/>
          <w:lang w:eastAsia="ru-RU"/>
        </w:rPr>
        <w:t xml:space="preserve"> либо </w:t>
      </w:r>
      <w:r w:rsidRPr="00A31526">
        <w:rPr>
          <w:szCs w:val="28"/>
          <w:lang w:eastAsia="ar-SA"/>
        </w:rPr>
        <w:t xml:space="preserve">работник </w:t>
      </w:r>
      <w:r w:rsidRPr="00A31526">
        <w:rPr>
          <w:iCs/>
          <w:szCs w:val="28"/>
          <w:lang w:eastAsia="ru-RU"/>
        </w:rPr>
        <w:t xml:space="preserve">МФЦ </w:t>
      </w:r>
      <w:r w:rsidRPr="00A31526">
        <w:rPr>
          <w:szCs w:val="28"/>
          <w:lang w:eastAsia="ru-RU"/>
        </w:rPr>
        <w:t xml:space="preserve">представляется, назвав свою фамилию имя, отчество (последнее – при наличии), должность, предлагает представиться собеседнику, выслушивает </w:t>
      </w:r>
      <w:r w:rsidRPr="00A31526">
        <w:rPr>
          <w:szCs w:val="28"/>
          <w:lang w:eastAsia="ru-RU"/>
        </w:rPr>
        <w:br/>
        <w:t>и уточняет суть вопроса. Во время разговора необходимо произносить слова четко, избегать параллельных разговоров с окружающими людьми и не прерывать разговор по причине поступления звонка на другой аппарат;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по завершении консультации </w:t>
      </w:r>
      <w:r w:rsidRPr="00A31526">
        <w:rPr>
          <w:szCs w:val="28"/>
          <w:lang w:eastAsia="ar-SA"/>
        </w:rPr>
        <w:t>сотрудник Отдела образования</w:t>
      </w:r>
      <w:r w:rsidRPr="00A31526">
        <w:rPr>
          <w:iCs/>
          <w:szCs w:val="28"/>
          <w:lang w:eastAsia="ru-RU"/>
        </w:rPr>
        <w:t xml:space="preserve"> либо </w:t>
      </w:r>
      <w:r w:rsidRPr="00A31526">
        <w:rPr>
          <w:szCs w:val="28"/>
          <w:lang w:eastAsia="ar-SA"/>
        </w:rPr>
        <w:t xml:space="preserve">работник </w:t>
      </w:r>
      <w:r w:rsidRPr="00A31526">
        <w:rPr>
          <w:iCs/>
          <w:szCs w:val="28"/>
          <w:lang w:eastAsia="ru-RU"/>
        </w:rPr>
        <w:t xml:space="preserve">МФЦ </w:t>
      </w:r>
      <w:r w:rsidRPr="00A31526">
        <w:rPr>
          <w:szCs w:val="28"/>
          <w:lang w:eastAsia="ru-RU"/>
        </w:rPr>
        <w:t>должен кратко подвести итог разговора и перечислить действия, которые следует предпринять заявителю;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</w:t>
      </w:r>
      <w:r w:rsidRPr="00A31526">
        <w:rPr>
          <w:szCs w:val="28"/>
          <w:lang w:eastAsia="ar-SA"/>
        </w:rPr>
        <w:t>сотрудники Отдела образования</w:t>
      </w:r>
      <w:r w:rsidRPr="00A31526">
        <w:rPr>
          <w:iCs/>
          <w:szCs w:val="28"/>
          <w:lang w:eastAsia="ru-RU"/>
        </w:rPr>
        <w:t xml:space="preserve"> либо </w:t>
      </w:r>
      <w:r w:rsidRPr="00A31526">
        <w:rPr>
          <w:szCs w:val="28"/>
          <w:lang w:eastAsia="ar-SA"/>
        </w:rPr>
        <w:t>работники</w:t>
      </w:r>
      <w:r w:rsidRPr="00A31526">
        <w:rPr>
          <w:iCs/>
          <w:szCs w:val="28"/>
          <w:lang w:eastAsia="ru-RU"/>
        </w:rPr>
        <w:t xml:space="preserve"> МФЦ</w:t>
      </w:r>
      <w:r w:rsidRPr="00A31526">
        <w:rPr>
          <w:szCs w:val="28"/>
          <w:lang w:eastAsia="ru-RU"/>
        </w:rPr>
        <w:t xml:space="preserve"> при ответе на телефонные звонки, письменные и электронные обращения заявителей обязаны в максимально вежливой и доступной форме предоставлять исчерпывающую информацию.</w:t>
      </w:r>
    </w:p>
    <w:p w:rsidR="00A31526" w:rsidRPr="00A31526" w:rsidRDefault="00A31526" w:rsidP="00A31526">
      <w:pPr>
        <w:widowControl w:val="0"/>
        <w:tabs>
          <w:tab w:val="left" w:pos="709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jc w:val="center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2. Стандарт предоставления муниципальной услуги</w:t>
      </w:r>
    </w:p>
    <w:p w:rsidR="00A31526" w:rsidRPr="00A31526" w:rsidRDefault="00A31526" w:rsidP="00A31526">
      <w:pPr>
        <w:spacing w:before="0" w:beforeAutospacing="0" w:after="0" w:afterAutospacing="0"/>
        <w:jc w:val="center"/>
        <w:rPr>
          <w:szCs w:val="28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jc w:val="center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2.1. Наименование муниципальной услуги</w:t>
      </w:r>
    </w:p>
    <w:p w:rsidR="00A31526" w:rsidRPr="006A4BEF" w:rsidRDefault="00A31526" w:rsidP="00A31526">
      <w:pPr>
        <w:widowControl w:val="0"/>
        <w:tabs>
          <w:tab w:val="left" w:pos="1309"/>
        </w:tabs>
        <w:spacing w:before="0" w:beforeAutospacing="0" w:after="0" w:afterAutospacing="0"/>
        <w:ind w:left="1840"/>
        <w:jc w:val="center"/>
        <w:rPr>
          <w:bCs/>
          <w:szCs w:val="28"/>
          <w:lang w:eastAsia="ru-RU" w:bidi="ru-RU"/>
        </w:rPr>
      </w:pP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color w:val="000000"/>
          <w:szCs w:val="28"/>
          <w:lang w:eastAsia="ru-RU"/>
        </w:rPr>
        <w:t>Наименование муниципальной</w:t>
      </w:r>
      <w:r w:rsidRPr="00A31526">
        <w:rPr>
          <w:szCs w:val="28"/>
          <w:lang w:eastAsia="ru-RU" w:bidi="ru-RU"/>
        </w:rPr>
        <w:t xml:space="preserve"> услуги: «Постановка на учёт и н</w:t>
      </w:r>
      <w:r w:rsidR="008439B3">
        <w:rPr>
          <w:szCs w:val="28"/>
          <w:lang w:eastAsia="ru-RU" w:bidi="ru-RU"/>
        </w:rPr>
        <w:t>аправление детей в</w:t>
      </w:r>
      <w:r w:rsidRPr="00A31526">
        <w:rPr>
          <w:szCs w:val="28"/>
          <w:lang w:eastAsia="ru-RU" w:bidi="ru-RU"/>
        </w:rPr>
        <w:t xml:space="preserve"> образовательные учреждения, реализующие образовательные программы дошкольного образования».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</w:p>
    <w:p w:rsidR="00A31526" w:rsidRPr="00A31526" w:rsidRDefault="00A31526" w:rsidP="00A31526">
      <w:pPr>
        <w:suppressAutoHyphens/>
        <w:spacing w:before="0" w:beforeAutospacing="0" w:after="0" w:afterAutospacing="0"/>
        <w:jc w:val="center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 xml:space="preserve">2.2. Наименование органа местного самоуправления, </w:t>
      </w:r>
      <w:r w:rsidRPr="00A31526">
        <w:rPr>
          <w:b/>
          <w:bCs/>
          <w:szCs w:val="28"/>
          <w:lang w:eastAsia="ar-SA"/>
        </w:rPr>
        <w:br/>
        <w:t>непосредственно предоставляющего муниципальную услугу,</w:t>
      </w:r>
    </w:p>
    <w:p w:rsidR="00A31526" w:rsidRPr="00A31526" w:rsidRDefault="00A31526" w:rsidP="00A31526">
      <w:pPr>
        <w:suppressAutoHyphens/>
        <w:spacing w:before="0" w:beforeAutospacing="0" w:after="0" w:afterAutospacing="0"/>
        <w:jc w:val="center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а также иных органов, участвующих в ее предоставлении</w:t>
      </w:r>
    </w:p>
    <w:p w:rsidR="00A31526" w:rsidRPr="006A4BEF" w:rsidRDefault="00A31526" w:rsidP="00A31526">
      <w:pPr>
        <w:suppressAutoHyphens/>
        <w:spacing w:before="0" w:beforeAutospacing="0" w:after="0" w:afterAutospacing="0"/>
        <w:jc w:val="center"/>
        <w:rPr>
          <w:bCs/>
          <w:szCs w:val="28"/>
          <w:lang w:eastAsia="ar-SA"/>
        </w:rPr>
      </w:pP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2.2.1. </w:t>
      </w:r>
      <w:r w:rsidRPr="00A31526">
        <w:rPr>
          <w:color w:val="000000"/>
          <w:szCs w:val="28"/>
          <w:lang w:eastAsia="ru-RU"/>
        </w:rPr>
        <w:t>Муниципальная</w:t>
      </w:r>
      <w:r w:rsidRPr="00A31526">
        <w:rPr>
          <w:szCs w:val="28"/>
          <w:lang w:eastAsia="ru-RU" w:bidi="ru-RU"/>
        </w:rPr>
        <w:t xml:space="preserve"> услуга предоставляется непосредственно Отделом образования Администрации муниципального</w:t>
      </w:r>
      <w:r w:rsidR="008439B3">
        <w:rPr>
          <w:szCs w:val="28"/>
          <w:lang w:eastAsia="ru-RU" w:bidi="ru-RU"/>
        </w:rPr>
        <w:t xml:space="preserve"> образования «Духовщинский муниципальный округ</w:t>
      </w:r>
      <w:r w:rsidRPr="00A31526">
        <w:rPr>
          <w:szCs w:val="28"/>
          <w:lang w:eastAsia="ru-RU" w:bidi="ru-RU"/>
        </w:rPr>
        <w:t>» Смоленской области в части приема заявлений о постановке на учет, о переводе из одного дошкольного образовательного учреждения в другое дошкольное образовательное учреждение, постановки на учет комплектования дошкольного образовательного учреждения.</w:t>
      </w:r>
    </w:p>
    <w:p w:rsidR="00AD6D2D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Отдел образования делегирует свои полномочия по приему заявлений о постановке на учет, постановке на учет для зачисления в дошкольное образовательное учреждение, комплектованию дошкольного образовательного учреждения, расположенных в п. Озерный, руководителям указанных дошкольных образовательных учреждений (далее также – ДОУ п. Озерный).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 xml:space="preserve">2.2.2. В предоставлении </w:t>
      </w:r>
      <w:r w:rsidRPr="00A31526">
        <w:rPr>
          <w:color w:val="000000"/>
          <w:szCs w:val="28"/>
          <w:lang w:eastAsia="ru-RU"/>
        </w:rPr>
        <w:t>муниципальной</w:t>
      </w:r>
      <w:r w:rsidRPr="00A31526">
        <w:rPr>
          <w:szCs w:val="28"/>
          <w:lang w:eastAsia="ru-RU" w:bidi="ru-RU"/>
        </w:rPr>
        <w:t xml:space="preserve"> услуги принимает участие МФЦ </w:t>
      </w:r>
      <w:r w:rsidRPr="00A31526">
        <w:rPr>
          <w:szCs w:val="28"/>
          <w:lang w:eastAsia="ru-RU" w:bidi="ru-RU"/>
        </w:rPr>
        <w:br/>
        <w:t>(в части приема заявлений о постановке на учет и документов) в соответствии с соглашением о взаимодействии между Администрацией и МФЦ.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2.2.3. При предоставлении услуги Отдел образования, в целях получения документов (их копий или сведений, содержащихся в них) необходимых для предоставления услуги, в том числе по поручению заявителя (представителя заявителя), взаимодействует с: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 xml:space="preserve">- отделом Пенсионного фонда Российской Федерации по Смоленской области </w:t>
      </w:r>
      <w:r w:rsidRPr="00A31526">
        <w:rPr>
          <w:szCs w:val="28"/>
          <w:lang w:eastAsia="ru-RU" w:bidi="ru-RU"/>
        </w:rPr>
        <w:lastRenderedPageBreak/>
        <w:t>для получения сведений об инвалидности ребенка или одного из родителей ребенка, содержащихся в федеральной государственной информационной системе «Федеральный реестр инвалидов»;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- отделом ЗАГС Администрации муниципального</w:t>
      </w:r>
      <w:r w:rsidR="008439B3">
        <w:rPr>
          <w:szCs w:val="28"/>
          <w:lang w:eastAsia="ru-RU" w:bidi="ru-RU"/>
        </w:rPr>
        <w:t xml:space="preserve"> образования «Духовщинский муниципальный округ</w:t>
      </w:r>
      <w:r w:rsidRPr="00A31526">
        <w:rPr>
          <w:szCs w:val="28"/>
          <w:lang w:eastAsia="ru-RU" w:bidi="ru-RU"/>
        </w:rPr>
        <w:t>» Смоленской области – для получения сведений о рождении ребенка;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- с территориальным органом федерального органа исполнительной власти, уполномоченным на осуществление функций по контролю и надзору в сфере миграции, для получения документа, подтверждающего регистрацию заявителя по месту жительства (месту пребывания) на территории Смоленской области, и документа, подтверждающего место жительства (место пребывания) ребенка совместно с заявителем на территории Смоленской области;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- с муниципальными бюджетными дошкольными образовательными учреждениями, расположенными на территории муниципального</w:t>
      </w:r>
      <w:r w:rsidR="008439B3">
        <w:rPr>
          <w:szCs w:val="28"/>
          <w:lang w:eastAsia="ru-RU" w:bidi="ru-RU"/>
        </w:rPr>
        <w:t xml:space="preserve"> образования «Духовщинский </w:t>
      </w:r>
      <w:r w:rsidR="008439B3" w:rsidRPr="009B79CA">
        <w:rPr>
          <w:szCs w:val="28"/>
          <w:lang w:eastAsia="ru-RU" w:bidi="ru-RU"/>
        </w:rPr>
        <w:t>муниципальный округ</w:t>
      </w:r>
      <w:r w:rsidRPr="00A31526">
        <w:rPr>
          <w:szCs w:val="28"/>
          <w:lang w:eastAsia="ru-RU" w:bidi="ru-RU"/>
        </w:rPr>
        <w:t>» Смоленской области, для получения сведений о том, что полнородные и неполнородные братья и (или) сестры ребенка заявителя являются воспитанниками данного ДОУ.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709"/>
        <w:jc w:val="both"/>
        <w:rPr>
          <w:szCs w:val="28"/>
          <w:lang w:eastAsia="ru-RU" w:bidi="ru-RU"/>
        </w:rPr>
      </w:pPr>
      <w:r w:rsidRPr="00A31526">
        <w:rPr>
          <w:szCs w:val="28"/>
          <w:lang w:eastAsia="ru-RU" w:bidi="ru-RU"/>
        </w:rPr>
        <w:t>2.2.4. При получении муниципальной услуги заявитель (представитель заявителя) может взаимодействовать с нотариусом – в целях получения документа, подтверждающего полномочия представителя заявителя (если заявление и документы подаются представителем заявителя).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left="20" w:right="20" w:firstLine="709"/>
        <w:jc w:val="both"/>
        <w:rPr>
          <w:spacing w:val="3"/>
          <w:szCs w:val="28"/>
          <w:lang w:eastAsia="ru-RU"/>
        </w:rPr>
      </w:pPr>
      <w:r w:rsidRPr="00A31526">
        <w:rPr>
          <w:spacing w:val="3"/>
          <w:szCs w:val="28"/>
          <w:lang w:eastAsia="ru-RU" w:bidi="ru-RU"/>
        </w:rPr>
        <w:t>2.2.5. </w:t>
      </w:r>
      <w:r w:rsidRPr="00A31526">
        <w:rPr>
          <w:spacing w:val="3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 связанных с обращением в иные государственные органы, органы местного самоуправления, организации, за исключением получения услуг, включенных в утвержденный решением Духовщ</w:t>
      </w:r>
      <w:r w:rsidR="0008366E">
        <w:rPr>
          <w:spacing w:val="3"/>
          <w:szCs w:val="28"/>
          <w:lang w:eastAsia="ru-RU"/>
        </w:rPr>
        <w:t xml:space="preserve">инского </w:t>
      </w:r>
      <w:r w:rsidR="0008366E" w:rsidRPr="00C23DD4">
        <w:rPr>
          <w:spacing w:val="3"/>
          <w:szCs w:val="28"/>
          <w:lang w:eastAsia="ru-RU"/>
        </w:rPr>
        <w:t>окружного</w:t>
      </w:r>
      <w:r w:rsidRPr="00A31526">
        <w:rPr>
          <w:spacing w:val="3"/>
          <w:szCs w:val="28"/>
          <w:lang w:eastAsia="ru-RU"/>
        </w:rPr>
        <w:t xml:space="preserve"> Совета депутатов перечень услуг, являющихся необходимыми и обязательными для предоставления органами местного самоуправления муниципального</w:t>
      </w:r>
      <w:r w:rsidR="0008366E">
        <w:rPr>
          <w:spacing w:val="3"/>
          <w:szCs w:val="28"/>
          <w:lang w:eastAsia="ru-RU"/>
        </w:rPr>
        <w:t xml:space="preserve"> образования «Духовщинский </w:t>
      </w:r>
      <w:r w:rsidR="0008366E" w:rsidRPr="009B79CA">
        <w:rPr>
          <w:spacing w:val="3"/>
          <w:szCs w:val="28"/>
          <w:lang w:eastAsia="ru-RU"/>
        </w:rPr>
        <w:t>муниципальный округ</w:t>
      </w:r>
      <w:r w:rsidRPr="00A31526">
        <w:rPr>
          <w:spacing w:val="3"/>
          <w:szCs w:val="28"/>
          <w:lang w:eastAsia="ru-RU"/>
        </w:rPr>
        <w:t>» Смоленской области муниципальных услуг и</w:t>
      </w:r>
      <w:r w:rsidR="00C23DD4">
        <w:rPr>
          <w:spacing w:val="3"/>
          <w:szCs w:val="28"/>
          <w:lang w:eastAsia="ru-RU"/>
        </w:rPr>
        <w:t> </w:t>
      </w:r>
      <w:r w:rsidRPr="00A31526">
        <w:rPr>
          <w:spacing w:val="3"/>
          <w:szCs w:val="28"/>
          <w:lang w:eastAsia="ru-RU"/>
        </w:rPr>
        <w:t>предоставления организациями, участвующими в предоставлении муниципальных услуг.</w:t>
      </w:r>
    </w:p>
    <w:p w:rsidR="00A31526" w:rsidRPr="00A31526" w:rsidRDefault="00A31526" w:rsidP="00A31526">
      <w:pPr>
        <w:widowControl w:val="0"/>
        <w:tabs>
          <w:tab w:val="left" w:pos="1301"/>
        </w:tabs>
        <w:spacing w:before="0" w:beforeAutospacing="0" w:after="0" w:afterAutospacing="0"/>
        <w:ind w:firstLine="851"/>
        <w:jc w:val="both"/>
        <w:rPr>
          <w:szCs w:val="28"/>
          <w:lang w:eastAsia="ru-RU" w:bidi="ru-RU"/>
        </w:rPr>
      </w:pP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outlineLvl w:val="1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>2.3. Результат предоставления муниципальной услуги</w:t>
      </w:r>
    </w:p>
    <w:p w:rsidR="00A31526" w:rsidRPr="006A4BEF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outlineLvl w:val="1"/>
        <w:rPr>
          <w:szCs w:val="28"/>
          <w:lang w:eastAsia="ru-RU"/>
        </w:rPr>
      </w:pP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2.3.1. Результатом предоставления муниципальной услуги является: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right="20" w:firstLine="709"/>
        <w:jc w:val="both"/>
        <w:rPr>
          <w:spacing w:val="-1"/>
          <w:szCs w:val="28"/>
          <w:lang w:eastAsia="ru-RU"/>
        </w:rPr>
      </w:pPr>
      <w:r w:rsidRPr="00A31526">
        <w:rPr>
          <w:spacing w:val="-1"/>
          <w:szCs w:val="26"/>
          <w:lang w:eastAsia="ar-SA"/>
        </w:rPr>
        <w:t xml:space="preserve">1) принятие </w:t>
      </w:r>
      <w:r w:rsidRPr="00A31526">
        <w:rPr>
          <w:spacing w:val="-1"/>
          <w:szCs w:val="28"/>
          <w:lang w:eastAsia="ru-RU"/>
        </w:rPr>
        <w:t>решения о постановке на учет и направлении детей в ДОУ оформляется в форме уведомления согласно приложению № 3 к настоящему Административному регламенту;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pacing w:val="-1"/>
          <w:szCs w:val="28"/>
          <w:lang w:eastAsia="ru-RU"/>
        </w:rPr>
      </w:pPr>
      <w:r w:rsidRPr="00A31526">
        <w:rPr>
          <w:spacing w:val="-1"/>
          <w:szCs w:val="28"/>
          <w:lang w:eastAsia="ru-RU"/>
        </w:rPr>
        <w:t>2) принятие решения об отказе в постановке на учет и направлении детей в ДОУ оформляется по форме согласно приложению № 4 к настоящему Административному регламенту;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3) выдача направления (</w:t>
      </w:r>
      <w:r w:rsidRPr="00A31526">
        <w:rPr>
          <w:szCs w:val="28"/>
          <w:lang w:eastAsia="ru-RU"/>
        </w:rPr>
        <w:t>при зачислении ребенка в МБДОУ детский сад «Золотой ключик» г. Духовщина</w:t>
      </w:r>
      <w:r w:rsidRPr="00A31526">
        <w:rPr>
          <w:szCs w:val="20"/>
          <w:lang w:eastAsia="ar-SA"/>
        </w:rPr>
        <w:t>) (далее также – направление) по форме согласно приложению № 5 к настоящему Административному регламенту;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lastRenderedPageBreak/>
        <w:t>4) зачисление ребенка в ДОУ оформляется по форме согласно приложению № 6 к настоящему Административному регламенту;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pacing w:val="-1"/>
          <w:szCs w:val="28"/>
          <w:lang w:eastAsia="ru-RU"/>
        </w:rPr>
      </w:pPr>
      <w:r w:rsidRPr="00A31526">
        <w:rPr>
          <w:spacing w:val="-1"/>
          <w:szCs w:val="28"/>
          <w:lang w:eastAsia="ru-RU"/>
        </w:rPr>
        <w:t>5) принятие решения о постановке на учет для перевода из одного ДОУ в другое ДОУ оформляется в форме уведомления согласно приложению № 8 к настоящему Административному регламенту;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pacing w:val="-1"/>
          <w:szCs w:val="28"/>
          <w:lang w:eastAsia="ru-RU"/>
        </w:rPr>
      </w:pPr>
      <w:r w:rsidRPr="00A31526">
        <w:rPr>
          <w:spacing w:val="-1"/>
          <w:szCs w:val="28"/>
          <w:lang w:eastAsia="ru-RU"/>
        </w:rPr>
        <w:t>6) принятие решения об отказе в постановке на учет для перевода из одного ДОУ в другое ДОУ оформляется по форме согласно приложению № 9 к настоящему Административному регламенту;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pacing w:val="-1"/>
          <w:szCs w:val="28"/>
          <w:lang w:eastAsia="ru-RU"/>
        </w:rPr>
      </w:pPr>
      <w:r w:rsidRPr="00A31526">
        <w:rPr>
          <w:spacing w:val="-1"/>
          <w:szCs w:val="28"/>
          <w:lang w:eastAsia="ru-RU"/>
        </w:rPr>
        <w:t>7) комплектование ДОУ.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/>
        </w:rPr>
        <w:t>2.3.2. </w:t>
      </w:r>
      <w:r w:rsidRPr="00A31526">
        <w:rPr>
          <w:szCs w:val="28"/>
          <w:lang w:eastAsia="ar-SA" w:bidi="ru-RU"/>
        </w:rPr>
        <w:t>Результат оформляется по итогам комплектования ДОУ на новый учебный год и доукомплектования в форме списков детей, направленных в ДОУ, на бумажном носителе, которые утверждаются начальником Отдела образования и передаются в ДОУ.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8"/>
          <w:lang w:eastAsia="ru-RU"/>
        </w:rPr>
      </w:pPr>
      <w:r w:rsidRPr="00A31526">
        <w:rPr>
          <w:szCs w:val="28"/>
          <w:lang w:eastAsia="ar-SA"/>
        </w:rPr>
        <w:t xml:space="preserve">2.3.3. Факт предоставления </w:t>
      </w:r>
      <w:r w:rsidRPr="00A31526">
        <w:rPr>
          <w:szCs w:val="20"/>
          <w:lang w:eastAsia="ar-SA"/>
        </w:rPr>
        <w:t>муниципальной</w:t>
      </w:r>
      <w:r w:rsidRPr="00A31526">
        <w:rPr>
          <w:szCs w:val="28"/>
          <w:lang w:eastAsia="ar-SA"/>
        </w:rPr>
        <w:t xml:space="preserve"> услуги фиксируется в </w:t>
      </w:r>
      <w:r w:rsidRPr="00A31526">
        <w:rPr>
          <w:szCs w:val="28"/>
          <w:lang w:eastAsia="ru-RU"/>
        </w:rPr>
        <w:t>автоматизированной информационной системе «Комплектование дошкольных образовательных учреждений» (далее – АИС «Комплектование ДОУ»).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right="-1" w:firstLine="709"/>
        <w:jc w:val="both"/>
        <w:rPr>
          <w:szCs w:val="28"/>
          <w:lang w:eastAsia="ar-SA"/>
        </w:rPr>
      </w:pPr>
      <w:r w:rsidRPr="00A31526">
        <w:rPr>
          <w:szCs w:val="20"/>
          <w:lang w:eastAsia="ar-SA"/>
        </w:rPr>
        <w:t xml:space="preserve">2.3.4. Результат предоставления муниципальной услуги </w:t>
      </w:r>
      <w:r w:rsidRPr="00A31526">
        <w:rPr>
          <w:szCs w:val="28"/>
          <w:lang w:eastAsia="ar-SA"/>
        </w:rPr>
        <w:t xml:space="preserve">направляется заявителю (представителю заявителя) в форме, выбранной заявителем (представителем заявителя) в заявлении о постановке на учет: </w:t>
      </w:r>
      <w:r w:rsidRPr="00A31526">
        <w:rPr>
          <w:szCs w:val="28"/>
          <w:lang w:eastAsia="ru-RU"/>
        </w:rPr>
        <w:t>в очной или заочной форме, в бумажном или электронном виде.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2.3.5. При очной форме получения результата предоставления муниципальной услуги заявитель (представитель заявителя) обращается в Отдел образования, дошкольные образовательные учреждения п. Озерный или (в случае если заявление и прилагаемые к нему документы были поданы через МФЦ и заявитель (представитель заявителя)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МФЦ) в МФЦ лично, предъявляет паспорт или иной документ, удостоверяющий его личность, </w:t>
      </w:r>
      <w:bookmarkStart w:id="1" w:name="_Hlk67322894"/>
      <w:r w:rsidRPr="00A31526">
        <w:rPr>
          <w:rFonts w:eastAsia="Calibri"/>
          <w:szCs w:val="28"/>
        </w:rPr>
        <w:t xml:space="preserve">и ему выдается </w:t>
      </w:r>
      <w:r w:rsidRPr="00A31526">
        <w:rPr>
          <w:rFonts w:eastAsia="Calibri"/>
          <w:szCs w:val="28"/>
          <w:lang w:eastAsia="ar-SA"/>
        </w:rPr>
        <w:t>уведомление о постановке ребенка на учет для зачисления в ДОУ, либо</w:t>
      </w:r>
      <w:r w:rsidRPr="00A31526">
        <w:rPr>
          <w:rFonts w:eastAsia="Calibri"/>
          <w:szCs w:val="28"/>
        </w:rPr>
        <w:t xml:space="preserve"> </w:t>
      </w:r>
      <w:r w:rsidRPr="00A31526">
        <w:rPr>
          <w:rFonts w:eastAsia="Calibri"/>
          <w:szCs w:val="28"/>
          <w:lang w:eastAsia="ar-SA"/>
        </w:rPr>
        <w:t>уведомление об отказе в постановке ребенка на учет для зачисления в ДОУ</w:t>
      </w:r>
      <w:r w:rsidRPr="00A31526">
        <w:rPr>
          <w:rFonts w:eastAsia="Calibri"/>
          <w:szCs w:val="28"/>
        </w:rPr>
        <w:t xml:space="preserve"> с указанием причин отказа, подписанные начальником Отдела образования или руководителем дошкольного образовательного учреждения п. Озерный (далее также – уполномоченное лицо), либо </w:t>
      </w:r>
      <w:r w:rsidRPr="00A31526">
        <w:rPr>
          <w:rFonts w:eastAsia="Calibri"/>
          <w:szCs w:val="28"/>
          <w:lang w:eastAsia="ar-SA"/>
        </w:rPr>
        <w:t xml:space="preserve">направление, </w:t>
      </w:r>
      <w:r w:rsidRPr="00A31526">
        <w:rPr>
          <w:rFonts w:eastAsia="Calibri"/>
          <w:szCs w:val="28"/>
        </w:rPr>
        <w:t>подписанное начальником Отдела образования.</w:t>
      </w:r>
    </w:p>
    <w:bookmarkEnd w:id="1"/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2.3.6. При заочной форме получения результата предоставления муниципальной услуги в бумажном виде соответствующее решение, подписанное уполномоченным лицом, направляется заявителю (представителю заявителя) заказным почтовым отправлением по почтовому адресу, указанному в заявлении </w:t>
      </w:r>
      <w:r w:rsidRPr="00A31526">
        <w:rPr>
          <w:rFonts w:eastAsia="Calibri"/>
          <w:szCs w:val="28"/>
          <w:lang w:eastAsia="ar-SA"/>
        </w:rPr>
        <w:t>о постановке на учет</w:t>
      </w:r>
      <w:r w:rsidRPr="00A31526">
        <w:rPr>
          <w:rFonts w:eastAsia="Calibri"/>
          <w:szCs w:val="28"/>
        </w:rPr>
        <w:t>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2.3.7. При заочной форме получения результата предоставления муниципальной услуги в электронном виде соответствующее решение, подписанное усиленной квалифицированной электронной подписью уполномоченного лица, направляется заявителю посредством Единого портала и (или) Регионального портала.</w:t>
      </w: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jc w:val="center"/>
        <w:outlineLvl w:val="2"/>
        <w:rPr>
          <w:color w:val="000000"/>
          <w:szCs w:val="28"/>
          <w:lang w:eastAsia="ru-RU"/>
        </w:rPr>
      </w:pPr>
    </w:p>
    <w:p w:rsidR="00A31526" w:rsidRPr="00A31526" w:rsidRDefault="00A31526" w:rsidP="00A31526">
      <w:pPr>
        <w:widowControl w:val="0"/>
        <w:suppressAutoHyphens/>
        <w:autoSpaceDE w:val="0"/>
        <w:spacing w:before="0" w:beforeAutospacing="0" w:after="0" w:afterAutospacing="0"/>
        <w:jc w:val="center"/>
        <w:outlineLvl w:val="2"/>
        <w:rPr>
          <w:b/>
          <w:bCs/>
          <w:color w:val="000000"/>
          <w:szCs w:val="28"/>
          <w:lang w:eastAsia="ru-RU"/>
        </w:rPr>
      </w:pPr>
      <w:r w:rsidRPr="00A31526">
        <w:rPr>
          <w:b/>
          <w:color w:val="000000"/>
          <w:szCs w:val="28"/>
          <w:lang w:eastAsia="ru-RU"/>
        </w:rPr>
        <w:t xml:space="preserve">2.4. Срок предоставления муниципальной услуги </w:t>
      </w:r>
      <w:r w:rsidRPr="00A31526">
        <w:rPr>
          <w:b/>
          <w:bCs/>
          <w:color w:val="000000"/>
          <w:szCs w:val="28"/>
          <w:lang w:eastAsia="ru-RU"/>
        </w:rPr>
        <w:t xml:space="preserve">с учетом необходимости </w:t>
      </w:r>
      <w:r w:rsidRPr="00A31526">
        <w:rPr>
          <w:b/>
          <w:bCs/>
          <w:color w:val="000000"/>
          <w:szCs w:val="28"/>
          <w:lang w:eastAsia="ru-RU"/>
        </w:rPr>
        <w:lastRenderedPageBreak/>
        <w:t xml:space="preserve">обращения в организации, участвующие в предоставлении муниципальной услуги, срок приостановления предоставления муниципальной услуги в случае, если возможность приостановления предусмотрена федеральным </w:t>
      </w:r>
      <w:r w:rsidRPr="00A31526">
        <w:rPr>
          <w:b/>
          <w:bCs/>
          <w:color w:val="000000"/>
          <w:szCs w:val="28"/>
          <w:lang w:eastAsia="ru-RU"/>
        </w:rPr>
        <w:br/>
        <w:t>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val="x-none" w:eastAsia="ar-SA"/>
        </w:rPr>
      </w:pPr>
      <w:r w:rsidRPr="00A31526">
        <w:rPr>
          <w:szCs w:val="20"/>
          <w:lang w:eastAsia="ar-SA"/>
        </w:rPr>
        <w:t>2.4.1. </w:t>
      </w:r>
      <w:r w:rsidRPr="00A31526">
        <w:rPr>
          <w:sz w:val="20"/>
          <w:szCs w:val="20"/>
          <w:lang w:eastAsia="ru-RU"/>
        </w:rPr>
        <w:t xml:space="preserve"> </w:t>
      </w:r>
      <w:r w:rsidRPr="00A31526">
        <w:rPr>
          <w:szCs w:val="20"/>
          <w:lang w:eastAsia="ar-SA"/>
        </w:rPr>
        <w:t>Срок предоставления муниципальной услуги в части приема заявления о постановке на учет для направления детей в ДОУ: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1) заявление о постановке на учет, поданное в Отдел образования или ДОУ п. Озерный лично или посредством Единого портала и (или) Регионального портала, регистрируется в АИС «Комплектование ДОУ» в течение 1 рабочего дня с сохранением даты и времени подачи заявления о постановке на учет;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2) заявление о постановке на учет, поданное посредством Единого портала и (или) Регионального портала в выходной (нерабочий или праздничный) день, регистрируется в АИС «Комплектование ДОУ» в первый следующий за ним рабочий день;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 xml:space="preserve">3) заявление о постановке на учет, поданное через МФЦ, регистрируется в течение 1 рабочего дня со дня получения заявления о постановке на учет. 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2.4.2. В случае несоответствия представленных документов требованиям, установленным в пункте 2.6.10 и 2.6.11 подраздела 2.6 настоящего раздела, Отдел образования или ДОУ п. Озерный в течение 2 рабочих дней со дня регистрации заявления о постановке на учет в АИС «Комплектование ДОУ» направляет заявителю (представителю заявителя) посредством Единого портала и (или) Регионального портала уведомление об устранении недостатков в течение 10 рабочих дней со дня получения указанного уведомления. При этом заявлению о постановке на учет присваивается статус «Очередник - не подтвержден». В случае не устранения заявителем (представителем заявителя) недостатков, указанных в уведомлении об устранении недостатков, в течение 10 рабочих дней со дня получения заявителем (представителем заявителя) указанного уведомления заявление о постановке на учет автоматически аннулируется. Уведомление об аннулировании заявления о постановке на учет направляется заявителю (представителю заявителя) посредством Единого портала и (или) Регионального портала в течение 1 календарного дня со дня аннулирования указанного заявления.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0"/>
          <w:lang w:eastAsia="ar-SA"/>
        </w:rPr>
        <w:t>2.4.3. Решение о постановке на учет для зачисления в ДОУ, об отказе в </w:t>
      </w:r>
      <w:r w:rsidRPr="00A31526">
        <w:rPr>
          <w:szCs w:val="28"/>
          <w:lang w:eastAsia="ar-SA"/>
        </w:rPr>
        <w:t>постановке на учет для зачисления в ДОУ либо для перевода из одного ДОУ в другое ДОУ принимается Отделом образования или ДОУ п. Озерный в течение: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ar-SA"/>
        </w:rPr>
        <w:t>-</w:t>
      </w:r>
      <w:r w:rsidRPr="00A31526">
        <w:rPr>
          <w:szCs w:val="28"/>
          <w:lang w:eastAsia="ru-RU"/>
        </w:rPr>
        <w:t> </w:t>
      </w:r>
      <w:r w:rsidRPr="00A31526">
        <w:rPr>
          <w:szCs w:val="28"/>
          <w:lang w:eastAsia="ar-SA"/>
        </w:rPr>
        <w:t xml:space="preserve">2 рабочих дней со дня получения Отделом образования или ДОУ п. Озерный заявления о постановке на учет </w:t>
      </w:r>
      <w:r w:rsidRPr="00A31526">
        <w:rPr>
          <w:szCs w:val="28"/>
          <w:lang w:eastAsia="ru-RU"/>
        </w:rPr>
        <w:t xml:space="preserve">и представлении одновременно с заявлением </w:t>
      </w:r>
      <w:r w:rsidRPr="00A31526">
        <w:rPr>
          <w:szCs w:val="28"/>
          <w:lang w:eastAsia="ar-SA"/>
        </w:rPr>
        <w:t xml:space="preserve">о постановке на учет </w:t>
      </w:r>
      <w:r w:rsidRPr="00A31526">
        <w:rPr>
          <w:szCs w:val="28"/>
          <w:lang w:eastAsia="ru-RU"/>
        </w:rPr>
        <w:t>документов, указанных в пунктах 2.6.1 - 2.6.3 подраздела 2.6 настоящего раздела, и документов, указанных в пункте 2.7.1 подраздела 2.7 настоящего раздела.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ar-SA"/>
        </w:rPr>
        <w:t xml:space="preserve">- 7 рабочих дней со дня получения Отделом образования или ДОУ п. Озерный заявления о постановке на учет </w:t>
      </w:r>
      <w:r w:rsidRPr="00A31526">
        <w:rPr>
          <w:szCs w:val="28"/>
          <w:lang w:eastAsia="ru-RU"/>
        </w:rPr>
        <w:t xml:space="preserve">и представлении одновременно с заявлением </w:t>
      </w:r>
      <w:r w:rsidRPr="00A31526">
        <w:rPr>
          <w:szCs w:val="28"/>
          <w:lang w:eastAsia="ar-SA"/>
        </w:rPr>
        <w:t>о</w:t>
      </w:r>
      <w:r w:rsidR="00FE0356">
        <w:rPr>
          <w:szCs w:val="28"/>
          <w:lang w:eastAsia="ar-SA"/>
        </w:rPr>
        <w:t> </w:t>
      </w:r>
      <w:r w:rsidRPr="00A31526">
        <w:rPr>
          <w:szCs w:val="28"/>
          <w:lang w:eastAsia="ar-SA"/>
        </w:rPr>
        <w:t>постановке на учет</w:t>
      </w:r>
      <w:r w:rsidRPr="00A31526">
        <w:rPr>
          <w:szCs w:val="20"/>
          <w:lang w:eastAsia="ar-SA"/>
        </w:rPr>
        <w:t xml:space="preserve"> </w:t>
      </w:r>
      <w:r w:rsidRPr="00A31526">
        <w:rPr>
          <w:szCs w:val="28"/>
          <w:lang w:eastAsia="ru-RU"/>
        </w:rPr>
        <w:t xml:space="preserve">документов, указанных в пунктах 2.6.1 - 2.6.3 подраздела 2.6 </w:t>
      </w:r>
      <w:r w:rsidRPr="00A31526">
        <w:rPr>
          <w:szCs w:val="28"/>
          <w:lang w:eastAsia="ru-RU"/>
        </w:rPr>
        <w:lastRenderedPageBreak/>
        <w:t>настоящего раздела, но непредставлении по собственной инициативе документов, указанных в пункте 2.7.1 подраздела 2.7 настоящего раздела.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2.4.4.</w:t>
      </w:r>
      <w:r w:rsidRPr="00A31526">
        <w:rPr>
          <w:szCs w:val="28"/>
          <w:lang w:eastAsia="ru-RU"/>
        </w:rPr>
        <w:tab/>
        <w:t xml:space="preserve">Заявление о переводе, поданное в Отдел </w:t>
      </w:r>
      <w:r w:rsidRPr="000C5E31">
        <w:rPr>
          <w:szCs w:val="28"/>
          <w:lang w:eastAsia="ru-RU"/>
        </w:rPr>
        <w:t>образования</w:t>
      </w:r>
      <w:r w:rsidR="00672E40" w:rsidRPr="000C5E31">
        <w:rPr>
          <w:szCs w:val="28"/>
          <w:lang w:eastAsia="ru-RU"/>
        </w:rPr>
        <w:t xml:space="preserve"> в письменном виде или в электронном посредством ЕПГУ</w:t>
      </w:r>
      <w:r w:rsidRPr="00A31526">
        <w:rPr>
          <w:szCs w:val="28"/>
          <w:lang w:eastAsia="ru-RU"/>
        </w:rPr>
        <w:t>, в случае представления заявителем (представителем заявителя) документов и сведений, указанных в пункте 2.6.4 подраздела 2.6 раздела 2 настоящего Административного регламента, по собственной инициативе и отсутствия необходимости направления Отделом образования межведомственных запросов в порядке, установленном подразделом 3.2 раздела 3 настоящего Административного регламента, принимается специалистом Отделом образования, который регистрирует заявление о переводе и осуществляет постановку на учет в АИС «Комплектование ДОУ» в течение 1 рабочего дня.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2.4.5. Срок предоставления муниципальной услуги в случае необходимости направления специалистом Отдела образования межведомственных запросов в порядке, установленном подразделом 3.2. раздела 3 настоящего Административного регламента, составляет 7 рабочих дней с даты поступления заявления о переводе в Отдел образования.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2.4.6. Заявление о переводе, поданное в Отдел образования, в случае выявления несоответствия представленных документов требованиям, установленным в</w:t>
      </w:r>
      <w:r w:rsidRPr="00A31526">
        <w:rPr>
          <w:sz w:val="20"/>
          <w:szCs w:val="20"/>
          <w:lang w:eastAsia="ru-RU"/>
        </w:rPr>
        <w:t xml:space="preserve"> </w:t>
      </w:r>
      <w:r w:rsidRPr="00A31526">
        <w:rPr>
          <w:szCs w:val="28"/>
          <w:lang w:eastAsia="ru-RU"/>
        </w:rPr>
        <w:t>пункте 2.6.10 и 2.6.11 подразделе 2.6 раздела 2 настоящего Административного регламента, специалистом Отдела образования не принимается, документы передаются заявителю (представителю заявителя) в день приема для приведения представленных документов в соответствие с указанными требованиями.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2.4.7. Сроки комплектования ДОУ: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1) комплектование ДОУ на новый учебный год (для предоставления ребенку места с 1 сентября учебного года) осуществляется Отделом образования в период с 10 мая по 15 июня текущего года посредством АИС «Комплектование ДОУ»;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2) заявитель (представитель заявителя) уведомляется о направлении ребенка в ДОУ в течение 10 рабочих дней со дня опубликования протокола в АИС «Комплектование ДОУ» в форме, выбранной заявителем (представителем заявителя) в заявлении о постановке на учет;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 xml:space="preserve">3) дополнительное комплектование на освободившиеся или вновь созданные места в ДОУ осуществляется в </w:t>
      </w:r>
      <w:r w:rsidRPr="00A31526">
        <w:rPr>
          <w:szCs w:val="28"/>
          <w:lang w:eastAsia="ru-RU"/>
        </w:rPr>
        <w:t>течение года</w:t>
      </w:r>
      <w:r w:rsidRPr="00A31526">
        <w:rPr>
          <w:szCs w:val="28"/>
          <w:lang w:eastAsia="ar-SA"/>
        </w:rPr>
        <w:t xml:space="preserve"> </w:t>
      </w:r>
      <w:r w:rsidRPr="00A31526">
        <w:rPr>
          <w:szCs w:val="28"/>
          <w:lang w:eastAsia="ru-RU"/>
        </w:rPr>
        <w:t>при наличии мест</w:t>
      </w:r>
      <w:r w:rsidRPr="00A31526">
        <w:rPr>
          <w:szCs w:val="20"/>
          <w:lang w:eastAsia="ar-SA"/>
        </w:rPr>
        <w:t>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2.4.8. Сроки зачисления ребенка в ДОУ: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bookmarkStart w:id="2" w:name="P174"/>
      <w:bookmarkEnd w:id="2"/>
      <w:r w:rsidRPr="00A31526">
        <w:rPr>
          <w:szCs w:val="20"/>
          <w:lang w:eastAsia="ar-SA"/>
        </w:rPr>
        <w:t>1) заявитель (представитель заявителя) в срок действия направления, который составляет 45 календарных дней с даты опубликования протокола в АИС «Комплектование ДОУ», обращается в ДОУ с документами, указанными в пункте 2.6.5 подраздела 2.6 настоящего раздела;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 xml:space="preserve">2) зачисление ребенка в ДОУ осуществляет руководитель ДОУ в соответствии с направлением, выданным </w:t>
      </w:r>
      <w:r w:rsidRPr="00A31526">
        <w:rPr>
          <w:szCs w:val="28"/>
          <w:lang w:eastAsia="ru-RU"/>
        </w:rPr>
        <w:t>Отделом образования</w:t>
      </w:r>
      <w:r w:rsidRPr="00A31526">
        <w:rPr>
          <w:szCs w:val="20"/>
          <w:lang w:eastAsia="ar-SA"/>
        </w:rPr>
        <w:t>, после процедуры комплектования ДОУ на новый учебный год либо после процедуры дополнительного комплектования;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 xml:space="preserve">3) в течение 3 рабочих дней после приема документов, необходимых для зачисления ребенка в ДОУ, и заключения между ДОУ и заявителем договора об образовании по образовательным программам дошкольного образования ребенка зачисляют в ДОУ. Зачисление ребенка в ДОУ оформляется распорядительным актом руководителя ДОУ о зачислении ребенка в ДОУ, который в трехдневный срок после </w:t>
      </w:r>
      <w:r w:rsidRPr="00A31526">
        <w:rPr>
          <w:szCs w:val="20"/>
          <w:lang w:eastAsia="ar-SA"/>
        </w:rPr>
        <w:lastRenderedPageBreak/>
        <w:t>издания размещается на информационном стенде ДОУ. На сайте ДОУ в сети «Интернет» размещаются реквизиты указанного распорядительного акта, наименование возрастной группы, число детей, зачисленных в указанную возрастную группу;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0"/>
          <w:lang w:eastAsia="ar-SA"/>
        </w:rPr>
      </w:pPr>
      <w:r w:rsidRPr="00A31526">
        <w:rPr>
          <w:szCs w:val="20"/>
          <w:lang w:eastAsia="ar-SA"/>
        </w:rPr>
        <w:t>4) в случае неявки заявителя (представителя заявителя) в ДОУ в срок, указанный в подпункте 1 настоящего пункта, в течение 3 рабочих дней со дня истечения указанного срока заявлению о постановке на учет автоматически присваивается статус «Не явился».</w:t>
      </w:r>
    </w:p>
    <w:p w:rsidR="00A31526" w:rsidRPr="00A31526" w:rsidRDefault="00A31526" w:rsidP="00A31526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0"/>
          <w:lang w:eastAsia="ar-SA"/>
        </w:rPr>
        <w:t>2.4.9. </w:t>
      </w:r>
      <w:r w:rsidRPr="00A31526">
        <w:rPr>
          <w:szCs w:val="28"/>
          <w:lang w:eastAsia="ru-RU"/>
        </w:rPr>
        <w:t>Приостановление предоставления муниципальной услуги нормативными правовыми актами не предусмотрено.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spacing w:before="0" w:beforeAutospacing="0" w:after="0" w:afterAutospacing="0"/>
        <w:ind w:firstLine="709"/>
        <w:jc w:val="center"/>
        <w:rPr>
          <w:b/>
          <w:bCs/>
          <w:color w:val="000000"/>
          <w:szCs w:val="28"/>
          <w:lang w:eastAsia="ru-RU" w:bidi="ru-RU"/>
        </w:rPr>
      </w:pPr>
      <w:r w:rsidRPr="00A31526">
        <w:rPr>
          <w:b/>
          <w:bCs/>
          <w:szCs w:val="28"/>
          <w:lang w:eastAsia="ar-SA"/>
        </w:rPr>
        <w:t>2.5. Правовые основания предоставления муниципальной услуги</w:t>
      </w:r>
      <w:r w:rsidRPr="00A31526">
        <w:rPr>
          <w:b/>
          <w:bCs/>
          <w:color w:val="000000"/>
          <w:szCs w:val="28"/>
          <w:lang w:eastAsia="ru-RU" w:bidi="ru-RU"/>
        </w:rPr>
        <w:t xml:space="preserve"> </w:t>
      </w:r>
    </w:p>
    <w:p w:rsidR="00A31526" w:rsidRPr="00A31526" w:rsidRDefault="00A31526" w:rsidP="00A31526">
      <w:pPr>
        <w:spacing w:before="0" w:beforeAutospacing="0" w:after="0" w:afterAutospacing="0"/>
        <w:ind w:left="1713"/>
        <w:rPr>
          <w:bCs/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Конституцией Российской Федерации (принята всенародным голосованием 12.12.1993), (http://www.pravo.gov.ru, 04.07.2020,</w:t>
      </w:r>
      <w:r w:rsidRPr="00A31526">
        <w:rPr>
          <w:szCs w:val="28"/>
          <w:lang w:eastAsia="ru-RU"/>
        </w:rPr>
        <w:t xml:space="preserve"> </w:t>
      </w:r>
      <w:r w:rsidRPr="00A31526">
        <w:rPr>
          <w:bCs/>
          <w:szCs w:val="28"/>
          <w:lang w:eastAsia="ru-RU"/>
        </w:rPr>
        <w:t>http://pravo.gov.ru, 06.10.2022);</w:t>
      </w:r>
    </w:p>
    <w:p w:rsidR="006A4BEF" w:rsidRPr="00A31526" w:rsidRDefault="006A4BEF" w:rsidP="006A4B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Конвенцией о правах ребенка (одобрена Генеральной Ассамблеей ООН 20.11.1989), (Сборник международных договоров СССР, выпуск XLVI, 1993);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17.01.1992 № 2202-1 «О прокуратуре Российской Федерации», (Собрание законодательства РФ, 20.11.1995, № 47, ст. 4472, Российская газета, № 39, 18.02.1992, Ведомости СНД РФ и ВС РФ, 20.02.1992, № 8, ст. 366);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27.05.1998 № 76-ФЗ «О статусе военнослужащих»</w:t>
      </w:r>
      <w:r w:rsidRPr="00A31526">
        <w:rPr>
          <w:sz w:val="20"/>
          <w:szCs w:val="20"/>
          <w:lang w:eastAsia="ru-RU"/>
        </w:rPr>
        <w:t xml:space="preserve">, </w:t>
      </w:r>
      <w:r w:rsidRPr="00A31526">
        <w:rPr>
          <w:szCs w:val="28"/>
          <w:lang w:eastAsia="ru-RU"/>
        </w:rPr>
        <w:t>(</w:t>
      </w:r>
      <w:r w:rsidRPr="00A31526">
        <w:rPr>
          <w:bCs/>
          <w:szCs w:val="28"/>
          <w:lang w:eastAsia="ru-RU"/>
        </w:rPr>
        <w:t>Российская газета, № 104, 02.06.1998, Собрание законодательства РФ, № 22, 01.06.1998, ст. 2331);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24.07.1998 № 124-ФЗ «Об основных гарантиях прав ребенка в Российской Федерации», (Собрание законодательства РФ, 03.08.1998, № 31, ст. 3802, Российская газета, № 147, 05.08.1998);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25.07.2002 № 115-ФЗ «О правовом положении иностранных граждан в Российской Федерации»;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06.10.2003 № 131-ФЗ «Об общих принципах организации местного самоуправления в Российской Федерации», (</w:t>
      </w:r>
      <w:r w:rsidRPr="00A31526">
        <w:rPr>
          <w:szCs w:val="28"/>
          <w:lang w:eastAsia="ru-RU"/>
        </w:rPr>
        <w:t>Собрание законодательства РФ, 06.10.2003, № 40, ст. 3822, Парламентская газета, № 186, 08.10.2003, Российская газета, № 202, 08.10.2003</w:t>
      </w:r>
      <w:r w:rsidRPr="00A31526">
        <w:rPr>
          <w:bCs/>
          <w:szCs w:val="28"/>
          <w:lang w:eastAsia="ru-RU"/>
        </w:rPr>
        <w:t>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27.07.2010 № 210-ФЗ «Об организации предоставления государственных и муниципальных услуг», (Российская газета, № 168, 30.07.2010, Собрание законодательства РФ, 02.08.2010, № 31, ст. 4179);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Федеральным законом от 28.12.2010 № 403-ФЗ «О Следственном комитете Российской Федерации», (Российская газета, № 296, 30.12.2010, Собрание законодательства РФ, 03.01.2011, № 1, ст. 15, Парламентская газета, № 1-2, </w:t>
      </w:r>
      <w:r w:rsidRPr="00A31526">
        <w:rPr>
          <w:bCs/>
          <w:szCs w:val="28"/>
          <w:lang w:eastAsia="ru-RU"/>
        </w:rPr>
        <w:br/>
        <w:t>14-20.01.2011);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07.02.2011 № 3-ФЗ «О полиции», (Российская газета, № 25, 08.02.2011, Российская газета, № 28, 10.02.2011, Парламентская газета, № 7, 11-17.02.2011, Собрание законодательства РФ, 14.02.2011, № 7, ст. 900);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lastRenderedPageBreak/>
        <w:t xml:space="preserve">- Федеральным законом от 29.12.2012 № 273-ФЗ «Об образовании </w:t>
      </w:r>
      <w:r w:rsidRPr="00A31526">
        <w:rPr>
          <w:bCs/>
          <w:szCs w:val="28"/>
          <w:lang w:eastAsia="ru-RU"/>
        </w:rPr>
        <w:br/>
        <w:t>в Российской Федерации», (http://pravo.gov.ru, 30.12.2012, Российская газета, № 303, 31.12.2012, Собрание законодательства РФ, 31.12.2012, № 53 (ч. 1), ст. 7598);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Федеральным законом от 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(http://pravo.gov.ru, 31.12.2012, Собрание законодательства РФ, 31.12.2012, № 53 (ч. 1), ст. 7608, Российская газета, № 3, 11.01.2013);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Федеральным законом от 03.07.2016 № 227-ФЗ «О внесении изменений </w:t>
      </w:r>
      <w:r w:rsidRPr="00A31526">
        <w:rPr>
          <w:bCs/>
          <w:szCs w:val="28"/>
          <w:lang w:eastAsia="ru-RU"/>
        </w:rPr>
        <w:br/>
        <w:t>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Федерации»», (http://www.pravo.gov.ru, 03.07.2016, Собрание законодательства РФ, 04.07.2016, №27 (Часть I), ст. 4160, Российская газета, № 146, 06.07.2016, Российская газета, № 149, 08.07.2016);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Законом Российской Федерации от 15.05.1991 № 1244-1 «О социальной защите граждан, подвергшихся воздействию радиации вследствие катастрофы </w:t>
      </w:r>
      <w:r w:rsidRPr="00A31526">
        <w:rPr>
          <w:bCs/>
          <w:szCs w:val="28"/>
          <w:lang w:eastAsia="ru-RU"/>
        </w:rPr>
        <w:br/>
        <w:t>на Чернобыльской АЭС», (Ведомости СНД и ВС РСФСР, 1991, № 21, ст. 699);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Законом Российской Федерации от 26.06.1992 № 3132-1 «О статусе судей </w:t>
      </w:r>
      <w:r w:rsidRPr="00A31526">
        <w:rPr>
          <w:bCs/>
          <w:szCs w:val="28"/>
          <w:lang w:eastAsia="ru-RU"/>
        </w:rPr>
        <w:br/>
        <w:t>в Российской Федерации», (Российская газета, № 170, 29.07.1992, Ведомости СНД и ВС РФ, 30.07.1992, № 30, ст. 1792);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Указом Президента Российской Федерации от 05.05.1992 № 431 «О мерах </w:t>
      </w:r>
      <w:r w:rsidRPr="00A31526">
        <w:rPr>
          <w:bCs/>
          <w:szCs w:val="28"/>
          <w:lang w:eastAsia="ru-RU"/>
        </w:rPr>
        <w:br/>
        <w:t>по социальной поддержке многодетных семей», (</w:t>
      </w:r>
      <w:r w:rsidRPr="00A31526">
        <w:rPr>
          <w:szCs w:val="28"/>
          <w:lang w:eastAsia="ru-RU"/>
        </w:rPr>
        <w:t>Ведомости СНД и ВС РФ, 14.05.1992, № 19, ст. 1044</w:t>
      </w:r>
      <w:r w:rsidRPr="00A31526">
        <w:rPr>
          <w:bCs/>
          <w:szCs w:val="28"/>
          <w:lang w:eastAsia="ru-RU"/>
        </w:rPr>
        <w:t>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Указом Президента Российской Федерации от 02.10.1992 № 1157 </w:t>
      </w:r>
      <w:r w:rsidRPr="00A31526">
        <w:rPr>
          <w:bCs/>
          <w:szCs w:val="28"/>
          <w:lang w:eastAsia="ru-RU"/>
        </w:rPr>
        <w:br/>
        <w:t>«О дополнительных мерах государственной поддержки инвалидов», (Собрание актов Президента и Правительства РФ, 05.10.1992, № 14, ст. 1098);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Указом Президента Российской Федерации от 21.09.2022 № 647 </w:t>
      </w:r>
      <w:r w:rsidRPr="00A31526">
        <w:rPr>
          <w:bCs/>
          <w:szCs w:val="28"/>
          <w:lang w:eastAsia="ru-RU"/>
        </w:rPr>
        <w:br/>
        <w:t>«Об объявлении частичной мобилизации в Российской Федерации», (http://pravo.gov.ru, 21.09.2022, Российская газета, № 213, 22.09.2022, Собрание законодательства РФ, 26.09.2022, № 39, ст. 6590);</w:t>
      </w:r>
    </w:p>
    <w:p w:rsidR="00F173FC" w:rsidRPr="00A31526" w:rsidRDefault="00F173FC" w:rsidP="00F173F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постановлением Верховного Совета Российской Федерации от 27.12.1991 № 2123-1 «О распространении действия Закона РСФСР «О социальной защите граждан, подвергшихся воздействию радиации вследствие катастрофы </w:t>
      </w:r>
      <w:r w:rsidRPr="00A31526">
        <w:rPr>
          <w:bCs/>
          <w:szCs w:val="28"/>
          <w:lang w:eastAsia="ru-RU"/>
        </w:rPr>
        <w:br/>
        <w:t>на Чернобыльской АЭС» на граждан из подразделений особого риска»» (Ведомости СНД и ВС РСФСР, 23.01.1992, № 4, ст. 138);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постановлением Правительства Российской Федерации от 25.08.1999 № 936 </w:t>
      </w:r>
      <w:r w:rsidRPr="00A31526">
        <w:rPr>
          <w:bCs/>
          <w:szCs w:val="28"/>
          <w:lang w:eastAsia="ru-RU"/>
        </w:rPr>
        <w:br/>
        <w:t>«О дополнительных мерах по социальной защите членов семей военнослужащих и 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 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(Собрание законодательства РФ, 30.08.1999, № 35, ст. 4321, Российская газета, № 169, 31.08.1999);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lastRenderedPageBreak/>
        <w:t>- постановлением Правительства Российской Федерации от 09.02.2004 № 65 «О дополнительных гарантиях и компенсациях военнослужащим и сотрудникам федеральных органов исполнительной власти, участвующим в контртеррористических операциях и обеспечивающим правопорядок и общественную безопасность на территории Северо-Кавказского региона Российской Федерации», (Российская газета, № 28, 13.02.2004, Собрание законодательства РФ, 16.02.2004, № 7, ст. 535);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постановлением Правительства Российской Федерации от 12.08.2008 № 587 «О дополнительных мерах по усилению социальной защиты военнослужащих и сотрудников федеральных органов исполнительной власти, участвующих в выполнении задач по обеспечению безопасности и защите граждан Российской Федерации, проживающих на территориях Южной Осетии и Абхазии», (Российская газета, № 173, 15.08.2008, Собрание законодательства РФ, 18.08.2008, № 33, ст. 3854);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приказом Министерства образования и науки Российской Федерации от 28.12.2015 № 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(http://www.pravo.gov.ru - 28.07.2020);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>- приказом Министерства просвещения Российской Федерации от 15.05.2020 № 236 «Об утверждении Порядка приема на обучение по образовательным программам дошкольного образования», (http://www.pravo.gov.ru, 18.06.2020);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Законом Смоленской области от 31.10.2013 № 122-з «Об образовании </w:t>
      </w:r>
      <w:r w:rsidRPr="00A31526">
        <w:rPr>
          <w:bCs/>
          <w:szCs w:val="28"/>
          <w:lang w:eastAsia="ru-RU"/>
        </w:rPr>
        <w:br/>
        <w:t>в Смоленской области», (Вестник Смоленской областной Думы и Администрации Смоленской области, 01.11.2013, № 10 (часть II), с. 107);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bCs/>
          <w:szCs w:val="28"/>
          <w:lang w:eastAsia="ru-RU"/>
        </w:rPr>
      </w:pPr>
      <w:r w:rsidRPr="00A31526">
        <w:rPr>
          <w:bCs/>
          <w:szCs w:val="28"/>
          <w:lang w:eastAsia="ru-RU"/>
        </w:rPr>
        <w:t xml:space="preserve">- Указом Губернатора Смоленской области от 19.10.2022 № 103 </w:t>
      </w:r>
      <w:r w:rsidRPr="00A31526">
        <w:rPr>
          <w:bCs/>
          <w:szCs w:val="28"/>
          <w:lang w:eastAsia="ru-RU"/>
        </w:rPr>
        <w:br/>
        <w:t>«</w:t>
      </w:r>
      <w:r w:rsidR="009B79CA" w:rsidRPr="009B79CA">
        <w:rPr>
          <w:bCs/>
          <w:szCs w:val="28"/>
          <w:lang w:eastAsia="ru-RU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Pr="00A31526">
        <w:rPr>
          <w:bCs/>
          <w:szCs w:val="28"/>
          <w:lang w:eastAsia="ru-RU"/>
        </w:rPr>
        <w:t>», (http://pravo.gov.ru, 20.10.2022);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zCs w:val="28"/>
          <w:lang w:val="x-none" w:eastAsia="x-none"/>
        </w:rPr>
      </w:pPr>
      <w:r w:rsidRPr="00A31526">
        <w:rPr>
          <w:szCs w:val="28"/>
          <w:lang w:val="x-none" w:eastAsia="x-none"/>
        </w:rPr>
        <w:t>- настоящим Административным регламентом.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left="1180"/>
        <w:rPr>
          <w:sz w:val="24"/>
          <w:szCs w:val="24"/>
          <w:lang w:eastAsia="ar-SA"/>
        </w:rPr>
      </w:pPr>
    </w:p>
    <w:p w:rsidR="00A31526" w:rsidRPr="00A31526" w:rsidRDefault="00A31526" w:rsidP="00A31526">
      <w:pPr>
        <w:widowControl w:val="0"/>
        <w:tabs>
          <w:tab w:val="left" w:pos="1419"/>
        </w:tabs>
        <w:spacing w:before="0" w:beforeAutospacing="0" w:after="0" w:afterAutospacing="0" w:line="235" w:lineRule="auto"/>
        <w:ind w:firstLine="709"/>
        <w:jc w:val="center"/>
        <w:rPr>
          <w:b/>
          <w:bCs/>
          <w:color w:val="000000"/>
          <w:szCs w:val="28"/>
          <w:lang w:eastAsia="ru-RU" w:bidi="ru-RU"/>
        </w:rPr>
      </w:pPr>
      <w:r w:rsidRPr="00A31526">
        <w:rPr>
          <w:b/>
          <w:bCs/>
          <w:color w:val="000000"/>
          <w:szCs w:val="28"/>
          <w:lang w:eastAsia="ru-RU" w:bidi="ru-RU"/>
        </w:rPr>
        <w:t xml:space="preserve">2.6. Исчерпывающий перечень документов, необходимых в соответствии </w:t>
      </w:r>
      <w:r w:rsidRPr="00A31526">
        <w:rPr>
          <w:b/>
          <w:bCs/>
          <w:color w:val="000000"/>
          <w:szCs w:val="28"/>
          <w:lang w:eastAsia="ru-RU" w:bidi="ru-RU"/>
        </w:rPr>
        <w:lastRenderedPageBreak/>
        <w:t>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предоставлению заявителем, и информация о способах их получения заявителями, в том числе в электронной форме, и порядке их представления</w:t>
      </w:r>
    </w:p>
    <w:p w:rsidR="00A31526" w:rsidRPr="00A31526" w:rsidRDefault="00A31526" w:rsidP="00A31526">
      <w:pPr>
        <w:widowControl w:val="0"/>
        <w:tabs>
          <w:tab w:val="left" w:pos="1419"/>
        </w:tabs>
        <w:spacing w:before="0" w:beforeAutospacing="0" w:after="0" w:afterAutospacing="0" w:line="235" w:lineRule="auto"/>
        <w:ind w:left="720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2.6.1. Для получения муниципальной услуги заявитель (представитель заявителя) представляет заявление о постановке на учет по форме, приведенной в приложении № 2 к настоящему Административному регламенту.</w:t>
      </w:r>
    </w:p>
    <w:p w:rsidR="00A31526" w:rsidRPr="00A31526" w:rsidRDefault="00A31526" w:rsidP="00FE0356">
      <w:pPr>
        <w:widowControl w:val="0"/>
        <w:spacing w:before="0" w:beforeAutospacing="0" w:after="0" w:afterAutospacing="0" w:line="235" w:lineRule="auto"/>
        <w:ind w:left="720" w:right="40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2.6.2. К заявлению о постановке на учет прилагаются следующие документы: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1) 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2) документ, подтверждающий установление опеки;</w:t>
      </w:r>
    </w:p>
    <w:p w:rsidR="00A31526" w:rsidRPr="00A31526" w:rsidRDefault="00A31526" w:rsidP="002D471E">
      <w:pPr>
        <w:widowControl w:val="0"/>
        <w:spacing w:before="0" w:beforeAutospacing="0" w:after="0" w:afterAutospacing="0" w:line="235" w:lineRule="auto"/>
        <w:ind w:left="720" w:hanging="11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3) документ психолого-медико-педагогической комиссии;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4) документ, подтверждающий наличие права на специальные меры поддержки (гарантии) отдельных категорий граждан и их семей;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5) свидетельство о рождении ребенка, выданное на территории Российской Федерации (по собственной инициативе);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6) свидетельство о регистрации ребенка по месту жительства или по месту пребывания на закрепленной территории (по собственной инициативе).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7) 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2.6.3. Для получения муниципальной услуги заявитель (представитель заявителя) представляет в Отдел образования заявление о переводе по форме, приведенной в приложении № 7 к настоящему Административному регламенту.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2.6.4. К заявлению о переводе прилагаются документы, указанные в пункте 2.6.2 настоящего подраздела.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2.6.5. Родители (законные представители) детей, являющихся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 Российской Федерации.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2.6.6. 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2.6.7. В случае наличия у заявителя права на специальные меры поддержки (гарантии) отдельных категорий граждан и их семей при получении муниципальной услуги дополнительно представляются следующие документы: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1) удостоверение гражданина, подвергшегося воздействию радиации вследствие катастрофы на Чернобыльской АЭС;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2) документ, подтверждающий факт выезда из зоны отчуждения либо зоны отселения;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lastRenderedPageBreak/>
        <w:t>3) удостоверение участника действий подразделений особого риска; удостоверение члена семьи, потерявшей кормильца из числа граждан, принимавших непосредственное участие в действиях подразделений особого риска;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4) служебное удостоверение судьи, справка с места работы судьи;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5) служебное удостоверение прокурорского работника, справка с места работы прокурорского работника;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6) служебное удостоверение сотрудника Следственного комитета Российской Федерации, справка с места работы сотрудника Следственного комитета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7) справка с места службы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8) справка с места службы военнослужащих и сотрудников органов внутренних дел, Государственной противопожарной службы, уголовно</w:t>
      </w:r>
      <w:r w:rsidRPr="00A31526">
        <w:rPr>
          <w:color w:val="000000"/>
          <w:spacing w:val="-1"/>
          <w:szCs w:val="28"/>
          <w:lang w:eastAsia="ru-RU" w:bidi="ru-RU"/>
        </w:rPr>
        <w:softHyphen/>
        <w:t>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01.08.99 служебных обязанностей;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9) 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 Российской Федерации,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B11076">
        <w:rPr>
          <w:color w:val="000000"/>
          <w:spacing w:val="-1"/>
          <w:szCs w:val="28"/>
          <w:lang w:eastAsia="ru-RU" w:bidi="ru-RU"/>
        </w:rPr>
        <w:t>10)</w:t>
      </w:r>
      <w:r w:rsidRPr="00A31526">
        <w:rPr>
          <w:color w:val="000000"/>
          <w:spacing w:val="-1"/>
          <w:szCs w:val="28"/>
          <w:lang w:eastAsia="ru-RU" w:bidi="ru-RU"/>
        </w:rPr>
        <w:t> </w:t>
      </w:r>
      <w:r w:rsidR="00D21F1D" w:rsidRPr="00D21F1D">
        <w:rPr>
          <w:color w:val="000000"/>
          <w:spacing w:val="-1"/>
          <w:szCs w:val="28"/>
          <w:lang w:eastAsia="ru-RU" w:bidi="ru-RU"/>
        </w:rPr>
        <w:t>справки о призыве на военную службу по мобилизации либо о заключении контракта о добровольном содействии в выполнении задач, возложенных на</w:t>
      </w:r>
      <w:r w:rsidR="00A83D7B">
        <w:rPr>
          <w:color w:val="000000"/>
          <w:spacing w:val="-1"/>
          <w:szCs w:val="28"/>
          <w:lang w:eastAsia="ru-RU" w:bidi="ru-RU"/>
        </w:rPr>
        <w:t> </w:t>
      </w:r>
      <w:r w:rsidR="00D21F1D" w:rsidRPr="00D21F1D">
        <w:rPr>
          <w:color w:val="000000"/>
          <w:spacing w:val="-1"/>
          <w:szCs w:val="28"/>
          <w:lang w:eastAsia="ru-RU" w:bidi="ru-RU"/>
        </w:rPr>
        <w:t>Вооруженные Силы Российской Федерации, о прохождении военной службы по</w:t>
      </w:r>
      <w:r w:rsidR="00A83D7B">
        <w:rPr>
          <w:color w:val="000000"/>
          <w:spacing w:val="-1"/>
          <w:szCs w:val="28"/>
          <w:lang w:eastAsia="ru-RU" w:bidi="ru-RU"/>
        </w:rPr>
        <w:t> </w:t>
      </w:r>
      <w:r w:rsidR="00D21F1D" w:rsidRPr="00D21F1D">
        <w:rPr>
          <w:color w:val="000000"/>
          <w:spacing w:val="-1"/>
          <w:szCs w:val="28"/>
          <w:lang w:eastAsia="ru-RU" w:bidi="ru-RU"/>
        </w:rPr>
        <w:t>контракту, либо сотрудники Росгвардии принимающие (принимавшие) участие в</w:t>
      </w:r>
      <w:r w:rsidR="00A83D7B">
        <w:rPr>
          <w:color w:val="000000"/>
          <w:spacing w:val="-1"/>
          <w:szCs w:val="28"/>
          <w:lang w:eastAsia="ru-RU" w:bidi="ru-RU"/>
        </w:rPr>
        <w:t> </w:t>
      </w:r>
      <w:r w:rsidR="00D21F1D" w:rsidRPr="00D21F1D">
        <w:rPr>
          <w:color w:val="000000"/>
          <w:spacing w:val="-1"/>
          <w:szCs w:val="28"/>
          <w:lang w:eastAsia="ru-RU" w:bidi="ru-RU"/>
        </w:rPr>
        <w:t>специальной военной операции, либо о гибели (смерти) гражданина Российской Федерации, принимавшего участие в ходе специальной военной операции, выдаваемой военными комиссариатами соответствующих муниципальных образований Смоленской области</w:t>
      </w:r>
      <w:r w:rsidRPr="00A31526">
        <w:rPr>
          <w:color w:val="000000"/>
          <w:spacing w:val="-1"/>
          <w:szCs w:val="28"/>
          <w:lang w:eastAsia="ru-RU" w:bidi="ru-RU"/>
        </w:rPr>
        <w:t>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11) удостоверение личности военнослужащего, справка с места службы военнослужащего с указанием срока действия контракта;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12) служебное удостоверение, справка с места работы сотрудника полиции;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 xml:space="preserve">13) справка с места службы сотрудника полиции, погибшего (умершего) вследствие увечья или иного повреждения здоровья, полученных в связи с выполнением служебных обязанностей; умершего вследствие заболевания, полученного в период прохождения службы в полиции; уволенного со службы в полиции вследствие увечья или иного повреждения здоровья, полученных в связи с выполнением служебных обязанностей и исключивших возможность дальнейшего прохождения службы в полиции; умершего в течение одного года после увольнения </w:t>
      </w:r>
      <w:r w:rsidRPr="00A31526">
        <w:rPr>
          <w:color w:val="000000"/>
          <w:spacing w:val="-1"/>
          <w:szCs w:val="28"/>
          <w:lang w:eastAsia="ru-RU" w:bidi="ru-RU"/>
        </w:rPr>
        <w:lastRenderedPageBreak/>
        <w:t>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14) служебное удостоверение сотрудника полиции и справка, подтверждающая факт находящихся (находившихся) у него на иждивении детей;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15) служебное удостоверение, справка с места службы сотрудника органов внутренних дел, не являющегося сотрудником полиции;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16)  служебное удостоверение, справка с места службы сотрудника, имеющего специальное звание и проходящего службу в войсках национальной гвардии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17) справка с места службы сотрудника, имеющего специальное звание и уволенного со службы в войсках национальной гвардии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18) служебное удостоверение сотрудника, проходящего службу в войсках национальной гвардии Российской Федерации, и справка с места службы, подтверждающая факт находящихся (находившихся) у него на иждивении детей;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19) справка с места службы, подтверждающая факт находящихся (находившихся) на иждивении детей у лиц, уволенных со службы в войсках национальной гвардии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20) служебное удостоверение, 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2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21) справка с места службы сотрудника, имевшего специальное звание и 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умершего вследствие заболевания, полученного в период прохождения службы в учреждениях и органах; уволенного со службы в 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 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22) удостоверение многодетной семьи;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23) справка об инвалидности ребенка или одного из родителей ребенка, являющегося инвалидом;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 xml:space="preserve">24) справка с места учебы родителей (одного из родителей), являющихся студентами профессиональных образовательных организаций и образовательных </w:t>
      </w:r>
      <w:r w:rsidRPr="00A31526">
        <w:rPr>
          <w:color w:val="000000"/>
          <w:spacing w:val="-1"/>
          <w:szCs w:val="28"/>
          <w:lang w:eastAsia="ru-RU" w:bidi="ru-RU"/>
        </w:rPr>
        <w:lastRenderedPageBreak/>
        <w:t>организаций высшего образования, обучающихся по очной форме обучения;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25) справка об инвалидности ребенка, свидетельство о рождении ребенка или иной документ, подтверждающий факт рождения.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2.6.8. Заявитель, имеющий права на специальные меры поддержки (гарантии) отдельных категорий граждан и их семей, обязан подтвердить свой статус в случае истечения срока действия ранее представленных документов.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2.6.9. В случае наличия у заявителя права на преимущественное получение муниципальной услуги дополнительно представляются: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свидетельства о рождении на детей, которые являются воспитанниками ДОУ.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2.6.10. Документы, представляемые на бумажном носителе, должны соответствовать следующим требованиям: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тексты документов написаны разборчиво;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документы представлены на русском языке или вместе с заверенным в установленном порядке переводом на русский язык;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фамилия, имя и отчество (при наличии) заявителя (представителя заявителя),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в документах не должно быть подчисток, приписок, зачеркнутых слов и иных неоговоренных исправлений;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документы не должны быть исполнены карандашом;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срок действия документов не истек;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документы представлены в полном объеме.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2.6.11. Документы, представляемые в электронной форме, должны соответствовать следующим требованиям: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заявление о постановке на учет подписывается простой электронной подписью заявителя (представителя заявителя)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заявление о постановке на учет представляется в виде файла;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электронные документы (электронные образы документов), прилагаемые к заявлению о постановке на учет, в том числе доверенности, направляются в виде файлов;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качество представляемых электронных документов (электронных образов документов) должно позволять в полном объеме прочитать текст документа и распознать реквизиты документа;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right="40" w:firstLine="709"/>
        <w:jc w:val="both"/>
        <w:rPr>
          <w:color w:val="000000"/>
          <w:spacing w:val="-1"/>
          <w:szCs w:val="28"/>
          <w:lang w:eastAsia="ru-RU" w:bidi="ru-RU"/>
        </w:rPr>
      </w:pPr>
      <w:r w:rsidRPr="00A31526">
        <w:rPr>
          <w:color w:val="000000"/>
          <w:spacing w:val="-1"/>
          <w:szCs w:val="28"/>
          <w:lang w:eastAsia="ru-RU" w:bidi="ru-RU"/>
        </w:rPr>
        <w:t>- заявление о постановке на учет и прилагаемые к нему документы представляются посредством ЕПГУ или Регионального портала в виде файлов, обеспечивающих считывание и контроль представленных данных.</w:t>
      </w:r>
    </w:p>
    <w:p w:rsidR="00A31526" w:rsidRPr="00A31526" w:rsidRDefault="00A31526" w:rsidP="00A31526">
      <w:pPr>
        <w:widowControl w:val="0"/>
        <w:tabs>
          <w:tab w:val="left" w:pos="1419"/>
        </w:tabs>
        <w:spacing w:before="0" w:beforeAutospacing="0" w:after="0" w:afterAutospacing="0" w:line="235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1180"/>
        <w:jc w:val="center"/>
        <w:rPr>
          <w:b/>
          <w:bCs/>
          <w:color w:val="000000"/>
          <w:szCs w:val="28"/>
          <w:lang w:eastAsia="ru-RU" w:bidi="ru-RU"/>
        </w:rPr>
      </w:pPr>
      <w:r w:rsidRPr="00A31526">
        <w:rPr>
          <w:b/>
          <w:bCs/>
          <w:color w:val="000000"/>
          <w:szCs w:val="28"/>
          <w:lang w:eastAsia="ru-RU" w:bidi="ru-RU"/>
        </w:rPr>
        <w:t xml:space="preserve">2.7. Исчерпывающий перечень документов, необходимых в соответствии с федеральным и (или) областным законодательством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A31526">
        <w:rPr>
          <w:b/>
          <w:bCs/>
          <w:color w:val="000000"/>
          <w:szCs w:val="28"/>
          <w:lang w:eastAsia="ru-RU" w:bidi="ru-RU"/>
        </w:rPr>
        <w:lastRenderedPageBreak/>
        <w:t>организаций и которые заявитель вправе представить по собственной инициативе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1180"/>
        <w:jc w:val="center"/>
        <w:rPr>
          <w:bCs/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widowControl w:val="0"/>
        <w:tabs>
          <w:tab w:val="left" w:pos="1417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2.7.1. В исчерпывающий перечень документов, необходимых для предоставления муниципальной услуги, которые заявитель (представитель заявителя) вправе представить по собственной инициативе, входят:</w:t>
      </w:r>
    </w:p>
    <w:p w:rsidR="00A31526" w:rsidRPr="00A31526" w:rsidRDefault="00A31526" w:rsidP="00A31526">
      <w:pPr>
        <w:widowControl w:val="0"/>
        <w:tabs>
          <w:tab w:val="left" w:pos="915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- свидетельство о рождении ребенка, выданное на территории Российской Федерации;</w:t>
      </w:r>
    </w:p>
    <w:p w:rsidR="00A31526" w:rsidRPr="00A31526" w:rsidRDefault="00A31526" w:rsidP="00A31526">
      <w:pPr>
        <w:widowControl w:val="0"/>
        <w:tabs>
          <w:tab w:val="left" w:pos="915"/>
        </w:tabs>
        <w:spacing w:before="0" w:beforeAutospacing="0" w:after="41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- свидетельство о регистрации ребенка по месту жительства или по месту пребывания на закрепленной территории или документы, содержащие сведения о месте пребывания, месте фактического проживания ребенка.</w:t>
      </w:r>
    </w:p>
    <w:p w:rsidR="00A31526" w:rsidRPr="00A31526" w:rsidRDefault="00A31526" w:rsidP="00A31526">
      <w:pPr>
        <w:widowControl w:val="0"/>
        <w:tabs>
          <w:tab w:val="left" w:pos="1656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2.7.2. При предоставлении</w:t>
      </w:r>
      <w:r w:rsidRPr="00A31526">
        <w:rPr>
          <w:color w:val="000000"/>
          <w:szCs w:val="28"/>
          <w:lang w:eastAsia="ru-RU"/>
        </w:rPr>
        <w:t xml:space="preserve"> 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 запрещается требовать от заявителя:</w:t>
      </w:r>
    </w:p>
    <w:p w:rsidR="00A31526" w:rsidRPr="00A31526" w:rsidRDefault="00A31526" w:rsidP="00A31526">
      <w:pPr>
        <w:widowControl w:val="0"/>
        <w:tabs>
          <w:tab w:val="left" w:pos="1757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</w:t>
      </w:r>
      <w:r w:rsidRPr="00A31526">
        <w:rPr>
          <w:color w:val="000000"/>
          <w:szCs w:val="28"/>
          <w:lang w:eastAsia="ru-RU"/>
        </w:rPr>
        <w:t xml:space="preserve"> 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услуги.</w:t>
      </w:r>
    </w:p>
    <w:p w:rsidR="00A31526" w:rsidRPr="00A31526" w:rsidRDefault="00A31526" w:rsidP="00A31526">
      <w:pPr>
        <w:widowControl w:val="0"/>
        <w:tabs>
          <w:tab w:val="left" w:pos="1656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 xml:space="preserve">- представления документов и информации, которые в соответствии с нормативными правовыми актами Российской Федерации и </w:t>
      </w:r>
      <w:r w:rsidRPr="00A31526">
        <w:rPr>
          <w:iCs/>
          <w:color w:val="000000"/>
          <w:szCs w:val="28"/>
          <w:lang w:eastAsia="ru-RU" w:bidi="ru-RU"/>
        </w:rPr>
        <w:t>Смоленской области,</w:t>
      </w:r>
      <w:r w:rsidRPr="00A31526">
        <w:rPr>
          <w:color w:val="000000"/>
          <w:szCs w:val="28"/>
          <w:lang w:eastAsia="ru-RU" w:bidi="ru-RU"/>
        </w:rPr>
        <w:t xml:space="preserve"> муниципальными правовыми актами </w:t>
      </w:r>
      <w:r w:rsidRPr="00A31526">
        <w:rPr>
          <w:iCs/>
          <w:color w:val="000000"/>
          <w:szCs w:val="28"/>
          <w:lang w:eastAsia="ru-RU" w:bidi="ru-RU"/>
        </w:rPr>
        <w:t>Администрации муниципального образования «Духовщински</w:t>
      </w:r>
      <w:r w:rsidR="00D21F1D">
        <w:rPr>
          <w:iCs/>
          <w:color w:val="000000"/>
          <w:szCs w:val="28"/>
          <w:lang w:eastAsia="ru-RU" w:bidi="ru-RU"/>
        </w:rPr>
        <w:t>й муниципальный округ</w:t>
      </w:r>
      <w:r w:rsidRPr="00A31526">
        <w:rPr>
          <w:iCs/>
          <w:color w:val="000000"/>
          <w:szCs w:val="28"/>
          <w:lang w:eastAsia="ru-RU" w:bidi="ru-RU"/>
        </w:rPr>
        <w:t xml:space="preserve">» Смоленской области, </w:t>
      </w:r>
      <w:r w:rsidRPr="00A31526">
        <w:rPr>
          <w:color w:val="000000"/>
          <w:szCs w:val="28"/>
          <w:lang w:eastAsia="ru-RU" w:bidi="ru-RU"/>
        </w:rPr>
        <w:t>находятся в</w:t>
      </w:r>
      <w:r w:rsidR="00A83D7B">
        <w:rPr>
          <w:color w:val="000000"/>
          <w:szCs w:val="28"/>
          <w:lang w:eastAsia="ru-RU" w:bidi="ru-RU"/>
        </w:rPr>
        <w:t> </w:t>
      </w:r>
      <w:r w:rsidRPr="00A31526">
        <w:rPr>
          <w:color w:val="000000"/>
          <w:szCs w:val="28"/>
          <w:lang w:eastAsia="ru-RU" w:bidi="ru-RU"/>
        </w:rPr>
        <w:t xml:space="preserve">распоряжении органов, предоставляющих </w:t>
      </w:r>
      <w:r w:rsidRPr="00A31526">
        <w:rPr>
          <w:color w:val="000000"/>
          <w:szCs w:val="28"/>
          <w:lang w:eastAsia="ru-RU"/>
        </w:rPr>
        <w:t>муниципальную</w:t>
      </w:r>
      <w:r w:rsidRPr="00A31526">
        <w:rPr>
          <w:color w:val="000000"/>
          <w:szCs w:val="28"/>
          <w:lang w:eastAsia="ru-RU" w:bidi="ru-RU"/>
        </w:rPr>
        <w:t xml:space="preserve"> услугу, государственных органов, органов местного самоуправления и (или) подведомственных государственным органам и органам местного самоуправления организаций, участвующих в предоставлении </w:t>
      </w:r>
      <w:r w:rsidRPr="00A31526">
        <w:rPr>
          <w:color w:val="000000"/>
          <w:szCs w:val="28"/>
          <w:lang w:eastAsia="ru-RU"/>
        </w:rPr>
        <w:t>муниципальных</w:t>
      </w:r>
      <w:r w:rsidRPr="00A31526">
        <w:rPr>
          <w:color w:val="000000"/>
          <w:szCs w:val="28"/>
          <w:lang w:eastAsia="ru-RU" w:bidi="ru-RU"/>
        </w:rPr>
        <w:t xml:space="preserve"> услуг, за</w:t>
      </w:r>
      <w:r w:rsidR="00A83D7B">
        <w:rPr>
          <w:color w:val="000000"/>
          <w:szCs w:val="28"/>
          <w:lang w:eastAsia="ru-RU" w:bidi="ru-RU"/>
        </w:rPr>
        <w:t> </w:t>
      </w:r>
      <w:r w:rsidRPr="00A31526">
        <w:rPr>
          <w:color w:val="000000"/>
          <w:szCs w:val="28"/>
          <w:lang w:eastAsia="ru-RU" w:bidi="ru-RU"/>
        </w:rPr>
        <w:t>исключением документов, указанных в части 6 статьи 7 Федерального закона от 27.07.2010 № 210-ФЗ «Об организации предоставления государственных и</w:t>
      </w:r>
      <w:r w:rsidR="00A83D7B">
        <w:rPr>
          <w:color w:val="000000"/>
          <w:szCs w:val="28"/>
          <w:lang w:eastAsia="ru-RU" w:bidi="ru-RU"/>
        </w:rPr>
        <w:t> </w:t>
      </w:r>
      <w:r w:rsidRPr="00A31526">
        <w:rPr>
          <w:color w:val="000000"/>
          <w:szCs w:val="28"/>
          <w:lang w:eastAsia="ru-RU" w:bidi="ru-RU"/>
        </w:rPr>
        <w:t>муниципальных услуг» (далее - Федеральный закон № 210-ФЗ).</w:t>
      </w:r>
    </w:p>
    <w:p w:rsidR="00A31526" w:rsidRPr="00A31526" w:rsidRDefault="00A31526" w:rsidP="00A31526">
      <w:pPr>
        <w:widowControl w:val="0"/>
        <w:tabs>
          <w:tab w:val="left" w:pos="1757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 xml:space="preserve"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A31526">
        <w:rPr>
          <w:color w:val="000000"/>
          <w:szCs w:val="28"/>
          <w:lang w:eastAsia="ru-RU"/>
        </w:rPr>
        <w:t>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услуги, либо в предоставлении услуги, за исключением следующих случаев: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- изменение требований нормативных правовых актов, касающихся предоставления</w:t>
      </w:r>
      <w:r w:rsidRPr="00A31526">
        <w:rPr>
          <w:color w:val="000000"/>
          <w:szCs w:val="28"/>
          <w:lang w:eastAsia="ru-RU"/>
        </w:rPr>
        <w:t xml:space="preserve"> 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услуги, после первоначальной подачи заявления о предоставлении услуги;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 xml:space="preserve">- наличие ошибок в заявлении о предоставлении </w:t>
      </w:r>
      <w:r w:rsidRPr="00A31526">
        <w:rPr>
          <w:color w:val="000000"/>
          <w:szCs w:val="28"/>
          <w:lang w:eastAsia="ru-RU"/>
        </w:rPr>
        <w:t>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 и 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A31526">
        <w:rPr>
          <w:color w:val="000000"/>
          <w:szCs w:val="28"/>
          <w:lang w:eastAsia="ru-RU"/>
        </w:rPr>
        <w:t>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услуги, либо в предоставлении </w:t>
      </w:r>
      <w:r w:rsidRPr="00A31526">
        <w:rPr>
          <w:color w:val="000000"/>
          <w:szCs w:val="28"/>
          <w:lang w:eastAsia="ru-RU"/>
        </w:rPr>
        <w:t>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услуги;</w:t>
      </w:r>
    </w:p>
    <w:p w:rsidR="00A31526" w:rsidRPr="00A31526" w:rsidRDefault="00A31526" w:rsidP="00A31526">
      <w:pPr>
        <w:widowControl w:val="0"/>
        <w:tabs>
          <w:tab w:val="left" w:pos="952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Отдела образования, служащего, работника МФЦ, работника ДОУ, предусмотренной частью </w:t>
      </w:r>
      <w:r w:rsidRPr="00A31526">
        <w:rPr>
          <w:color w:val="000000"/>
          <w:szCs w:val="28"/>
          <w:lang w:eastAsia="ru-RU" w:bidi="ru-RU"/>
        </w:rPr>
        <w:lastRenderedPageBreak/>
        <w:t>1.1 статьи 16 Федерального закона № 210-ФЗ, при первоначальном отказе в приеме документов, необходимых для предоставления</w:t>
      </w:r>
      <w:r w:rsidRPr="00A31526">
        <w:rPr>
          <w:color w:val="000000"/>
          <w:szCs w:val="28"/>
          <w:lang w:eastAsia="ru-RU"/>
        </w:rPr>
        <w:t xml:space="preserve"> 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услуги, либо в предоставлении</w:t>
      </w:r>
      <w:r w:rsidRPr="00A31526">
        <w:rPr>
          <w:color w:val="000000"/>
          <w:szCs w:val="28"/>
          <w:lang w:eastAsia="ru-RU"/>
        </w:rPr>
        <w:t xml:space="preserve"> муниципальной</w:t>
      </w:r>
      <w:r w:rsidRPr="00A31526">
        <w:rPr>
          <w:color w:val="000000"/>
          <w:szCs w:val="28"/>
          <w:lang w:eastAsia="ru-RU" w:bidi="ru-RU"/>
        </w:rPr>
        <w:t xml:space="preserve"> услуги, о чем в письменном виде за подписью руководителя Отдела образования, руководителя МФЦ при первоначальном отказе в приеме документов, необходимых для предоставления услуги, либо руководителя ДОУ,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A31526" w:rsidRPr="00A31526" w:rsidRDefault="00A31526" w:rsidP="00A31526">
      <w:pPr>
        <w:widowControl w:val="0"/>
        <w:tabs>
          <w:tab w:val="left" w:pos="10133"/>
        </w:tabs>
        <w:spacing w:before="0" w:beforeAutospacing="0" w:after="0" w:afterAutospacing="0" w:line="235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shd w:val="clear" w:color="auto" w:fill="FFFFFF"/>
        <w:suppressAutoHyphens/>
        <w:spacing w:before="0" w:beforeAutospacing="0" w:after="0" w:afterAutospacing="0" w:line="235" w:lineRule="auto"/>
        <w:ind w:left="600"/>
        <w:jc w:val="center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A31526" w:rsidRPr="00A31526" w:rsidRDefault="00A31526" w:rsidP="00A31526">
      <w:pPr>
        <w:shd w:val="clear" w:color="auto" w:fill="FFFFFF"/>
        <w:suppressAutoHyphens/>
        <w:spacing w:before="0" w:beforeAutospacing="0" w:after="0" w:afterAutospacing="0" w:line="235" w:lineRule="auto"/>
        <w:ind w:left="600"/>
        <w:jc w:val="center"/>
        <w:rPr>
          <w:bCs/>
          <w:sz w:val="24"/>
          <w:szCs w:val="24"/>
          <w:lang w:eastAsia="ar-SA"/>
        </w:rPr>
      </w:pPr>
    </w:p>
    <w:p w:rsidR="00A31526" w:rsidRPr="00A31526" w:rsidRDefault="00A31526" w:rsidP="00A31526">
      <w:pPr>
        <w:tabs>
          <w:tab w:val="left" w:pos="5670"/>
        </w:tabs>
        <w:suppressAutoHyphens/>
        <w:spacing w:before="0" w:beforeAutospacing="0" w:after="0" w:afterAutospacing="0" w:line="235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1) непредставление или представление не в полном объеме документов, указанных в пункте 2.6.1 - 2.6.3 подраздела 2.6 раздела 2 настоящего Административного регламента;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2) несоответствие документов требованиям, указанным в пункте 2.6.10 - 2.6.11 подраздела 2.6 раздела 2 настоящего Административного регламента;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3) несоблюдение установленных условий признания действительности электронной подписи заявителя в соответствии с Федеральным законом от 06.04.2011 № 63-ФЗ «Об электронной подписи» (далее – Федеральный закон № 63-ФЗ) при представлении заявления и прилагаемых к нему документов в электронной форме с использованием Единого портала и (или) Регионального портала;</w:t>
      </w:r>
    </w:p>
    <w:p w:rsidR="00A31526" w:rsidRPr="00A31526" w:rsidRDefault="005A0521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4) представление документов или сведений, </w:t>
      </w:r>
      <w:r w:rsidR="00A31526" w:rsidRPr="00A31526">
        <w:rPr>
          <w:color w:val="000000"/>
          <w:szCs w:val="28"/>
          <w:lang w:eastAsia="ru-RU" w:bidi="ru-RU"/>
        </w:rPr>
        <w:t>утративших силу на момент обращения за муниципальной услугой;</w:t>
      </w:r>
    </w:p>
    <w:p w:rsidR="00A31526" w:rsidRPr="00A31526" w:rsidRDefault="00A31526" w:rsidP="00A31526">
      <w:pPr>
        <w:widowControl w:val="0"/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  <w:r w:rsidRPr="00A31526">
        <w:rPr>
          <w:color w:val="000000"/>
          <w:szCs w:val="28"/>
          <w:lang w:eastAsia="ru-RU" w:bidi="ru-RU"/>
        </w:rPr>
        <w:t>5) предоставление документов в ненадлежащий орган.</w:t>
      </w:r>
    </w:p>
    <w:p w:rsidR="00A31526" w:rsidRPr="00DF46B7" w:rsidRDefault="00A31526" w:rsidP="00A31526">
      <w:pPr>
        <w:widowControl w:val="0"/>
        <w:spacing w:before="0" w:beforeAutospacing="0" w:after="0" w:afterAutospacing="0"/>
        <w:ind w:firstLine="709"/>
        <w:jc w:val="both"/>
        <w:rPr>
          <w:color w:val="000000"/>
          <w:szCs w:val="28"/>
          <w:lang w:eastAsia="ru-RU" w:bidi="ru-RU"/>
        </w:rPr>
      </w:pPr>
    </w:p>
    <w:p w:rsidR="00A31526" w:rsidRPr="00DF46B7" w:rsidRDefault="00A31526" w:rsidP="00F16290">
      <w:pPr>
        <w:widowControl w:val="0"/>
        <w:suppressAutoHyphens/>
        <w:autoSpaceDE w:val="0"/>
        <w:spacing w:before="0" w:beforeAutospacing="0" w:after="0" w:afterAutospacing="0" w:line="235" w:lineRule="auto"/>
        <w:ind w:firstLine="709"/>
        <w:jc w:val="center"/>
        <w:rPr>
          <w:b/>
          <w:bCs/>
          <w:szCs w:val="28"/>
          <w:lang w:eastAsia="ru-RU"/>
        </w:rPr>
      </w:pPr>
      <w:r w:rsidRPr="00DF46B7">
        <w:rPr>
          <w:b/>
          <w:bCs/>
          <w:szCs w:val="28"/>
          <w:lang w:eastAsia="ru-RU"/>
        </w:rPr>
        <w:t>2.9. Исчерпывающий перечень оснований для приостановления и (или) отказа в предоставлении муниципальной услуги</w:t>
      </w:r>
    </w:p>
    <w:p w:rsidR="00A31526" w:rsidRPr="00DF46B7" w:rsidRDefault="00A31526" w:rsidP="00F16290">
      <w:pPr>
        <w:widowControl w:val="0"/>
        <w:tabs>
          <w:tab w:val="left" w:pos="1407"/>
        </w:tabs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 w:bidi="ru-RU"/>
        </w:rPr>
      </w:pP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rFonts w:eastAsia="Calibri"/>
          <w:szCs w:val="28"/>
        </w:rPr>
      </w:pPr>
      <w:bookmarkStart w:id="3" w:name="_Hlk67322234"/>
      <w:r w:rsidRPr="00A31526">
        <w:rPr>
          <w:rFonts w:eastAsia="Calibri"/>
          <w:szCs w:val="28"/>
        </w:rPr>
        <w:t>2.9.1. Основания для приостановления предоставления муниципальной услуги отсутствуют.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2.9.2. Основаниями для отказа в предоставлении муниципальной услуги являются: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1) выявление в представленных заявлениях о постановке на учет, о переводе и (или) приложенных к ним документах (копиях документов) недостоверных сведений. Проверка достоверности сведений, содержащихся в заявлении о постановке на учет, о переводе и (или) в приложенных к ним документах (копиях документов), осуществляется сотрудником Отдела образования, сотрудником ДОУ п.</w:t>
      </w:r>
      <w:r w:rsidRPr="00A31526">
        <w:rPr>
          <w:rFonts w:eastAsia="Calibri"/>
          <w:szCs w:val="28"/>
          <w:lang w:val="en-US"/>
        </w:rPr>
        <w:t> </w:t>
      </w:r>
      <w:r w:rsidRPr="00A31526">
        <w:rPr>
          <w:rFonts w:eastAsia="Calibri"/>
          <w:szCs w:val="28"/>
        </w:rPr>
        <w:t>Озерный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законодательством;</w:t>
      </w:r>
    </w:p>
    <w:p w:rsidR="00A31526" w:rsidRPr="00A31526" w:rsidRDefault="00A31526" w:rsidP="00F16290">
      <w:pPr>
        <w:widowControl w:val="0"/>
        <w:tabs>
          <w:tab w:val="left" w:pos="1001"/>
          <w:tab w:val="right" w:pos="10307"/>
        </w:tabs>
        <w:spacing w:before="0" w:beforeAutospacing="0" w:after="0" w:afterAutospacing="0" w:line="233" w:lineRule="auto"/>
        <w:ind w:firstLine="709"/>
        <w:jc w:val="both"/>
        <w:rPr>
          <w:sz w:val="24"/>
          <w:szCs w:val="24"/>
          <w:lang w:eastAsia="ru-RU"/>
        </w:rPr>
      </w:pPr>
      <w:r w:rsidRPr="00A31526">
        <w:rPr>
          <w:szCs w:val="28"/>
          <w:lang w:eastAsia="ru-RU"/>
        </w:rPr>
        <w:t xml:space="preserve">2) несоответствие заявителя категории лиц, </w:t>
      </w:r>
      <w:r w:rsidRPr="00A31526">
        <w:rPr>
          <w:color w:val="000000"/>
          <w:szCs w:val="28"/>
          <w:lang w:eastAsia="ru-RU" w:bidi="ru-RU"/>
        </w:rPr>
        <w:t>имеющих право на </w:t>
      </w:r>
      <w:r w:rsidRPr="00A31526">
        <w:rPr>
          <w:rFonts w:eastAsia="Arial Unicode MS"/>
          <w:color w:val="000000"/>
          <w:szCs w:val="28"/>
          <w:lang w:eastAsia="ru-RU" w:bidi="ru-RU"/>
        </w:rPr>
        <w:t>предоставление муниципальной услуги,</w:t>
      </w:r>
      <w:r w:rsidRPr="00A31526">
        <w:rPr>
          <w:szCs w:val="28"/>
          <w:lang w:eastAsia="ru-RU"/>
        </w:rPr>
        <w:t xml:space="preserve"> указанной в подразделе 1.2 раздела 1 настоящего Административного регламента;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lastRenderedPageBreak/>
        <w:t>3) наличие в АИС «Комплектование ДОУ» ранее поданного заявления о постановке на учет, о переводе имеющего статус «Очередник», «Очередник – не подтвержден», «Направлен в ДОУ», «Желает сменить ДОУ», «Зачислен в ДОУ»;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4) несоответствие оригиналов документов сведениям, указанным в электронной форме запроса на ЕПГУ;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5) отсутствие у заявителя (представителя заявителя)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</w:t>
      </w:r>
      <w:r w:rsidRPr="00A31526">
        <w:rPr>
          <w:rFonts w:eastAsia="Calibri"/>
          <w:szCs w:val="28"/>
          <w:lang w:val="en-US"/>
        </w:rPr>
        <w:t> </w:t>
      </w:r>
      <w:r w:rsidRPr="00A31526">
        <w:rPr>
          <w:rFonts w:eastAsia="Calibri"/>
          <w:szCs w:val="28"/>
        </w:rPr>
        <w:t>установленном порядке доверенности на осуществление действий у представителя заявителя).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2.9.3.</w:t>
      </w:r>
      <w:r w:rsidRPr="00A31526">
        <w:rPr>
          <w:rFonts w:eastAsia="Calibri"/>
          <w:szCs w:val="28"/>
          <w:lang w:val="en-US"/>
        </w:rPr>
        <w:t> </w:t>
      </w:r>
      <w:r w:rsidRPr="00A31526">
        <w:rPr>
          <w:rFonts w:eastAsia="Calibri"/>
          <w:szCs w:val="28"/>
        </w:rPr>
        <w:t>Заявитель вправе отказаться от получения муниципальной услуги посредством ЕПГУ и (или) РПГУ либо путем письменного заявления, написанного в</w:t>
      </w:r>
      <w:r w:rsidRPr="00A31526">
        <w:rPr>
          <w:rFonts w:eastAsia="Calibri"/>
          <w:szCs w:val="28"/>
          <w:lang w:val="en-US"/>
        </w:rPr>
        <w:t> </w:t>
      </w:r>
      <w:r w:rsidRPr="00A31526">
        <w:rPr>
          <w:rFonts w:eastAsia="Calibri"/>
          <w:szCs w:val="28"/>
        </w:rPr>
        <w:t xml:space="preserve">свободной форме, представленного в Отдел образования или в ДОУ п. Озерный лично. </w:t>
      </w:r>
    </w:p>
    <w:p w:rsidR="00A31526" w:rsidRPr="00A31526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Отказ от предоставления муниципальной услуги не препятствует повторному обращению заявителя (представителя заявителя) за предоставлением муниципальной услуги.</w:t>
      </w:r>
    </w:p>
    <w:bookmarkEnd w:id="3"/>
    <w:p w:rsidR="00A31526" w:rsidRPr="00DF46B7" w:rsidRDefault="00A31526" w:rsidP="00F16290">
      <w:pPr>
        <w:widowControl w:val="0"/>
        <w:spacing w:before="0" w:beforeAutospacing="0" w:after="0" w:afterAutospacing="0" w:line="233" w:lineRule="auto"/>
        <w:ind w:firstLine="709"/>
        <w:jc w:val="both"/>
        <w:rPr>
          <w:color w:val="000000"/>
          <w:szCs w:val="28"/>
          <w:lang w:eastAsia="ru-RU" w:bidi="ru-RU"/>
        </w:rPr>
      </w:pPr>
    </w:p>
    <w:p w:rsidR="00A31526" w:rsidRPr="00DF46B7" w:rsidRDefault="00A31526" w:rsidP="00F16290">
      <w:pPr>
        <w:tabs>
          <w:tab w:val="left" w:pos="900"/>
        </w:tabs>
        <w:spacing w:before="0" w:beforeAutospacing="0" w:after="0" w:afterAutospacing="0" w:line="233" w:lineRule="auto"/>
        <w:jc w:val="center"/>
        <w:rPr>
          <w:b/>
          <w:szCs w:val="28"/>
          <w:lang w:eastAsia="ru-RU"/>
        </w:rPr>
      </w:pPr>
      <w:r w:rsidRPr="00DF46B7">
        <w:rPr>
          <w:b/>
          <w:szCs w:val="28"/>
          <w:lang w:eastAsia="ru-RU"/>
        </w:rPr>
        <w:t>2.10.</w:t>
      </w:r>
      <w:r w:rsidRPr="00DF46B7">
        <w:rPr>
          <w:szCs w:val="28"/>
          <w:lang w:eastAsia="ru-RU"/>
        </w:rPr>
        <w:t> </w:t>
      </w:r>
      <w:r w:rsidRPr="00DF46B7">
        <w:rPr>
          <w:b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1526" w:rsidRPr="00DF46B7" w:rsidRDefault="00A31526" w:rsidP="00F16290">
      <w:pPr>
        <w:tabs>
          <w:tab w:val="left" w:pos="900"/>
        </w:tabs>
        <w:spacing w:before="0" w:beforeAutospacing="0" w:after="0" w:afterAutospacing="0" w:line="233" w:lineRule="auto"/>
        <w:jc w:val="both"/>
        <w:rPr>
          <w:bCs/>
          <w:szCs w:val="28"/>
          <w:lang w:eastAsia="ru-RU"/>
        </w:rPr>
      </w:pPr>
    </w:p>
    <w:p w:rsidR="00A31526" w:rsidRPr="00DF46B7" w:rsidRDefault="00A31526" w:rsidP="00F16290">
      <w:pPr>
        <w:tabs>
          <w:tab w:val="left" w:pos="900"/>
        </w:tabs>
        <w:spacing w:before="0" w:beforeAutospacing="0" w:after="0" w:afterAutospacing="0" w:line="233" w:lineRule="auto"/>
        <w:ind w:firstLine="709"/>
        <w:jc w:val="both"/>
        <w:rPr>
          <w:szCs w:val="28"/>
          <w:lang w:eastAsia="ru-RU"/>
        </w:rPr>
      </w:pPr>
      <w:r w:rsidRPr="00DF46B7">
        <w:rPr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A31526" w:rsidRPr="00DF46B7" w:rsidRDefault="00A31526" w:rsidP="00F16290">
      <w:pPr>
        <w:tabs>
          <w:tab w:val="left" w:pos="900"/>
        </w:tabs>
        <w:spacing w:before="0" w:beforeAutospacing="0" w:after="0" w:afterAutospacing="0" w:line="233" w:lineRule="auto"/>
        <w:ind w:firstLine="709"/>
        <w:jc w:val="both"/>
        <w:rPr>
          <w:szCs w:val="28"/>
          <w:lang w:eastAsia="ru-RU"/>
        </w:rPr>
      </w:pPr>
    </w:p>
    <w:p w:rsidR="00A31526" w:rsidRPr="00DF46B7" w:rsidRDefault="00A31526" w:rsidP="00F16290">
      <w:pPr>
        <w:autoSpaceDE w:val="0"/>
        <w:autoSpaceDN w:val="0"/>
        <w:adjustRightInd w:val="0"/>
        <w:spacing w:before="0" w:beforeAutospacing="0" w:after="0" w:afterAutospacing="0" w:line="233" w:lineRule="auto"/>
        <w:ind w:firstLine="720"/>
        <w:jc w:val="center"/>
        <w:rPr>
          <w:rFonts w:cs="Arial"/>
          <w:b/>
          <w:szCs w:val="28"/>
          <w:lang w:eastAsia="ru-RU"/>
        </w:rPr>
      </w:pPr>
      <w:r w:rsidRPr="00DF46B7">
        <w:rPr>
          <w:b/>
          <w:szCs w:val="28"/>
          <w:lang w:eastAsia="ru-RU"/>
        </w:rPr>
        <w:t>2.11.</w:t>
      </w:r>
      <w:r w:rsidRPr="00DF46B7">
        <w:rPr>
          <w:szCs w:val="28"/>
          <w:lang w:eastAsia="ru-RU"/>
        </w:rPr>
        <w:t> </w:t>
      </w:r>
      <w:r w:rsidRPr="00DF46B7">
        <w:rPr>
          <w:rFonts w:cs="Arial"/>
          <w:b/>
          <w:bCs/>
          <w:szCs w:val="28"/>
          <w:lang w:val="x-none" w:eastAsia="ar-SA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</w:t>
      </w:r>
      <w:r w:rsidRPr="00DF46B7">
        <w:rPr>
          <w:rFonts w:cs="Arial"/>
          <w:b/>
          <w:szCs w:val="28"/>
          <w:lang w:eastAsia="ru-RU"/>
        </w:rPr>
        <w:t xml:space="preserve">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A31526" w:rsidRPr="00DF46B7" w:rsidRDefault="00A31526" w:rsidP="00F16290">
      <w:pPr>
        <w:widowControl w:val="0"/>
        <w:suppressAutoHyphens/>
        <w:autoSpaceDE w:val="0"/>
        <w:autoSpaceDN w:val="0"/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</w:p>
    <w:p w:rsidR="00A31526" w:rsidRDefault="00A31526" w:rsidP="00F16290">
      <w:pPr>
        <w:widowControl w:val="0"/>
        <w:suppressAutoHyphens/>
        <w:autoSpaceDE w:val="0"/>
        <w:spacing w:before="0" w:beforeAutospacing="0" w:after="0" w:afterAutospacing="0" w:line="233" w:lineRule="auto"/>
        <w:ind w:firstLine="709"/>
        <w:jc w:val="both"/>
        <w:rPr>
          <w:szCs w:val="28"/>
          <w:lang w:eastAsia="ru-RU"/>
        </w:rPr>
      </w:pPr>
      <w:r w:rsidRPr="00DF46B7">
        <w:rPr>
          <w:szCs w:val="28"/>
          <w:lang w:eastAsia="ru-RU"/>
        </w:rPr>
        <w:t>Муниципальная</w:t>
      </w:r>
      <w:r w:rsidRPr="00A31526">
        <w:rPr>
          <w:szCs w:val="28"/>
          <w:lang w:eastAsia="ru-RU"/>
        </w:rPr>
        <w:t xml:space="preserve"> услуга предоставляется бесплатно.</w:t>
      </w:r>
    </w:p>
    <w:p w:rsidR="00DF46B7" w:rsidRPr="00A31526" w:rsidRDefault="00DF46B7" w:rsidP="00F16290">
      <w:pPr>
        <w:widowControl w:val="0"/>
        <w:suppressAutoHyphens/>
        <w:autoSpaceDE w:val="0"/>
        <w:spacing w:before="0" w:beforeAutospacing="0" w:after="0" w:afterAutospacing="0" w:line="233" w:lineRule="auto"/>
        <w:ind w:firstLine="709"/>
        <w:jc w:val="both"/>
        <w:rPr>
          <w:szCs w:val="28"/>
          <w:lang w:eastAsia="ru-RU"/>
        </w:rPr>
      </w:pPr>
    </w:p>
    <w:p w:rsidR="00A31526" w:rsidRPr="00A31526" w:rsidRDefault="00A31526" w:rsidP="009C2159">
      <w:pPr>
        <w:tabs>
          <w:tab w:val="left" w:pos="5670"/>
        </w:tabs>
        <w:suppressAutoHyphens/>
        <w:spacing w:before="0" w:beforeAutospacing="0" w:after="0" w:afterAutospacing="0"/>
        <w:jc w:val="center"/>
        <w:rPr>
          <w:b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2.12. </w:t>
      </w:r>
      <w:r w:rsidRPr="00A31526">
        <w:rPr>
          <w:b/>
          <w:szCs w:val="28"/>
          <w:lang w:eastAsia="ar-SA"/>
        </w:rPr>
        <w:t>Максимальный срок ожидания в очереди при подаче заявления о предоставлении муниципальной услуги и при получении результата предоставления муниципальной услуги</w:t>
      </w:r>
    </w:p>
    <w:p w:rsidR="00A31526" w:rsidRPr="00A31526" w:rsidRDefault="00A31526" w:rsidP="009C2159">
      <w:pPr>
        <w:tabs>
          <w:tab w:val="left" w:pos="5670"/>
        </w:tabs>
        <w:suppressAutoHyphens/>
        <w:spacing w:before="0" w:beforeAutospacing="0" w:after="0" w:afterAutospacing="0"/>
        <w:ind w:firstLine="709"/>
        <w:jc w:val="both"/>
        <w:rPr>
          <w:bCs/>
          <w:iCs/>
          <w:sz w:val="24"/>
          <w:szCs w:val="24"/>
          <w:lang w:eastAsia="ar-SA"/>
        </w:rPr>
      </w:pP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 xml:space="preserve">2.12.1. Максимальный срок ожидания в очереди при подаче заявления </w:t>
      </w:r>
      <w:r w:rsidRPr="00A31526">
        <w:rPr>
          <w:bCs/>
          <w:szCs w:val="28"/>
          <w:lang w:eastAsia="ar-SA"/>
        </w:rPr>
        <w:t xml:space="preserve">составляет не более </w:t>
      </w:r>
      <w:r w:rsidRPr="00A31526">
        <w:rPr>
          <w:szCs w:val="28"/>
          <w:lang w:eastAsia="ar-SA"/>
        </w:rPr>
        <w:t>15 минут.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 xml:space="preserve">2.12.2. Максимальный срок ожидания в очереди при получении результата предоставления муниципальной услуги </w:t>
      </w:r>
      <w:r w:rsidRPr="00A31526">
        <w:rPr>
          <w:bCs/>
          <w:szCs w:val="28"/>
          <w:lang w:eastAsia="ar-SA"/>
        </w:rPr>
        <w:t xml:space="preserve">составляет не более </w:t>
      </w:r>
      <w:r w:rsidRPr="00A31526">
        <w:rPr>
          <w:szCs w:val="28"/>
          <w:lang w:eastAsia="ar-SA"/>
        </w:rPr>
        <w:t>15 минут.</w:t>
      </w:r>
    </w:p>
    <w:p w:rsidR="00A31526" w:rsidRPr="009C2159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 w:val="24"/>
          <w:szCs w:val="24"/>
          <w:lang w:eastAsia="ar-SA"/>
        </w:rPr>
      </w:pPr>
    </w:p>
    <w:p w:rsidR="00A31526" w:rsidRPr="00A31526" w:rsidRDefault="00A31526" w:rsidP="009C2159">
      <w:pPr>
        <w:tabs>
          <w:tab w:val="left" w:pos="5670"/>
        </w:tabs>
        <w:suppressAutoHyphens/>
        <w:spacing w:before="0" w:beforeAutospacing="0" w:after="0" w:afterAutospacing="0"/>
        <w:ind w:firstLine="709"/>
        <w:jc w:val="center"/>
        <w:rPr>
          <w:b/>
          <w:szCs w:val="28"/>
          <w:lang w:eastAsia="ar-SA"/>
        </w:rPr>
      </w:pPr>
      <w:r w:rsidRPr="00A31526">
        <w:rPr>
          <w:b/>
          <w:szCs w:val="28"/>
          <w:lang w:eastAsia="ar-SA"/>
        </w:rPr>
        <w:t xml:space="preserve">2.13. Сроки и порядок регистрации заявления заявителя </w:t>
      </w:r>
      <w:r w:rsidRPr="00A31526">
        <w:rPr>
          <w:b/>
          <w:szCs w:val="28"/>
          <w:lang w:eastAsia="ar-SA"/>
        </w:rPr>
        <w:br/>
        <w:t xml:space="preserve">о предоставлении муниципальной услуги и услуги, предоставляемой </w:t>
      </w:r>
      <w:r w:rsidRPr="00A31526">
        <w:rPr>
          <w:b/>
          <w:szCs w:val="28"/>
          <w:lang w:eastAsia="ar-SA"/>
        </w:rPr>
        <w:lastRenderedPageBreak/>
        <w:t xml:space="preserve">организацией, участвующей в предоставлении муниципальной услуги, </w:t>
      </w:r>
      <w:r w:rsidRPr="00A31526">
        <w:rPr>
          <w:b/>
          <w:szCs w:val="28"/>
          <w:lang w:eastAsia="ar-SA"/>
        </w:rPr>
        <w:br/>
        <w:t>в том числе в электронной форме</w:t>
      </w:r>
    </w:p>
    <w:p w:rsidR="00A31526" w:rsidRPr="009C2159" w:rsidRDefault="00A31526" w:rsidP="009C2159">
      <w:pPr>
        <w:widowControl w:val="0"/>
        <w:spacing w:before="0" w:beforeAutospacing="0" w:after="0" w:afterAutospacing="0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9C2159">
      <w:pPr>
        <w:tabs>
          <w:tab w:val="left" w:pos="1669"/>
        </w:tabs>
        <w:suppressAutoHyphens/>
        <w:spacing w:before="0" w:beforeAutospacing="0" w:after="0" w:afterAutospacing="0"/>
        <w:ind w:right="-18"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2.13.1. Регистрация заявления, поданного непосредственно в Отдел образования, ДОУ п. Озерный или МФЦ, осуществляется в день обращения.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2.13.2. Прием, регистрация заявления и оценка представленных документов не должны занимать более 30 минут.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2.13.3. Порядок регистрации заявления установлен подразделом 3.1 раздела 3 настоящего Административного регламента.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 xml:space="preserve">2.13.4. В случае поступления заявления и прилагаемых к нему документов </w:t>
      </w:r>
      <w:r w:rsidRPr="00A31526">
        <w:rPr>
          <w:szCs w:val="28"/>
          <w:lang w:eastAsia="ar-SA"/>
        </w:rPr>
        <w:br/>
        <w:t xml:space="preserve">в электронной форме </w:t>
      </w:r>
      <w:r w:rsidRPr="00A31526">
        <w:rPr>
          <w:rFonts w:eastAsia="Calibri"/>
          <w:szCs w:val="28"/>
        </w:rPr>
        <w:t xml:space="preserve">посредством </w:t>
      </w:r>
      <w:r w:rsidRPr="00A31526">
        <w:rPr>
          <w:bCs/>
          <w:szCs w:val="28"/>
          <w:lang w:eastAsia="ar-SA"/>
        </w:rPr>
        <w:t>Единого портала</w:t>
      </w:r>
      <w:r w:rsidRPr="00A31526">
        <w:rPr>
          <w:szCs w:val="28"/>
          <w:lang w:eastAsia="ar-SA"/>
        </w:rPr>
        <w:t xml:space="preserve"> и (или) Регионального портала: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до 16:00 рабочего дня – регистрация осуществляется в день его подачи;</w:t>
      </w: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после 16:00 рабочего дня либо в нерабочий день – регистрация осуществляется на следующий рабочий день.</w:t>
      </w:r>
    </w:p>
    <w:p w:rsidR="00A31526" w:rsidRPr="009C2159" w:rsidRDefault="00A31526" w:rsidP="009C2159">
      <w:pPr>
        <w:widowControl w:val="0"/>
        <w:spacing w:before="0" w:beforeAutospacing="0" w:after="0" w:afterAutospacing="0"/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9C2159">
      <w:pPr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outlineLvl w:val="1"/>
        <w:rPr>
          <w:b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2.14. </w:t>
      </w:r>
      <w:r w:rsidRPr="00A31526">
        <w:rPr>
          <w:b/>
          <w:szCs w:val="28"/>
          <w:lang w:eastAsia="ar-SA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</w:t>
      </w:r>
      <w:r w:rsidRPr="00A31526">
        <w:rPr>
          <w:b/>
          <w:szCs w:val="28"/>
          <w:lang w:eastAsia="ar-SA"/>
        </w:rPr>
        <w:br/>
        <w:t xml:space="preserve">о порядке предоставления муниципальной услуги, в том числе к обеспечению доступности для инвалидов указанных объектов в соответствии </w:t>
      </w:r>
      <w:r w:rsidRPr="00A31526">
        <w:rPr>
          <w:b/>
          <w:szCs w:val="28"/>
          <w:lang w:eastAsia="ar-SA"/>
        </w:rPr>
        <w:br/>
        <w:t>с законодательством Российской Федерации о социальной защите инвалидов</w:t>
      </w:r>
    </w:p>
    <w:p w:rsidR="00A31526" w:rsidRPr="009C2159" w:rsidRDefault="00A31526" w:rsidP="009C2159">
      <w:pPr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outlineLvl w:val="1"/>
        <w:rPr>
          <w:b/>
          <w:sz w:val="24"/>
          <w:szCs w:val="24"/>
          <w:lang w:eastAsia="ar-SA"/>
        </w:rPr>
      </w:pP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2.14.1. 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2.14.2. Места информирования, предназначенные для ознакомления граждан с информационными материалами, оборудуются информационными стендами, </w:t>
      </w:r>
      <w:r w:rsidRPr="00A31526">
        <w:rPr>
          <w:szCs w:val="28"/>
          <w:lang w:eastAsia="ru-RU"/>
        </w:rPr>
        <w:br/>
        <w:t>на которых размещается информация о порядке предоставления муниципальной услуги, в том числе образцы заполнения документов.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2.14.3. 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2.14.4. 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возможностью самостоятельного передвижения инвалидов, в том числе с 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- надлежащим размещением оборудования и носителей информации, </w:t>
      </w:r>
      <w:r w:rsidRPr="00A31526">
        <w:rPr>
          <w:szCs w:val="28"/>
          <w:lang w:eastAsia="ru-RU"/>
        </w:rPr>
        <w:lastRenderedPageBreak/>
        <w:t>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допуском сурдопереводчика и тифлосурдопереводчика при оказании инвалиду муниципальной услуги;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 нормативно-правовому регулированию в сфере социальной защиты населения;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- оказанием сотрудниками Отдела образования, дошкольных образовательных учреждений, специалистами МФЦ помощи инвалидам в преодолении барьеров, мешающих получению ими муниципальной услуги наравне с другими заявителями.</w:t>
      </w:r>
    </w:p>
    <w:p w:rsidR="00A31526" w:rsidRPr="009C2159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 w:val="24"/>
          <w:szCs w:val="24"/>
          <w:lang w:eastAsia="ru-RU"/>
        </w:rPr>
      </w:pPr>
    </w:p>
    <w:p w:rsidR="00A31526" w:rsidRPr="00A31526" w:rsidRDefault="00A31526" w:rsidP="009C2159">
      <w:pPr>
        <w:shd w:val="clear" w:color="auto" w:fill="FFFFFF"/>
        <w:tabs>
          <w:tab w:val="left" w:pos="12"/>
          <w:tab w:val="left" w:pos="1019"/>
        </w:tabs>
        <w:suppressAutoHyphens/>
        <w:spacing w:before="0" w:beforeAutospacing="0" w:after="0" w:afterAutospacing="0"/>
        <w:ind w:firstLine="709"/>
        <w:jc w:val="center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2.15. Показатели доступности и качества муниципальной услуги</w:t>
      </w:r>
    </w:p>
    <w:p w:rsidR="00A31526" w:rsidRPr="00A31526" w:rsidRDefault="00A31526" w:rsidP="009C2159">
      <w:pPr>
        <w:shd w:val="clear" w:color="auto" w:fill="FFFFFF"/>
        <w:tabs>
          <w:tab w:val="left" w:pos="12"/>
          <w:tab w:val="left" w:pos="1019"/>
        </w:tabs>
        <w:suppressAutoHyphens/>
        <w:spacing w:before="0" w:beforeAutospacing="0" w:after="0" w:afterAutospacing="0"/>
        <w:ind w:firstLine="709"/>
        <w:jc w:val="center"/>
        <w:rPr>
          <w:bCs/>
          <w:sz w:val="22"/>
          <w:lang w:eastAsia="ar-SA"/>
        </w:rPr>
      </w:pP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 w:bidi="ru-RU"/>
        </w:rPr>
        <w:t>2.15.1. Показателями доступности муниципальной услуги являются:</w:t>
      </w:r>
    </w:p>
    <w:p w:rsidR="00A31526" w:rsidRPr="00A31526" w:rsidRDefault="00A31526" w:rsidP="009C2159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1) транспортная доступность мест предоставления муниципальной услуги;</w:t>
      </w:r>
    </w:p>
    <w:p w:rsidR="00A31526" w:rsidRPr="00A31526" w:rsidRDefault="00A31526" w:rsidP="009C2159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2) обеспечение беспрепятственного доступа к помещениям, в которых предоставляется муниципальная услуга;</w:t>
      </w:r>
    </w:p>
    <w:p w:rsidR="00A31526" w:rsidRPr="00A31526" w:rsidRDefault="00A31526" w:rsidP="009C2159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3) 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bookmarkStart w:id="4" w:name="_Hlk126086441"/>
      <w:r w:rsidRPr="00A31526">
        <w:rPr>
          <w:szCs w:val="28"/>
          <w:lang w:eastAsia="ar-SA"/>
        </w:rPr>
        <w:t>4) возможность получения муниципальной услуги в электронной форме;</w:t>
      </w: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5) возможность подачи документов для получения муниципальной услуги в МФЦ.</w:t>
      </w:r>
    </w:p>
    <w:bookmarkEnd w:id="4"/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 w:bidi="ru-RU"/>
        </w:rPr>
        <w:t>2.15.2. Показателями качества предоставления муниципальной услуги являются:</w:t>
      </w: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 w:bidi="ru-RU"/>
        </w:rPr>
        <w:t>1) соблюдение стандарта предоставления муниципальной услуги;</w:t>
      </w: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 w:bidi="ru-RU"/>
        </w:rPr>
        <w:t>2) </w:t>
      </w:r>
      <w:r w:rsidRPr="00A31526">
        <w:rPr>
          <w:szCs w:val="28"/>
          <w:lang w:eastAsia="ar-SA"/>
        </w:rPr>
        <w:t>соблюдение сроков предоставления</w:t>
      </w:r>
      <w:r w:rsidRPr="00A31526">
        <w:rPr>
          <w:szCs w:val="28"/>
          <w:lang w:eastAsia="ar-SA" w:bidi="ru-RU"/>
        </w:rPr>
        <w:t xml:space="preserve"> муниципальной услуги</w:t>
      </w:r>
      <w:r w:rsidRPr="00A31526">
        <w:rPr>
          <w:szCs w:val="28"/>
          <w:lang w:eastAsia="ar-SA"/>
        </w:rPr>
        <w:t>;</w:t>
      </w: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bookmarkStart w:id="5" w:name="_Hlk126086773"/>
      <w:r w:rsidRPr="00A31526">
        <w:rPr>
          <w:szCs w:val="28"/>
          <w:lang w:eastAsia="ar-SA" w:bidi="ru-RU"/>
        </w:rPr>
        <w:t>3) количество обоснованных жалоб по вопросам качества и доступности предоставления муниципальной услуги;</w:t>
      </w: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szCs w:val="28"/>
          <w:lang w:eastAsia="ar-SA" w:bidi="ru-RU"/>
        </w:rPr>
      </w:pPr>
      <w:r w:rsidRPr="00A31526">
        <w:rPr>
          <w:szCs w:val="28"/>
          <w:lang w:eastAsia="ar-SA" w:bidi="ru-RU"/>
        </w:rPr>
        <w:t>4</w:t>
      </w:r>
      <w:bookmarkStart w:id="6" w:name="_Hlk126087530"/>
      <w:r w:rsidRPr="00A31526">
        <w:rPr>
          <w:szCs w:val="28"/>
          <w:lang w:eastAsia="ar-SA" w:bidi="ru-RU"/>
        </w:rPr>
        <w:t>) возможность получения информации о ходе предоставления муниципальной услуги</w:t>
      </w:r>
      <w:r w:rsidRPr="00A31526">
        <w:rPr>
          <w:szCs w:val="28"/>
          <w:lang w:eastAsia="ar-SA"/>
        </w:rPr>
        <w:t>, в том числе в электронной форме</w:t>
      </w:r>
      <w:r w:rsidRPr="00A31526">
        <w:rPr>
          <w:szCs w:val="28"/>
          <w:lang w:eastAsia="ar-SA" w:bidi="ru-RU"/>
        </w:rPr>
        <w:t>;</w:t>
      </w:r>
    </w:p>
    <w:p w:rsidR="00A31526" w:rsidRPr="00A31526" w:rsidRDefault="00A31526" w:rsidP="009C2159">
      <w:pPr>
        <w:widowControl w:val="0"/>
        <w:tabs>
          <w:tab w:val="left" w:pos="0"/>
        </w:tabs>
        <w:suppressAutoHyphens/>
        <w:autoSpaceDE w:val="0"/>
        <w:autoSpaceDN w:val="0"/>
        <w:spacing w:before="0" w:beforeAutospacing="0" w:after="0" w:afterAutospacing="0"/>
        <w:ind w:right="-1" w:firstLine="709"/>
        <w:jc w:val="both"/>
        <w:rPr>
          <w:bCs/>
          <w:szCs w:val="28"/>
          <w:lang w:eastAsia="ar-SA"/>
        </w:rPr>
      </w:pPr>
      <w:r w:rsidRPr="00A31526">
        <w:rPr>
          <w:spacing w:val="-2"/>
          <w:szCs w:val="28"/>
          <w:lang w:eastAsia="ar-SA" w:bidi="ru-RU"/>
        </w:rPr>
        <w:t>5) возможность либо невозможность получения муниципальной услуги в МФЦ</w:t>
      </w:r>
      <w:r w:rsidRPr="00A31526">
        <w:rPr>
          <w:szCs w:val="28"/>
          <w:lang w:eastAsia="ar-SA" w:bidi="ru-RU"/>
        </w:rPr>
        <w:t xml:space="preserve"> посредством запроса о предоставлении нескольких государственных и (или) муниципальных услуг в МФЦ, предусмотренного статьей 15.1 Федерального закона </w:t>
      </w:r>
      <w:r w:rsidRPr="00A31526">
        <w:rPr>
          <w:bCs/>
          <w:szCs w:val="28"/>
          <w:lang w:eastAsia="ar-SA"/>
        </w:rPr>
        <w:t xml:space="preserve">№ 210-ФЗ </w:t>
      </w:r>
      <w:r w:rsidRPr="00A31526">
        <w:rPr>
          <w:szCs w:val="28"/>
          <w:lang w:eastAsia="ar-SA"/>
        </w:rPr>
        <w:t>(далее – комплексный запрос)</w:t>
      </w:r>
      <w:r w:rsidRPr="00A31526">
        <w:rPr>
          <w:bCs/>
          <w:szCs w:val="28"/>
          <w:lang w:eastAsia="ar-SA"/>
        </w:rPr>
        <w:t>.</w:t>
      </w:r>
    </w:p>
    <w:bookmarkEnd w:id="5"/>
    <w:bookmarkEnd w:id="6"/>
    <w:p w:rsidR="00A31526" w:rsidRPr="00A31526" w:rsidRDefault="00A31526" w:rsidP="009C2159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17"/>
        <w:rPr>
          <w:sz w:val="22"/>
          <w:lang w:eastAsia="ar-SA"/>
        </w:rPr>
      </w:pPr>
    </w:p>
    <w:p w:rsidR="00A31526" w:rsidRPr="00A31526" w:rsidRDefault="00A31526" w:rsidP="009C2159">
      <w:pPr>
        <w:widowControl w:val="0"/>
        <w:suppressAutoHyphens/>
        <w:autoSpaceDE w:val="0"/>
        <w:spacing w:before="0" w:beforeAutospacing="0" w:after="0" w:afterAutospacing="0"/>
        <w:ind w:firstLine="720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2.16. Иные требования, в том числе учитывающие особенности </w:t>
      </w:r>
      <w:r w:rsidRPr="00A31526">
        <w:rPr>
          <w:b/>
          <w:szCs w:val="28"/>
          <w:lang w:eastAsia="ru-RU"/>
        </w:rPr>
        <w:br/>
        <w:t xml:space="preserve">предоставления муниципальных услуг в многофункциональных центрах предоставления государственных и муниципальных услуг и особенности </w:t>
      </w:r>
      <w:r w:rsidRPr="00A31526">
        <w:rPr>
          <w:b/>
          <w:szCs w:val="28"/>
          <w:lang w:eastAsia="ru-RU"/>
        </w:rPr>
        <w:lastRenderedPageBreak/>
        <w:t>предоставления муниципальных услуг в электронной форме</w:t>
      </w:r>
    </w:p>
    <w:p w:rsidR="00A31526" w:rsidRPr="009C2159" w:rsidRDefault="00A31526" w:rsidP="009C2159">
      <w:pPr>
        <w:widowControl w:val="0"/>
        <w:spacing w:before="0" w:beforeAutospacing="0" w:after="0" w:afterAutospacing="0"/>
        <w:ind w:firstLine="1418"/>
        <w:jc w:val="center"/>
        <w:rPr>
          <w:bCs/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color w:val="000000"/>
          <w:szCs w:val="28"/>
          <w:lang w:bidi="ru-RU"/>
        </w:rPr>
        <w:t>2.16.1.</w:t>
      </w:r>
      <w:r w:rsidRPr="00A31526">
        <w:rPr>
          <w:rFonts w:eastAsia="Calibri"/>
          <w:szCs w:val="28"/>
        </w:rPr>
        <w:t> 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2.16.2. 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муниципальной услуге, размещаемой на Едином портале и (или) Региональном портале.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2.16.3. Обеспечение возможности записи на прием в МФЦ для подачи запроса о предоставлении муниципальной услуги.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2.16.4. Обеспечение доступа заявителя (представителя заявителя)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bookmarkStart w:id="7" w:name="P342"/>
      <w:bookmarkEnd w:id="7"/>
      <w:r w:rsidRPr="00A31526">
        <w:rPr>
          <w:rFonts w:eastAsia="Calibri"/>
          <w:szCs w:val="28"/>
        </w:rPr>
        <w:t>2.16.5. Обеспечение возможности осуществления оценки качества предоставления муниципальной услуги.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2.16.6. 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2.16.7. Обеспечение возможности для заявителя (представителя заявителя) в целях получения муниципальной услуги представлять документы в электронном виде с использованием Единого портала и (или) Регионального портала.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2.16.8. Обеспечение возможности для заявителя (представителя заявителя) осуществлять с использованием Единого портала и (или) Регионального портала мониторинг хода предоставления муниципальной услуги.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bookmarkStart w:id="8" w:name="P350"/>
      <w:bookmarkEnd w:id="8"/>
      <w:r w:rsidRPr="00A31526">
        <w:rPr>
          <w:rFonts w:eastAsia="Calibri"/>
          <w:szCs w:val="28"/>
        </w:rPr>
        <w:t>2.16.9. Обеспечение возможности для заявителя (представителя заявителя) получения результата предоставления муниципальной услуги в электронном виде с использованием Единого портала и/или Регионального портала.</w:t>
      </w:r>
    </w:p>
    <w:p w:rsidR="00A31526" w:rsidRPr="00A31526" w:rsidRDefault="00A31526" w:rsidP="009C21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2.16.10. Рассмотрение заявления, полученного в электронной форме, осуществляется в том же порядке, что и рассмотрение заявлений, полученных лично от заявителя (представителя заявителя).</w:t>
      </w:r>
    </w:p>
    <w:p w:rsidR="00A31526" w:rsidRPr="009C2159" w:rsidRDefault="00A31526" w:rsidP="009C2159">
      <w:pPr>
        <w:widowControl w:val="0"/>
        <w:tabs>
          <w:tab w:val="left" w:pos="1058"/>
        </w:tabs>
        <w:spacing w:before="0" w:beforeAutospacing="0" w:after="0" w:afterAutospacing="0"/>
        <w:jc w:val="both"/>
        <w:rPr>
          <w:color w:val="000000"/>
          <w:sz w:val="24"/>
          <w:szCs w:val="24"/>
          <w:lang w:eastAsia="ru-RU" w:bidi="ru-RU"/>
        </w:rPr>
      </w:pPr>
    </w:p>
    <w:p w:rsidR="00A31526" w:rsidRDefault="00A31526" w:rsidP="009C2159">
      <w:pPr>
        <w:widowControl w:val="0"/>
        <w:tabs>
          <w:tab w:val="left" w:pos="1843"/>
        </w:tabs>
        <w:spacing w:before="0" w:beforeAutospacing="0" w:after="0" w:afterAutospacing="0"/>
        <w:ind w:left="1080"/>
        <w:jc w:val="center"/>
        <w:rPr>
          <w:b/>
          <w:bCs/>
          <w:color w:val="000000"/>
          <w:szCs w:val="28"/>
          <w:lang w:eastAsia="ru-RU" w:bidi="ru-RU"/>
        </w:rPr>
      </w:pPr>
      <w:r w:rsidRPr="00A31526">
        <w:rPr>
          <w:b/>
          <w:bCs/>
          <w:color w:val="000000"/>
          <w:szCs w:val="28"/>
          <w:lang w:eastAsia="ru-RU" w:bidi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C2159" w:rsidRPr="009C2159" w:rsidRDefault="009C2159" w:rsidP="009C2159">
      <w:pPr>
        <w:widowControl w:val="0"/>
        <w:tabs>
          <w:tab w:val="left" w:pos="1843"/>
        </w:tabs>
        <w:spacing w:before="0" w:beforeAutospacing="0" w:after="0" w:afterAutospacing="0"/>
        <w:ind w:left="1080"/>
        <w:jc w:val="center"/>
        <w:rPr>
          <w:bCs/>
          <w:color w:val="000000"/>
          <w:szCs w:val="28"/>
          <w:lang w:eastAsia="ru-RU" w:bidi="ru-RU"/>
        </w:rPr>
      </w:pPr>
    </w:p>
    <w:p w:rsidR="00A31526" w:rsidRPr="00A31526" w:rsidRDefault="00A31526" w:rsidP="009C2159">
      <w:pPr>
        <w:suppressAutoHyphens/>
        <w:spacing w:before="0" w:beforeAutospacing="0" w:after="0" w:afterAutospacing="0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 xml:space="preserve">1) прием и регистрация заявления и документов, необходимых для предоставления </w:t>
      </w:r>
      <w:r w:rsidRPr="00A31526">
        <w:rPr>
          <w:szCs w:val="28"/>
          <w:lang w:eastAsia="ru-RU"/>
        </w:rPr>
        <w:t>муниципальной</w:t>
      </w:r>
      <w:r w:rsidRPr="00A31526">
        <w:rPr>
          <w:szCs w:val="28"/>
          <w:lang w:eastAsia="ar-SA"/>
        </w:rPr>
        <w:t xml:space="preserve"> услуги, в том числе в электронном виде;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2) формирование и направление межведомственных запросов;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3) рассмотрение документов, принятие решения о предоставлении (отказе в предоставлении) муниципальной услуги, оформление результата предоставления муниципальной услуги;</w:t>
      </w:r>
    </w:p>
    <w:p w:rsidR="00A31526" w:rsidRPr="00A31526" w:rsidRDefault="00A31526" w:rsidP="009C2159">
      <w:pPr>
        <w:suppressAutoHyphens/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lastRenderedPageBreak/>
        <w:t>4) выдача результата предоставления муниципальной услуги заявителю.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5) комплектование ДОУ, направление для зачисления в ДОУ;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6) рассмотрение заявлений о переводе ребенка из одного ДОУ в другое;</w:t>
      </w:r>
    </w:p>
    <w:p w:rsidR="00A31526" w:rsidRPr="00A31526" w:rsidRDefault="00A31526" w:rsidP="009C2159">
      <w:pPr>
        <w:spacing w:before="0" w:beforeAutospacing="0" w:after="0" w:afterAutospacing="0" w:line="233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7) зачисление ребенка в ДОУ.</w:t>
      </w:r>
    </w:p>
    <w:p w:rsidR="00A31526" w:rsidRPr="00A31526" w:rsidRDefault="00A31526" w:rsidP="00A31526">
      <w:pPr>
        <w:spacing w:before="0" w:beforeAutospacing="0" w:after="0" w:afterAutospacing="0"/>
        <w:ind w:firstLine="709"/>
        <w:jc w:val="both"/>
        <w:rPr>
          <w:sz w:val="24"/>
          <w:szCs w:val="24"/>
          <w:lang w:eastAsia="ar-SA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ru-RU"/>
        </w:rPr>
        <w:t xml:space="preserve">3.1. Прием </w:t>
      </w:r>
      <w:r w:rsidRPr="00A31526">
        <w:rPr>
          <w:b/>
          <w:bCs/>
          <w:szCs w:val="28"/>
          <w:lang w:eastAsia="ar-SA"/>
        </w:rPr>
        <w:t>и регистрация документов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3.1.1. Основанием для начала административной процедуры приема и регистрации </w:t>
      </w:r>
      <w:r w:rsidRPr="00A31526">
        <w:rPr>
          <w:szCs w:val="28"/>
          <w:lang w:eastAsia="ar-SA"/>
        </w:rPr>
        <w:t xml:space="preserve">заявления и документов, необходимых для предоставления </w:t>
      </w:r>
      <w:r w:rsidRPr="00A31526">
        <w:rPr>
          <w:szCs w:val="28"/>
          <w:lang w:eastAsia="ru-RU"/>
        </w:rPr>
        <w:t>муниципальной</w:t>
      </w:r>
      <w:r w:rsidRPr="00A31526">
        <w:rPr>
          <w:szCs w:val="28"/>
          <w:lang w:eastAsia="ar-SA"/>
        </w:rPr>
        <w:t xml:space="preserve"> услуги,</w:t>
      </w:r>
      <w:r w:rsidRPr="00A31526">
        <w:rPr>
          <w:color w:val="000000"/>
          <w:szCs w:val="28"/>
          <w:lang w:eastAsia="ru-RU"/>
        </w:rPr>
        <w:t xml:space="preserve"> является: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1) личное обращение заявителя (представителя заявителя) в Отдел образования, ДОУ п. Озерный или МФЦ с заявлением о постановке на учет и прилагаемыми к нему документами на бумажном носителе;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2) направление в электронной форме</w:t>
      </w:r>
      <w:r w:rsidR="00A010DC">
        <w:rPr>
          <w:color w:val="000000"/>
          <w:szCs w:val="28"/>
          <w:lang w:eastAsia="ru-RU"/>
        </w:rPr>
        <w:t xml:space="preserve"> заявления о постановке на учет, для перевода из одного образовательного учреждения в другое </w:t>
      </w:r>
      <w:r w:rsidRPr="00A31526">
        <w:rPr>
          <w:color w:val="000000"/>
          <w:szCs w:val="28"/>
          <w:lang w:eastAsia="ru-RU"/>
        </w:rPr>
        <w:t>и прилагаемых к нему документов, подписанных простой электронной подписью, посредством Единого портала и (или) Регионального портала.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3.1.2. При поступлении заявления о постановке на учет и прилагаемых к нему документов на бумажном носителе сотрудник Отдела образования или сотрудник ДОУ п. Озерный, ответственный за прием и регистрацию документов, или специалист МФЦ, ответственный за прием и регистрацию документов, в день поступления заявления о постановке на учет и прилагаемых к нему документов: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1) проверяет документ, удостоверяющий личность заявителя, или документ, удостоверяющий личность представителя заявителя, и документ, подтверждающий полномочия представителя заявителя;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2) 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 xml:space="preserve">3.1.3. 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сотрудник Отдела образования или сотрудник ДОУ п. Озерный, ответственный за прием и регистрацию документов, или специалист МФЦ, ответственный за прием и регистрацию документов, прекращает процедуру приема документов, передает документы заявителю (представителю заявителя) для приведения представленных документов в соответствие с требованиями, установленными в пункте </w:t>
      </w:r>
      <w:r w:rsidRPr="00A31526">
        <w:rPr>
          <w:rFonts w:eastAsia="Calibri"/>
          <w:szCs w:val="28"/>
        </w:rPr>
        <w:t xml:space="preserve">2.6.10 – 2.6.11 подраздела 2.6 </w:t>
      </w:r>
      <w:r w:rsidRPr="00A31526">
        <w:rPr>
          <w:rFonts w:eastAsia="Calibri"/>
          <w:color w:val="000000"/>
          <w:szCs w:val="28"/>
        </w:rPr>
        <w:t xml:space="preserve">раздела 2 настоящего Административного регламента, </w:t>
      </w:r>
      <w:r w:rsidRPr="00A31526">
        <w:rPr>
          <w:rFonts w:eastAsia="Calibri"/>
          <w:szCs w:val="28"/>
        </w:rPr>
        <w:t>оформляет расписку-уведомление (по форме, приведенной в приложении № 4 к настоящему</w:t>
      </w:r>
      <w:r w:rsidRPr="00A31526">
        <w:rPr>
          <w:rFonts w:eastAsia="Calibri"/>
          <w:color w:val="000000"/>
          <w:szCs w:val="28"/>
        </w:rPr>
        <w:t xml:space="preserve"> Административному регламенту) и передает ее заявителю (представителю заявителя).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3.1.4. В случае отсутствия оснований для отказа в приеме документов, указанных в подразделе 2.8 раздела 2 настоящего Административного регламента, сотрудник Отдела образования или сотрудник ДОУ п. Озерный, ответственный за прием и регистрацию документов, или специалист МФЦ, ответственный за прием и регистрацию документов, в день приема у заявителя (представителя заявителя) заявления о постановке на учет и прилагаемых к нему документов: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lastRenderedPageBreak/>
        <w:t>1) 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 штампом органа (учреждения), после чего подлинники документов возвращаются заявителю (представителю заявителя);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2) при отсутствии у заявителя (представителя заявителя) заполненного заявления о постановке на учет или неправильном его заполнении помогает заявителю (представителю заявителя) заполнить заявление о постановке на учет;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 xml:space="preserve">3) оформляет расписку-уведомление </w:t>
      </w:r>
      <w:r w:rsidRPr="00A31526">
        <w:rPr>
          <w:rFonts w:eastAsia="Calibri"/>
          <w:szCs w:val="28"/>
        </w:rPr>
        <w:t>(по форме, приведенной в приложении № 3 к настоящему</w:t>
      </w:r>
      <w:r w:rsidRPr="00A31526">
        <w:rPr>
          <w:rFonts w:eastAsia="Calibri"/>
          <w:color w:val="000000"/>
          <w:szCs w:val="28"/>
        </w:rPr>
        <w:t xml:space="preserve"> Административному регламенту) и передает ее заявителю (представителю заявителя).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3.1.5. В случае подачи заявления о постановке на учет и прилагаемых к нему документов в Отдел образования или ДОУ п. Озерный сотрудник Отдела образования или сотрудник ДОУ п. Озерный, ответственный за прием и регистрацию документов, регистрирует поступление заявления о постановке на учет в АИС «Комплектование ДОУ» в течение 1 рабочего дня с сохранением даты и времени подачи заявления о постановке на учет.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В случае подачи заявления о постановке на учет и прилагаемых к нему документов в МФЦ передача указанных заявления и документов из МФЦ в Отдел образования осуществляется не позднее следующего рабочего дня после принятия заявления о постановке на учет и прилагаемых к нему документов, необходимых для предоставления муниципальной услуги, на основании акта передачи пакета документов заявителя (представителя заявителя), который составляется в двух экземплярах и содержит дату и время передачи.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3.1.6.</w:t>
      </w:r>
      <w:r w:rsidRPr="00A31526">
        <w:rPr>
          <w:rFonts w:eastAsia="Calibri"/>
          <w:color w:val="000000"/>
          <w:szCs w:val="28"/>
        </w:rPr>
        <w:tab/>
        <w:t xml:space="preserve"> Основанием для начала административной процедуры (действия) приема заявления о переводе и документов является личное обращение заявителя (представителя заявителя) в Отдел образования с заявлением о переводе и прилагаемыми к нему документами на бумажном носителе.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При поступлении заявления о переводе и прилагаемых к нему документов на бумажном носителе сотрудник Отдела образования в день поступления заявления о переводе и прилагаемых к нему документов: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1) 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 штампом органа (учреждения), после чего подлинники документов возвращаются заявителю (представителю заявителя);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2) проверяет соответствие представленных документов требованиям, установленным в пункте 2.6.10 – 2.6.11 подраздела 2.6 раздела 2 настояще</w:t>
      </w:r>
      <w:r w:rsidR="000C5E31">
        <w:rPr>
          <w:rFonts w:eastAsia="Calibri"/>
          <w:color w:val="000000"/>
          <w:szCs w:val="28"/>
        </w:rPr>
        <w:t>го Административного регламента.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3.1.7.</w:t>
      </w:r>
      <w:r w:rsidRPr="00A31526">
        <w:rPr>
          <w:rFonts w:eastAsia="Calibri"/>
          <w:color w:val="000000"/>
          <w:szCs w:val="28"/>
        </w:rPr>
        <w:tab/>
        <w:t xml:space="preserve">В случае соответствия представленных документов требованиям, установленным в пункте 2.6.10 – 2.6.11 подраздела 2.6 раздела 2 настоящего Административного регламента, сотрудник Отдела образования в день приема </w:t>
      </w:r>
      <w:r w:rsidRPr="00A31526">
        <w:rPr>
          <w:rFonts w:eastAsia="Calibri"/>
          <w:color w:val="000000"/>
          <w:szCs w:val="28"/>
        </w:rPr>
        <w:lastRenderedPageBreak/>
        <w:t>у заявителя (представителя заявителя) заявления о переводе и прилагаемых к нему документов: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1) сверяет представленные заявителем (представителем заявителя) подлинники документов с информацией в заявлении о переводе, после чего подлинники документов возвращаются заявителю (представителю заявителя);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2) при отсутствии у заявителя (представителя заявителя) заполненного заявления о переводе или неправильном его заполнении помогает заявителю (представителю заявителя) заполнить заявление о переводе согласно приложению № 7 настоящего Административного регламента;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3) оформляет расписку-уведомление о приеме документов и передает ее заявителю (представителю заявителя) согласно приложению № 8 настоящего Административного регламента;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4) регистрирует поступление заявления о переводе с помощью АИС «Комплектование ДОУ».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3.1.8.</w:t>
      </w:r>
      <w:r w:rsidRPr="00A31526">
        <w:rPr>
          <w:rFonts w:eastAsia="Calibri"/>
          <w:color w:val="000000"/>
          <w:szCs w:val="28"/>
        </w:rPr>
        <w:tab/>
        <w:t>В случае выявления несоответствия представленных документов требованиям, установленным в пункте 2.6.10 – 2.6.11 подраздела 2.6 раздела 2 настоящего Административного регламента, сотрудник Отдела образования передает документы заявителю (представителю заявителя) для приведения представленных документов в соответствие с указанными требованиями и оформляет расписку - уведомление об отказе в приеме документов согласно приложению № 9 настоящего Административного регламента.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3.1.9.</w:t>
      </w:r>
      <w:r w:rsidRPr="00A31526">
        <w:rPr>
          <w:rFonts w:eastAsia="Calibri"/>
          <w:color w:val="000000"/>
          <w:szCs w:val="28"/>
        </w:rPr>
        <w:tab/>
        <w:t>Срок выполнения административной процедуры приема и регистрации документов - в течение 1 рабочего дня.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3.1.10. В случае подачи заявления о постановке на учет и прилагаемых к нему документов посредством Единого портала и (или) Регионального портала сотрудник Отдела образования или сотрудник ДОУ п. Озерный, ответственный за прием и регистрацию документов, регистрирует поступление заявления о постановке на учет в АИС «Комплектование ДОУ» в течение 1 рабочего дня с сохранением даты и времени подачи заявления о постановке на учет. Заявление о постановке на учет, поданное посредством Единого портала и (или) Регионального портала в выходной (нерабочий или праздничный) день, регистрируется в АИС «Комплектование ДОУ» в первый следующий за ним рабочий день.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В случае подачи заявления о постановке на учет и прилагаемых к нему документов посредством Единого портала и (или) Регионального портала сотрудник Отдела образования или сотрудник ДОУ п. Озерный, ответственный за прием и регистрацию документов, в течение 1 рабочего дня со дня регистрации заявления о постановке на учет в АИС «Комплектование ДОУ» проверяет представленные документы на соответствие требованиям, установленным в пунктах 2.6.10 - 2.6.11 подраздела 2.6 раздела 2 настоящего Административного регламента.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 xml:space="preserve">В случае несоответствия представленных документов требованиям, установленным в пунктах 2.6.10 - 2.6.11 подраздела 2.6 раздела 2 настоящего Административного регламента, сотрудник Отдела образования или сотрудник ДОУ п. Озерный, ответственный за прием и регистрацию документов, в течение 2 рабочих дней со дня регистрации заявления о постановке на учет в АИС «Комплектование ДОУ» направляет заявителю (представителю заявителя) посредством Единого </w:t>
      </w:r>
      <w:r w:rsidRPr="00A31526">
        <w:rPr>
          <w:rFonts w:eastAsia="Calibri"/>
          <w:color w:val="000000"/>
          <w:szCs w:val="28"/>
        </w:rPr>
        <w:lastRenderedPageBreak/>
        <w:t>портала и (или) Регионального портала уведомление об устранении недостатков в течение 10 рабочих дней со дня получения указанного уведомления. При этом заявлению о постановке на учет присваивается статус «Очередник - не подтвержден».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>В случае не устранения заявителем (представителем заявителя) недостатков, указанных в уведомлении об устранении недостатков, в течение 10 рабочих дней со дня получения заявителем (представителем заявителя) указанного уведомления заявление о постановке на учет автоматически аннулируется. Уведомление об аннулировании заявления о постановке на учет направляется заявителю (представителю заявителя) сотрудником Отдела образования или сотрудником ДОУ п. Озерный, ответственным за прием и регистрацию документов, посредством Единого портала и (или) Регионального портала в течение 1 календарного дня со дня аннулирования указанного заявления.</w:t>
      </w:r>
      <w:r w:rsidRPr="00A31526">
        <w:rPr>
          <w:rFonts w:eastAsia="Calibri"/>
          <w:szCs w:val="28"/>
        </w:rPr>
        <w:t xml:space="preserve"> Для получения муниципальной услуги заявителю (представителю заявителя) необходимо подать заявление о постановке на учет повторно, при этом датой подачи заявления о постановке на учет будет считаться дата подачи заявления о постановке на учет, поданного повторно.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 xml:space="preserve">3.1.11. Сотрудник Отдела образования или сотрудник ДОУ п. Озерный, ответственный за прием и регистрацию документов, передает заявление о постановке на учет и прилагаемые к нему документы, соответствующие требованиям, установленным в пунктах 2.6.10 - 2.6.11 подраздела 2.6 раздела 2 настоящего Административного регламента, сотруднику Отдела образования или сотрудник ДОУ п. Озерный, ответственному за рассмотрение документов, в срок не позднее 1 рабочего дня, следующего за днем приема и регистрации заявления о постановке на учет и прилагаемых к нему документов либо устранения заявителем (представителем заявителя) недостатков, указанных в уведомлении об устранении недостатков, в случае представления </w:t>
      </w:r>
      <w:r w:rsidRPr="00A31526">
        <w:rPr>
          <w:rFonts w:eastAsia="Calibri"/>
          <w:color w:val="000000"/>
          <w:spacing w:val="-2"/>
          <w:szCs w:val="28"/>
        </w:rPr>
        <w:t xml:space="preserve">документов, несоответствующих требованиям, установленным в пунктах 2.6.10 и 2.6.11 </w:t>
      </w:r>
      <w:r w:rsidRPr="00A31526">
        <w:rPr>
          <w:rFonts w:eastAsia="Calibri"/>
          <w:color w:val="000000"/>
          <w:szCs w:val="28"/>
        </w:rPr>
        <w:t>подраздела 2.6 раздела 2 настоящего Административного регламента, а в случае непредставления документов, указанных в пункте 2.7.1 подраздела 2.7 раздела 2 настоящего Административного регламента, передает заявление о постановке на учет и прилагаемые к нему документы сотруднику Отдела образования или ДОУ п. Озерный, ответственному за формирование и направление межведомственных запросов.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color w:val="000000"/>
          <w:szCs w:val="28"/>
        </w:rPr>
        <w:t>3.1.12. </w:t>
      </w:r>
      <w:r w:rsidRPr="00A31526">
        <w:rPr>
          <w:rFonts w:eastAsia="Calibri"/>
          <w:szCs w:val="28"/>
        </w:rPr>
        <w:t xml:space="preserve">Обязанности </w:t>
      </w:r>
      <w:r w:rsidRPr="00A31526">
        <w:rPr>
          <w:rFonts w:eastAsia="Calibri"/>
          <w:color w:val="000000"/>
          <w:szCs w:val="28"/>
        </w:rPr>
        <w:t xml:space="preserve">сотрудника Отдела образования или сотрудника ДОУ п. Озерный, ответственного за прием и регистрацию документов, </w:t>
      </w:r>
      <w:r w:rsidRPr="00A31526">
        <w:rPr>
          <w:rFonts w:eastAsia="Calibri"/>
          <w:szCs w:val="28"/>
        </w:rPr>
        <w:t>должны быть закреплены в его должностной инструкции.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color w:val="000000"/>
          <w:szCs w:val="28"/>
        </w:rPr>
        <w:t xml:space="preserve">3.1.13. Максимальный срок выполнения административной </w:t>
      </w:r>
      <w:r w:rsidRPr="00A31526">
        <w:rPr>
          <w:rFonts w:eastAsia="Calibri"/>
          <w:szCs w:val="28"/>
        </w:rPr>
        <w:t xml:space="preserve">процедуры, предусмотренной настоящим подразделом, </w:t>
      </w:r>
      <w:r w:rsidRPr="00A31526">
        <w:rPr>
          <w:rFonts w:eastAsia="Calibri"/>
          <w:color w:val="000000"/>
          <w:szCs w:val="28"/>
        </w:rPr>
        <w:t>составляет 1 рабочий день.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szCs w:val="28"/>
          <w:lang w:eastAsia="ru-RU"/>
        </w:rPr>
        <w:t>3.1.14. </w:t>
      </w:r>
      <w:r w:rsidRPr="00A31526">
        <w:rPr>
          <w:color w:val="000000"/>
          <w:szCs w:val="28"/>
          <w:lang w:eastAsia="ru-RU"/>
        </w:rPr>
        <w:t>Результатом административной процедуры</w:t>
      </w:r>
      <w:r w:rsidRPr="00A31526">
        <w:rPr>
          <w:szCs w:val="28"/>
          <w:lang w:eastAsia="ru-RU"/>
        </w:rPr>
        <w:t>, указанной в настоящем подразделе,</w:t>
      </w:r>
      <w:r w:rsidRPr="00A31526">
        <w:rPr>
          <w:color w:val="000000"/>
          <w:szCs w:val="28"/>
          <w:lang w:eastAsia="ru-RU"/>
        </w:rPr>
        <w:t xml:space="preserve"> является регистрация заявления и документов, представленных заявителем (представителем заявителя), либо отказ в приеме документов,</w:t>
      </w:r>
      <w:r w:rsidRPr="00A31526">
        <w:rPr>
          <w:szCs w:val="28"/>
          <w:lang w:eastAsia="ru-RU"/>
        </w:rPr>
        <w:t xml:space="preserve"> передача заявления </w:t>
      </w:r>
      <w:r w:rsidRPr="00A31526">
        <w:rPr>
          <w:color w:val="000000"/>
          <w:szCs w:val="28"/>
          <w:lang w:eastAsia="ru-RU"/>
        </w:rPr>
        <w:t xml:space="preserve">о постановке на учет или о переводе </w:t>
      </w:r>
      <w:r w:rsidRPr="00A31526">
        <w:rPr>
          <w:szCs w:val="28"/>
          <w:lang w:eastAsia="ru-RU"/>
        </w:rPr>
        <w:t xml:space="preserve">и прилагаемых к нему документов </w:t>
      </w:r>
      <w:r w:rsidRPr="00A31526">
        <w:rPr>
          <w:color w:val="000000"/>
          <w:szCs w:val="28"/>
          <w:lang w:eastAsia="ru-RU"/>
        </w:rPr>
        <w:t>сотруднику Отдела образования или сотруднику ДОУ п. Озерный, ответственному за рассмотрение документов</w:t>
      </w:r>
      <w:r w:rsidRPr="00A31526">
        <w:rPr>
          <w:szCs w:val="28"/>
          <w:lang w:eastAsia="ru-RU"/>
        </w:rPr>
        <w:t>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3.1.15. Процедура приема и регистрации документов в МФЦ осуществляется </w:t>
      </w:r>
      <w:r w:rsidRPr="00A31526">
        <w:rPr>
          <w:szCs w:val="28"/>
          <w:lang w:eastAsia="ru-RU"/>
        </w:rPr>
        <w:br/>
      </w:r>
      <w:r w:rsidRPr="00A31526">
        <w:rPr>
          <w:spacing w:val="-4"/>
          <w:szCs w:val="28"/>
          <w:lang w:eastAsia="ru-RU"/>
        </w:rPr>
        <w:t>в соответствии с требованиями, установленными пунктами 3.1.2 - 3.1.5 подраздела 3.1</w:t>
      </w:r>
      <w:r w:rsidRPr="00A31526">
        <w:rPr>
          <w:szCs w:val="28"/>
          <w:lang w:eastAsia="ru-RU"/>
        </w:rPr>
        <w:t xml:space="preserve"> раздела 3 настоящего Административного регламента, а также регламента </w:t>
      </w:r>
      <w:r w:rsidRPr="00A31526">
        <w:rPr>
          <w:szCs w:val="28"/>
          <w:lang w:eastAsia="ru-RU"/>
        </w:rPr>
        <w:lastRenderedPageBreak/>
        <w:t>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rFonts w:eastAsia="Calibri"/>
          <w:b/>
          <w:szCs w:val="28"/>
        </w:rPr>
      </w:pPr>
      <w:r w:rsidRPr="00A31526">
        <w:rPr>
          <w:rFonts w:eastAsia="Calibri"/>
          <w:b/>
          <w:szCs w:val="28"/>
        </w:rPr>
        <w:t>3.2.</w:t>
      </w:r>
      <w:r w:rsidRPr="00A31526">
        <w:rPr>
          <w:rFonts w:eastAsia="Calibri"/>
          <w:b/>
          <w:szCs w:val="28"/>
          <w:lang w:val="en-US"/>
        </w:rPr>
        <w:t> </w:t>
      </w:r>
      <w:r w:rsidRPr="00A31526">
        <w:rPr>
          <w:rFonts w:eastAsia="Calibri"/>
          <w:b/>
          <w:szCs w:val="28"/>
        </w:rPr>
        <w:t>Формирование и направление межведомственных запросов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</w:rPr>
      </w:pP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3.2.1. Основанием для начала административной процедуры формирования и направления межведомственного запроса является непредставление заявителем (представителем заявителя) по собственной инициативе документов, указанных в пункте 2.7.1 подраздела 2.7 раздела 2 настоящего Административного регламента.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3.2.2. В случае если заявителем (представителем заявителя) представлены все документы, указанные в пункте 2.7.1 подраздела 2.7 раздела 2 настоящего Административного регламента, с</w:t>
      </w:r>
      <w:r w:rsidRPr="00A31526">
        <w:rPr>
          <w:rFonts w:eastAsia="Calibri"/>
          <w:color w:val="000000"/>
          <w:szCs w:val="28"/>
        </w:rPr>
        <w:t>отрудник Отдела образования или сотрудник ДОУ п. Озерный</w:t>
      </w:r>
      <w:r w:rsidRPr="00A31526">
        <w:rPr>
          <w:rFonts w:eastAsia="Calibri"/>
          <w:szCs w:val="28"/>
        </w:rPr>
        <w:t xml:space="preserve">, ответственный за прием и регистрацию документов, передает их на рассмотрение </w:t>
      </w:r>
      <w:r w:rsidRPr="00A31526">
        <w:rPr>
          <w:rFonts w:eastAsia="Calibri"/>
          <w:color w:val="000000"/>
          <w:szCs w:val="28"/>
        </w:rPr>
        <w:t>сотруднику Отдела образования или сотруднику ДОУ п. Озерный</w:t>
      </w:r>
      <w:r w:rsidRPr="00A31526">
        <w:rPr>
          <w:rFonts w:eastAsia="Calibri"/>
          <w:szCs w:val="28"/>
        </w:rPr>
        <w:t>, ответственному за рассмотрение документов, принимает решение о формировании и направлении межведомственных(ого) запросов(а).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3.2.3. 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3.2.4. Срок подготовки межведомственного запроса </w:t>
      </w:r>
      <w:r w:rsidRPr="00A31526">
        <w:rPr>
          <w:rFonts w:eastAsia="Calibri"/>
          <w:color w:val="000000"/>
          <w:szCs w:val="28"/>
        </w:rPr>
        <w:t>сотрудником Отдела образования или сотрудником ДОУ п. Озерный, ответственным за формирование и направление межведомственных запросов,</w:t>
      </w:r>
      <w:r w:rsidRPr="00A31526">
        <w:rPr>
          <w:rFonts w:eastAsia="Calibri"/>
          <w:szCs w:val="28"/>
        </w:rPr>
        <w:t xml:space="preserve"> не может превышать 3 рабочих дней.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3.2.5. Срок подготовки и направления ответа на межведомственный запрос о 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 w:rsidRPr="00A31526">
        <w:rPr>
          <w:rFonts w:eastAsia="Calibri"/>
          <w:szCs w:val="28"/>
        </w:rPr>
        <w:br/>
        <w:t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 установлены федеральными законами, иными федеральными нормативными правовыми актами и принятыми в соответствии с ними областными нормативными правовыми актами.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3.2.6. После поступления ответа на межведомственный запрос </w:t>
      </w:r>
      <w:r w:rsidRPr="00A31526">
        <w:rPr>
          <w:rFonts w:eastAsia="Calibri"/>
          <w:color w:val="000000"/>
          <w:szCs w:val="28"/>
        </w:rPr>
        <w:t xml:space="preserve">сотрудник Отдела образования или сотрудник ДОУ п. Озерный, ответственный за формирование и направление межведомственных запросов, </w:t>
      </w:r>
      <w:r w:rsidRPr="00A31526">
        <w:rPr>
          <w:rFonts w:eastAsia="Calibri"/>
          <w:szCs w:val="28"/>
        </w:rPr>
        <w:t xml:space="preserve">регистрирует полученный ответ в установленном порядке и передает его </w:t>
      </w:r>
      <w:r w:rsidRPr="00A31526">
        <w:rPr>
          <w:rFonts w:eastAsia="Calibri"/>
          <w:color w:val="000000"/>
          <w:szCs w:val="28"/>
        </w:rPr>
        <w:t>сотруднику Отдела образования или сотруднику ДОУ п. Озерный</w:t>
      </w:r>
      <w:r w:rsidRPr="00A31526">
        <w:rPr>
          <w:rFonts w:eastAsia="Calibri"/>
          <w:szCs w:val="28"/>
        </w:rPr>
        <w:t>, ответственному за рассмотрение документов, не позднее 1 рабочего дня, следующего за днем его поступления.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3.2.7. Обязанности по исполнению административного действия формирования и направления межведомственных запросов </w:t>
      </w:r>
      <w:r w:rsidRPr="00A31526">
        <w:rPr>
          <w:rFonts w:eastAsia="Calibri"/>
          <w:color w:val="000000"/>
          <w:szCs w:val="28"/>
        </w:rPr>
        <w:t xml:space="preserve">сотрудника Отдела образования или </w:t>
      </w:r>
      <w:r w:rsidRPr="00A31526">
        <w:rPr>
          <w:rFonts w:eastAsia="Calibri"/>
          <w:color w:val="000000"/>
          <w:szCs w:val="28"/>
        </w:rPr>
        <w:lastRenderedPageBreak/>
        <w:t>сотрудника ДОУ п. Озерный, ответственного за формирование и направление межведомственных запросов</w:t>
      </w:r>
      <w:r w:rsidRPr="00A31526">
        <w:rPr>
          <w:rFonts w:eastAsia="Calibri"/>
          <w:szCs w:val="28"/>
        </w:rPr>
        <w:t>, должны быть закреплены в его должностной инструкции.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3.2.8. Максимальный срок выполнения административной процедуры, предусмотренной настоящим подразделом, составляет 7 рабочих дней.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 xml:space="preserve">3.2.9. Результатом административной процедуры, указанной в настоящем подразделе, является получение </w:t>
      </w:r>
      <w:r w:rsidRPr="00A31526">
        <w:rPr>
          <w:rFonts w:eastAsia="Calibri"/>
          <w:color w:val="000000"/>
          <w:szCs w:val="28"/>
        </w:rPr>
        <w:t>сотрудником Отдела образования или сотрудником ДОУ п. Озерный</w:t>
      </w:r>
      <w:r w:rsidRPr="00A31526">
        <w:rPr>
          <w:rFonts w:eastAsia="Calibri"/>
          <w:szCs w:val="28"/>
        </w:rPr>
        <w:t>, ответственным за рассмотрение документов, документов и (или) информации, которые не представлены заявителем (представителей заявителя) и находятся в распоряжении органов (организаций), участвующих в предоставлении муниципальной услуги.</w:t>
      </w:r>
    </w:p>
    <w:p w:rsidR="00A31526" w:rsidRPr="00A31526" w:rsidRDefault="00A31526" w:rsidP="00A31526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ru-RU"/>
        </w:rPr>
        <w:t>3.3. Р</w:t>
      </w:r>
      <w:r w:rsidRPr="00A31526">
        <w:rPr>
          <w:b/>
          <w:bCs/>
          <w:szCs w:val="28"/>
          <w:lang w:eastAsia="ar-SA"/>
        </w:rPr>
        <w:t>ассмотрение документов, принятие решения о предоставлении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 xml:space="preserve">(отказе в предоставлении) муниципальной услуги, оформление результата 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b/>
          <w:bCs/>
          <w:szCs w:val="28"/>
          <w:lang w:eastAsia="ar-SA"/>
        </w:rPr>
      </w:pPr>
      <w:r w:rsidRPr="00A31526">
        <w:rPr>
          <w:b/>
          <w:bCs/>
          <w:szCs w:val="28"/>
          <w:lang w:eastAsia="ar-SA"/>
        </w:rPr>
        <w:t>предоставления муниципальной услуги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iCs/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3.3.1. Основанием для начала </w:t>
      </w:r>
      <w:r w:rsidRPr="00A31526">
        <w:rPr>
          <w:szCs w:val="28"/>
          <w:lang w:eastAsia="ru-RU"/>
        </w:rPr>
        <w:t>административной</w:t>
      </w:r>
      <w:r w:rsidRPr="00A31526">
        <w:rPr>
          <w:color w:val="000000"/>
          <w:szCs w:val="28"/>
          <w:lang w:eastAsia="ru-RU"/>
        </w:rPr>
        <w:t xml:space="preserve"> процедуры р</w:t>
      </w:r>
      <w:r w:rsidRPr="00A31526">
        <w:rPr>
          <w:bCs/>
          <w:szCs w:val="28"/>
          <w:lang w:eastAsia="ru-RU"/>
        </w:rPr>
        <w:t xml:space="preserve">ассмотрения документов, </w:t>
      </w:r>
      <w:r w:rsidRPr="00A31526">
        <w:rPr>
          <w:szCs w:val="28"/>
          <w:lang w:eastAsia="ru-RU"/>
        </w:rPr>
        <w:t xml:space="preserve">принятия решения о предоставлении (отказе в предоставлении) муниципальной услуги является получение </w:t>
      </w:r>
      <w:r w:rsidRPr="00A31526">
        <w:rPr>
          <w:color w:val="000000"/>
          <w:szCs w:val="28"/>
          <w:lang w:eastAsia="ru-RU"/>
        </w:rPr>
        <w:t>сотрудником Отдела образования или сотрудником ДОУ п. Озерный</w:t>
      </w:r>
      <w:r w:rsidRPr="00A31526">
        <w:rPr>
          <w:szCs w:val="28"/>
          <w:lang w:eastAsia="ru-RU"/>
        </w:rPr>
        <w:t>, ответственным за рассмотрение документов, соответствующего заявления и документов,</w:t>
      </w:r>
      <w:r w:rsidRPr="00A31526">
        <w:rPr>
          <w:sz w:val="20"/>
          <w:szCs w:val="20"/>
          <w:lang w:eastAsia="ru-RU"/>
        </w:rPr>
        <w:t xml:space="preserve"> </w:t>
      </w:r>
      <w:r w:rsidRPr="00A31526">
        <w:rPr>
          <w:szCs w:val="28"/>
          <w:lang w:eastAsia="ru-RU"/>
        </w:rPr>
        <w:t xml:space="preserve">указанных в подразделе 2.6 раздела 2 настоящего Административного регламента, а также ответов на соответствующие межведомственные запросы (в случае если была установлена необходимость в таких запросах) от </w:t>
      </w:r>
      <w:r w:rsidRPr="00A31526">
        <w:rPr>
          <w:color w:val="000000"/>
          <w:szCs w:val="28"/>
          <w:lang w:eastAsia="ru-RU"/>
        </w:rPr>
        <w:t>сотрудника Отдела образования или сотрудника ДОУ п. Озерный</w:t>
      </w:r>
      <w:r w:rsidRPr="00A31526">
        <w:rPr>
          <w:szCs w:val="28"/>
          <w:lang w:eastAsia="ru-RU"/>
        </w:rPr>
        <w:t xml:space="preserve">, ответственного за прием и регистрацию документов, или </w:t>
      </w:r>
      <w:r w:rsidRPr="00A31526">
        <w:rPr>
          <w:color w:val="000000"/>
          <w:szCs w:val="28"/>
          <w:lang w:eastAsia="ru-RU"/>
        </w:rPr>
        <w:t>специалист</w:t>
      </w:r>
      <w:r w:rsidRPr="00A31526">
        <w:rPr>
          <w:szCs w:val="28"/>
          <w:lang w:eastAsia="ru-RU"/>
        </w:rPr>
        <w:t>а МФЦ, ответственного за прием и регистрацию документов.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3.2.2. При предоставлении </w:t>
      </w:r>
      <w:r w:rsidRPr="00A31526">
        <w:rPr>
          <w:bCs/>
          <w:szCs w:val="28"/>
          <w:lang w:eastAsia="ru-RU"/>
        </w:rPr>
        <w:t>муниципальной</w:t>
      </w:r>
      <w:r w:rsidRPr="00A31526">
        <w:rPr>
          <w:color w:val="000000"/>
          <w:szCs w:val="28"/>
          <w:lang w:eastAsia="ru-RU"/>
        </w:rPr>
        <w:t xml:space="preserve"> услуги в части постановки на учет для направления в ДОУ сотрудник Отдела образования или сотрудник ДОУ п. Озерный, ответственный за рассмотрение документов: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1) устанавливает принадлежность заявителя к категории, имеющей право </w:t>
      </w:r>
      <w:r w:rsidRPr="00A31526">
        <w:rPr>
          <w:color w:val="000000"/>
          <w:szCs w:val="28"/>
          <w:lang w:eastAsia="ru-RU"/>
        </w:rPr>
        <w:br/>
        <w:t>на получение муниципальной услуги, на основании документов, представленных заявителем (представителем заявителя);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2) проверяет наличие оснований для отказа в предоставлении муниципальной услуги в части постановки на учет для зачисления в ДОУ, предусмотренных в подразделе 2.9. раздела 2 настоящего Административного регламента.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3.3.3. При отсутствии оснований для отказа в постановке на учет для зачисления в ДОУ, указанных в пункте 2.9.2. подраздела 2.9 раздела 2 настоящего Административного регламента, сотрудник Отдела образования или ДОУ п. Озерный, ответственный за рассмотрение документов, осуществляет регистрацию заявления в АИС «Комплектование ДОУ», подготовку </w:t>
      </w:r>
      <w:r w:rsidRPr="00A31526">
        <w:rPr>
          <w:szCs w:val="28"/>
          <w:lang w:eastAsia="ru-RU"/>
        </w:rPr>
        <w:t xml:space="preserve">проекта </w:t>
      </w:r>
      <w:r w:rsidRPr="00A31526">
        <w:rPr>
          <w:color w:val="000000"/>
          <w:szCs w:val="28"/>
          <w:lang w:eastAsia="ru-RU"/>
        </w:rPr>
        <w:t>уведомления о постановке ребенка на учет для зачисления в ДОУ</w:t>
      </w:r>
      <w:r w:rsidRPr="00A31526">
        <w:rPr>
          <w:szCs w:val="28"/>
          <w:lang w:eastAsia="ru-RU"/>
        </w:rPr>
        <w:t xml:space="preserve"> и передачу указанного проекта на рассмотрение начальнику Отдела образования (или руководителю ДОУ п. Озерный)</w:t>
      </w:r>
      <w:r w:rsidRPr="00A31526">
        <w:rPr>
          <w:szCs w:val="28"/>
        </w:rPr>
        <w:t xml:space="preserve"> для</w:t>
      </w:r>
      <w:r w:rsidRPr="00A31526">
        <w:rPr>
          <w:szCs w:val="28"/>
          <w:lang w:eastAsia="ru-RU"/>
        </w:rPr>
        <w:t xml:space="preserve"> принятия решения.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3.3.4. При наличии оснований для отказа в постановке на учет для зачисления в ДОУ, указанных в пункте 2.9.2. подраздела 2.9. раздела 2 настоящего </w:t>
      </w:r>
      <w:r w:rsidRPr="00A31526">
        <w:rPr>
          <w:color w:val="000000"/>
          <w:szCs w:val="28"/>
          <w:lang w:eastAsia="ru-RU"/>
        </w:rPr>
        <w:lastRenderedPageBreak/>
        <w:t xml:space="preserve">Административного регламента, сотрудник Отдела образования или сотрудник ДОУ п. Озерный, ответственный за рассмотрение документов, осуществляет подготовку </w:t>
      </w:r>
      <w:r w:rsidRPr="00A31526">
        <w:rPr>
          <w:szCs w:val="28"/>
          <w:lang w:eastAsia="ru-RU"/>
        </w:rPr>
        <w:t xml:space="preserve">проекта </w:t>
      </w:r>
      <w:r w:rsidRPr="00A31526">
        <w:rPr>
          <w:color w:val="000000"/>
          <w:szCs w:val="28"/>
          <w:lang w:eastAsia="ru-RU"/>
        </w:rPr>
        <w:t xml:space="preserve">уведомления об отказе в постановке ребенка на учет для зачисления в ДОУ с указанием причин отказа </w:t>
      </w:r>
      <w:r w:rsidRPr="00A31526">
        <w:rPr>
          <w:szCs w:val="28"/>
          <w:lang w:eastAsia="ru-RU"/>
        </w:rPr>
        <w:t>и передачу указанного проекта на рассмотрение начальнику Отдела образования (или руководителю ДОУ п. Озерный)</w:t>
      </w:r>
      <w:r w:rsidRPr="00A31526">
        <w:rPr>
          <w:szCs w:val="28"/>
        </w:rPr>
        <w:t>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Calibri"/>
          <w:color w:val="000000"/>
          <w:szCs w:val="28"/>
        </w:rPr>
      </w:pPr>
      <w:r w:rsidRPr="00A31526">
        <w:rPr>
          <w:rFonts w:eastAsia="Calibri"/>
          <w:szCs w:val="28"/>
        </w:rPr>
        <w:t>3.3.5. </w:t>
      </w:r>
      <w:r w:rsidRPr="00A31526">
        <w:rPr>
          <w:rFonts w:eastAsia="Calibri"/>
          <w:color w:val="000000"/>
          <w:szCs w:val="28"/>
        </w:rPr>
        <w:t xml:space="preserve">Начальник Отдела образования (или </w:t>
      </w:r>
      <w:r w:rsidRPr="00A31526">
        <w:rPr>
          <w:rFonts w:eastAsia="Calibri"/>
          <w:szCs w:val="28"/>
        </w:rPr>
        <w:t>руководитель ДОУ п. Озерный</w:t>
      </w:r>
      <w:r w:rsidRPr="00A31526">
        <w:rPr>
          <w:rFonts w:eastAsia="Calibri"/>
          <w:color w:val="000000"/>
          <w:szCs w:val="28"/>
        </w:rPr>
        <w:t xml:space="preserve">) в случае, если проект уведомления о постановке (об отказе в постановке) ребенка на учет для зачисления в ДОУ не соответствует законодательству, возвращает его сотруднику Отдела образования или сотруднику ДОУ п. Озерный, ответственному за рассмотрение документов, для приведения в соответствие с требованиями законодательства с указанием причины возврата. После приведения проекта уведомления о постановке (об отказе в постановке) ребенка на учет для зачисления в ДОУ в соответствие с требованиями законодательства сотрудник Отдела образования или сотрудник ДОУ п. Озерный, ответственный за рассмотрение документов, повторно направляет его </w:t>
      </w:r>
      <w:r w:rsidRPr="00A31526">
        <w:rPr>
          <w:rFonts w:eastAsia="Calibri"/>
          <w:szCs w:val="28"/>
        </w:rPr>
        <w:t xml:space="preserve">начальнику Отдела образования (или руководителю ДОУ п. Озерный) </w:t>
      </w:r>
      <w:r w:rsidRPr="00A31526">
        <w:rPr>
          <w:rFonts w:eastAsia="Calibri"/>
          <w:color w:val="000000"/>
          <w:szCs w:val="28"/>
        </w:rPr>
        <w:t>для рассмотрения.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3.3.6. </w:t>
      </w:r>
      <w:r w:rsidRPr="00A31526">
        <w:rPr>
          <w:szCs w:val="28"/>
          <w:lang w:eastAsia="ru-RU"/>
        </w:rPr>
        <w:t xml:space="preserve">Начальник </w:t>
      </w:r>
      <w:r w:rsidRPr="00A31526">
        <w:rPr>
          <w:color w:val="000000"/>
          <w:szCs w:val="28"/>
          <w:lang w:eastAsia="ru-RU"/>
        </w:rPr>
        <w:t xml:space="preserve">Отдела образования (или </w:t>
      </w:r>
      <w:r w:rsidRPr="00A31526">
        <w:rPr>
          <w:szCs w:val="28"/>
          <w:lang w:eastAsia="ru-RU"/>
        </w:rPr>
        <w:t>руководитель ДОУ п. Озерный</w:t>
      </w:r>
      <w:r w:rsidRPr="00A31526">
        <w:rPr>
          <w:color w:val="000000"/>
          <w:szCs w:val="28"/>
          <w:lang w:eastAsia="ru-RU"/>
        </w:rPr>
        <w:t xml:space="preserve">) рассматривает </w:t>
      </w:r>
      <w:r w:rsidRPr="00A31526">
        <w:rPr>
          <w:szCs w:val="28"/>
          <w:lang w:eastAsia="ru-RU"/>
        </w:rPr>
        <w:t xml:space="preserve">проект </w:t>
      </w:r>
      <w:r w:rsidRPr="00A31526">
        <w:rPr>
          <w:color w:val="000000"/>
          <w:szCs w:val="28"/>
          <w:lang w:eastAsia="ru-RU"/>
        </w:rPr>
        <w:t xml:space="preserve">уведомления о постановке (об отказе в постановке) ребенка на учет для зачисления в ДОУ и в случае соответствия указанного проекта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сотруднику, ответственному за рассмотрение документов, </w:t>
      </w:r>
      <w:r w:rsidRPr="00A31526">
        <w:rPr>
          <w:bCs/>
          <w:szCs w:val="28"/>
          <w:lang w:eastAsia="ru-RU"/>
        </w:rPr>
        <w:t>для дальнейшего оформления.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bCs/>
          <w:color w:val="000000"/>
          <w:szCs w:val="28"/>
          <w:lang w:eastAsia="ru-RU"/>
        </w:rPr>
      </w:pPr>
      <w:r w:rsidRPr="00A31526">
        <w:rPr>
          <w:bCs/>
          <w:szCs w:val="28"/>
          <w:lang w:eastAsia="ru-RU"/>
        </w:rPr>
        <w:t>3.3</w:t>
      </w:r>
      <w:r w:rsidRPr="00A31526">
        <w:rPr>
          <w:bCs/>
          <w:color w:val="000000"/>
          <w:szCs w:val="28"/>
          <w:lang w:eastAsia="ru-RU"/>
        </w:rPr>
        <w:t>.7. </w:t>
      </w:r>
      <w:r w:rsidRPr="00A31526">
        <w:rPr>
          <w:color w:val="000000"/>
          <w:szCs w:val="28"/>
          <w:lang w:eastAsia="ru-RU"/>
        </w:rPr>
        <w:t>Сотрудник Отдела образования или сотрудник ДОУ п. Озерный, ответственный за рассмотрение документов</w:t>
      </w:r>
      <w:r w:rsidRPr="00A31526">
        <w:rPr>
          <w:bCs/>
          <w:color w:val="000000"/>
          <w:szCs w:val="28"/>
          <w:lang w:eastAsia="ru-RU"/>
        </w:rPr>
        <w:t>: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bCs/>
          <w:color w:val="000000"/>
          <w:szCs w:val="28"/>
          <w:lang w:eastAsia="ru-RU"/>
        </w:rPr>
      </w:pPr>
      <w:r w:rsidRPr="00A31526">
        <w:rPr>
          <w:bCs/>
          <w:color w:val="000000"/>
          <w:szCs w:val="28"/>
          <w:lang w:eastAsia="ru-RU"/>
        </w:rPr>
        <w:t xml:space="preserve">- оформляет </w:t>
      </w:r>
      <w:r w:rsidRPr="00A31526">
        <w:rPr>
          <w:color w:val="000000"/>
          <w:szCs w:val="28"/>
          <w:lang w:eastAsia="ru-RU"/>
        </w:rPr>
        <w:t xml:space="preserve">уведомление о постановке (об отказе в постановке) ребенка на учет для зачисления в ДОУ </w:t>
      </w:r>
      <w:r w:rsidRPr="00A31526">
        <w:rPr>
          <w:bCs/>
          <w:color w:val="000000"/>
          <w:szCs w:val="28"/>
          <w:lang w:eastAsia="ru-RU"/>
        </w:rPr>
        <w:t>в соответствии с установленными требованиями делопроизводства;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bCs/>
          <w:color w:val="000000"/>
          <w:szCs w:val="28"/>
          <w:lang w:eastAsia="ru-RU"/>
        </w:rPr>
      </w:pPr>
      <w:r w:rsidRPr="00A31526">
        <w:rPr>
          <w:bCs/>
          <w:color w:val="000000"/>
          <w:szCs w:val="28"/>
          <w:lang w:eastAsia="ru-RU"/>
        </w:rPr>
        <w:t xml:space="preserve">- направляет принятое решение </w:t>
      </w:r>
      <w:r w:rsidRPr="00A31526">
        <w:rPr>
          <w:color w:val="000000"/>
          <w:szCs w:val="28"/>
          <w:lang w:eastAsia="ru-RU"/>
        </w:rPr>
        <w:t>о постановке (об отказе в постановке) ребенка на учет для зачисления в ДОУ</w:t>
      </w:r>
      <w:r w:rsidRPr="00A31526">
        <w:rPr>
          <w:bCs/>
          <w:color w:val="000000"/>
          <w:szCs w:val="28"/>
          <w:lang w:eastAsia="ru-RU"/>
        </w:rPr>
        <w:t xml:space="preserve"> заявителю (представителю заявителя).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color w:val="000000"/>
          <w:szCs w:val="28"/>
        </w:rPr>
        <w:t>3.3.8. </w:t>
      </w:r>
      <w:r w:rsidRPr="00A31526">
        <w:rPr>
          <w:rFonts w:eastAsia="Calibri"/>
          <w:szCs w:val="28"/>
        </w:rPr>
        <w:t xml:space="preserve">Обязанности </w:t>
      </w:r>
      <w:r w:rsidRPr="00A31526">
        <w:rPr>
          <w:rFonts w:eastAsia="Calibri"/>
          <w:color w:val="000000"/>
          <w:szCs w:val="28"/>
        </w:rPr>
        <w:t xml:space="preserve">сотрудника Отдела образования или сотрудника ДОУ п. Озерный, ответственного за </w:t>
      </w:r>
      <w:r w:rsidRPr="00A31526">
        <w:rPr>
          <w:rFonts w:eastAsia="Calibri"/>
          <w:szCs w:val="28"/>
        </w:rPr>
        <w:t>рассмотрение документов</w:t>
      </w:r>
      <w:r w:rsidRPr="00A31526">
        <w:rPr>
          <w:rFonts w:eastAsia="Calibri"/>
          <w:color w:val="000000"/>
          <w:szCs w:val="28"/>
        </w:rPr>
        <w:t xml:space="preserve">, </w:t>
      </w:r>
      <w:r w:rsidRPr="00A31526">
        <w:rPr>
          <w:rFonts w:eastAsia="Calibri"/>
          <w:szCs w:val="28"/>
        </w:rPr>
        <w:t>должны быть закреплены в его должностной инструкции.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3.3.9. Максимальный срок выполнения административной процедуры, указанной в настоящем подразделе, составляет 1 рабочий день.</w:t>
      </w:r>
    </w:p>
    <w:p w:rsidR="00A31526" w:rsidRPr="00A31526" w:rsidRDefault="00A31526" w:rsidP="00A31526">
      <w:pPr>
        <w:spacing w:before="0" w:beforeAutospacing="0" w:after="0" w:afterAutospacing="0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3.3.10. Результатом административной процедуры, указанной в настоящем подразделе, является принятие решения о постановке ребенка на учет для зачисления в ДОУ (об отказе в постановке ребенка на учет для зачисления в ДОУ).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31526" w:rsidRPr="00A31526" w:rsidRDefault="00A31526" w:rsidP="00A31526">
      <w:pPr>
        <w:spacing w:before="0" w:beforeAutospacing="0" w:after="0" w:afterAutospacing="0" w:line="235" w:lineRule="auto"/>
        <w:jc w:val="center"/>
        <w:rPr>
          <w:b/>
          <w:bCs/>
          <w:color w:val="000000"/>
          <w:szCs w:val="28"/>
          <w:lang w:eastAsia="ru-RU"/>
        </w:rPr>
      </w:pPr>
      <w:r w:rsidRPr="00A31526">
        <w:rPr>
          <w:b/>
          <w:bCs/>
          <w:color w:val="000000"/>
          <w:szCs w:val="28"/>
          <w:lang w:eastAsia="ru-RU"/>
        </w:rPr>
        <w:t>3.4. </w:t>
      </w:r>
      <w:r w:rsidRPr="00A31526">
        <w:rPr>
          <w:b/>
          <w:bCs/>
          <w:szCs w:val="28"/>
          <w:lang w:eastAsia="ru-RU"/>
        </w:rPr>
        <w:t>Комплектование ДОУ, направление для зачисления в ДОУ</w:t>
      </w:r>
    </w:p>
    <w:p w:rsidR="00A31526" w:rsidRPr="00A31526" w:rsidRDefault="00A31526" w:rsidP="00A31526">
      <w:pPr>
        <w:spacing w:before="0" w:beforeAutospacing="0" w:after="0" w:afterAutospacing="0" w:line="235" w:lineRule="auto"/>
        <w:jc w:val="center"/>
        <w:rPr>
          <w:color w:val="000000"/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3.4.1. Комплектование ДОУ </w:t>
      </w:r>
      <w:r w:rsidRPr="00A31526">
        <w:rPr>
          <w:szCs w:val="28"/>
          <w:lang w:eastAsia="ru-RU"/>
        </w:rPr>
        <w:t>осуществляется Отделом образования в автоматическом режиме посредством АИС «Комплектование ДОУ» с учетом: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1) даты постановки ребенка на учет для зачисления в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lastRenderedPageBreak/>
        <w:t>2) возрастных категорий детей;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3) наличия либо отсутствия права на внеочередное, первоочередное, преимущественное зачисление в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4) желаемой даты зачисления в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5) наличия свободных мест в приоритетных ДОУ для каждой возрастной категории детей;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6) наличия либо отсутствия согласия на предоставление места в иной ДОУ, отличной от приоритетной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7) наличия либо отсутствия рекомендации (заключения) ПМПК.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3.4.2. Перед комплектованием ДОУ (до 1 мая текущего учебного года) руководители ДОУ </w:t>
      </w:r>
      <w:r w:rsidRPr="00A31526">
        <w:rPr>
          <w:szCs w:val="28"/>
          <w:lang w:eastAsia="ru-RU"/>
        </w:rPr>
        <w:t>представляют в Отдел образования сведения о количестве свободных мест на очередной учебный год по каждой возрастной категории детей.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szCs w:val="28"/>
          <w:lang w:eastAsia="ru-RU"/>
        </w:rPr>
        <w:t>3.4.3. При комплектовании ДОУ возраст ребенка определяется</w:t>
      </w:r>
      <w:r w:rsidRPr="00A31526">
        <w:rPr>
          <w:color w:val="000000"/>
          <w:szCs w:val="28"/>
          <w:lang w:eastAsia="ru-RU"/>
        </w:rPr>
        <w:t xml:space="preserve"> на 1 сентября нового учебного года. Возрастные категории рассчитываются автоматически. Все дети внутри своей возрастной категории упорядочиваются по дате постановки на учет с учетом критериев, указанных в пункте 3.4.1 настоящего подраздела.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3.4.4. 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3.4.5. 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 с учетом наличия либо отсутствия права на внеочередное, первоочередное или преимущественное получение муниципальной услуги. Изменение возрастной категории может приводить к уменьшению или увеличению номера очереди, при этом дата постановки на учет остается неизменной.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09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Внутри каждой категории детей, имеющих право на внеочередное, первоочередное или преимущественное получение муниципальной услуги, заявления о постановке на учет располагаются по дате регистрации указанных заявлений.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3.4.6. В комплектовании участвуют заявления со статусами «Очередник» и «Желает сменить ДОУ» с желаемой датой зачисления не позднее 1 сентября нового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3.4.7. При комплектовании ДОУ распределение свободных мест производится в следующем порядке: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1) среди детей, зачисленных в ДОУ и желающих сменить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2) среди детей, имеющих право на внеочередное, первоочередное, преимущественное зачисление в ДОУ;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3) среди детей, не имеющих права на внеочередное, первоочередное, преимущественное зачисление в ДОУ.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3.4.8. Внутри категорий детей, имеющих право на внеочередное, первоочередное, преимущественное зачисление ребенка в ДОК, заявления о постановке на учет выстраиваются по дате подачи указанного заявления.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3.4.9. Комплектование групп на новый учебный год завершается не позднее 15 июня текущего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lastRenderedPageBreak/>
        <w:t xml:space="preserve">3.4.10. По результатам комплектования ДОУ в АИС «Комплектование ДОУ» формируется протокол, который утверждается начальником </w:t>
      </w:r>
      <w:r w:rsidRPr="00A31526">
        <w:rPr>
          <w:szCs w:val="28"/>
          <w:lang w:eastAsia="ru-RU"/>
        </w:rPr>
        <w:t xml:space="preserve">Отдела образования </w:t>
      </w:r>
      <w:r w:rsidRPr="00A31526">
        <w:rPr>
          <w:color w:val="000000"/>
          <w:szCs w:val="28"/>
          <w:lang w:eastAsia="ru-RU"/>
        </w:rPr>
        <w:t>в течение 5 рабочих дней со дня завершения комплектования ДОУ. После утверждения протокол публикуется в автоматическом режиме в АИС «Комплектование ДОУ» и статусы заявлений «Очередник» и «Желает сменить ДОУ» изменяются на статус «Направлен в ДОУ</w:t>
      </w:r>
      <w:r w:rsidRPr="00A31526">
        <w:rPr>
          <w:szCs w:val="28"/>
          <w:lang w:eastAsia="ru-RU"/>
        </w:rPr>
        <w:t>».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szCs w:val="28"/>
          <w:lang w:eastAsia="ru-RU"/>
        </w:rPr>
        <w:t>3.4.11. Сформированный Отделом образования</w:t>
      </w:r>
      <w:r w:rsidRPr="00A31526">
        <w:rPr>
          <w:color w:val="FF0000"/>
          <w:szCs w:val="28"/>
          <w:lang w:eastAsia="ru-RU"/>
        </w:rPr>
        <w:t xml:space="preserve"> </w:t>
      </w:r>
      <w:r w:rsidRPr="00A31526">
        <w:rPr>
          <w:color w:val="000000"/>
          <w:szCs w:val="28"/>
          <w:lang w:eastAsia="ru-RU"/>
        </w:rPr>
        <w:t>в АИС «Комплектование ДОУ» список направленных для зачисления детей передается в электронном виде в ДОУ</w:t>
      </w:r>
      <w:r w:rsidRPr="00A31526">
        <w:rPr>
          <w:szCs w:val="28"/>
          <w:lang w:eastAsia="ru-RU"/>
        </w:rPr>
        <w:t>. Список направленных для зачисления детей дополнительно распечатывается в Отделе образования на бумажном носителе, заверяется печатью Отдела образования и передается</w:t>
      </w:r>
      <w:r w:rsidRPr="00A31526">
        <w:rPr>
          <w:color w:val="000000"/>
          <w:szCs w:val="28"/>
          <w:lang w:eastAsia="ru-RU"/>
        </w:rPr>
        <w:t xml:space="preserve"> в ДОУ.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3.4.12. Если в процессе комплектования ДОУ места в ДОУ предоставляются не всем детям, состоящим на учете для предоставления места с 1 сентября текущего года, эти дети остаются в статусе «Очередник». Указанные дети обеспечиваются местами в ДОУ на свободные (освобождающиеся, вновь созданные) места в течение учебного года и учитываются в списке нуждающихся в предоставлении места в ДОУ с 1 сентября следующего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3.4.13. В период с 15 июня текущего года по 1 мая следующего года (с 20-го по 25-е число каждого месяца) на освободившиеся или вновь созданные места в ДОУ проводится дополнительное комплектование.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3.4.14. При дополнительном комплектовании ДОУ возраст ребенка определяется на 1 сентября текущего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3.4.15. ДОУ информируют о появлении свободных (освободившихся, вновь созданных) мест в течение 1 рабочего дня с момента появления таких мест.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3.4.16. </w:t>
      </w:r>
      <w:r w:rsidRPr="00A31526">
        <w:rPr>
          <w:szCs w:val="28"/>
          <w:lang w:eastAsia="ru-RU"/>
        </w:rPr>
        <w:t xml:space="preserve">Отдел образования </w:t>
      </w:r>
      <w:r w:rsidRPr="00A31526">
        <w:rPr>
          <w:color w:val="000000"/>
          <w:szCs w:val="28"/>
          <w:lang w:eastAsia="ru-RU"/>
        </w:rPr>
        <w:t>систематически (не реже одного раза в месяц) в течение календарного года обобщает и анализирует через АИС «Комплектование ДОУ» сведения о наличии в ДОУ свободных (освободившихся, вновь созданных) мест, предоставляя свободные места детям, состоящим на учете для предоставления места в текущем учебном году, о чем составляется дополнительный протокол.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3.4.17. Если в процессе комплектования места предоставлены всем детям из списка очередников, нуждающихся в местах в ДОУ в текущем учебном году, то свободные места предоставляются детям, числящимся в списке поставленных на учет для предоставления места в следующем учебном году.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3.4.18. Заявитель (представитель заявителя) уведомляется о направлении ребенка в ДОУ в течение 10 рабочих дней со дня опубликования протокола в АИС «Комплектование ДОУ» в форме, выбранной заявителем (представителем заявителя) в заявлении о постановке на учет.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bookmarkStart w:id="9" w:name="P495"/>
      <w:bookmarkEnd w:id="9"/>
      <w:r w:rsidRPr="00A31526">
        <w:rPr>
          <w:color w:val="000000"/>
          <w:szCs w:val="28"/>
          <w:lang w:eastAsia="ru-RU"/>
        </w:rPr>
        <w:t xml:space="preserve">3.4.19. Направление в ДОУ действительно в </w:t>
      </w:r>
      <w:r w:rsidRPr="00A31526">
        <w:rPr>
          <w:szCs w:val="28"/>
          <w:lang w:eastAsia="ru-RU"/>
        </w:rPr>
        <w:t>течение 45 календарных дней с даты опубликования протокола.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3.4.20. Заявитель (представитель заявителя), получивший уведомление о направлении ребенка в ДОУ, обращается в ДОУ для подачи заявления о зачислении в ДОУ.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pacing w:val="-2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3.4.21. При отказе заявителя (представителя заявителя) от предложенного ДОУ изменяется желаемая дата зачисления на следующий учебный год с сохранением даты постановки на учет. Информация об изменении желаемой даты зачисления </w:t>
      </w:r>
      <w:r w:rsidRPr="00A31526">
        <w:rPr>
          <w:color w:val="000000"/>
          <w:szCs w:val="28"/>
          <w:lang w:eastAsia="ru-RU"/>
        </w:rPr>
        <w:lastRenderedPageBreak/>
        <w:t xml:space="preserve">ребенка доводится до заявителя (представителя заявителя) в форме, </w:t>
      </w:r>
      <w:r w:rsidRPr="00A31526">
        <w:rPr>
          <w:color w:val="000000"/>
          <w:spacing w:val="-2"/>
          <w:szCs w:val="28"/>
          <w:lang w:eastAsia="ru-RU"/>
        </w:rPr>
        <w:t>выбранной заявителем (представителем заявителя) в заявлении о постановке на учет.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3.4.22. В случае неявки заявителя (представителя заявителя) в ДОУ в срок, указанный в пункте 3.4.19 настоящего подраздела, заявлению о постановке на учет в течение 3 рабочих дней со дня истечения указанного срока автоматически присваивается статус «Не явился».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3.4.23. В случае отказа заявителя (представителя заявителя) от зачисления в ДОУ в срок, указанный в пункте 3.4.19 настоящего подраздела, заявлению присваивается статус «Архивное».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3.4.24. При направлении ребенка в ДОУ, не указанную в заявлении о постановке на учет в качестве приоритетной, заявитель (представитель заявителя) может подать заявление в свободной форме в </w:t>
      </w:r>
      <w:r w:rsidRPr="00A31526">
        <w:rPr>
          <w:szCs w:val="28"/>
          <w:lang w:eastAsia="ru-RU"/>
        </w:rPr>
        <w:t xml:space="preserve">Отдел образования </w:t>
      </w:r>
      <w:r w:rsidRPr="00A31526">
        <w:rPr>
          <w:color w:val="000000"/>
          <w:szCs w:val="28"/>
          <w:lang w:eastAsia="ru-RU"/>
        </w:rPr>
        <w:t xml:space="preserve">о возврате его </w:t>
      </w:r>
      <w:r w:rsidRPr="00A31526">
        <w:rPr>
          <w:color w:val="000000"/>
          <w:spacing w:val="-4"/>
          <w:szCs w:val="28"/>
          <w:lang w:eastAsia="ru-RU"/>
        </w:rPr>
        <w:t>в очередь с изменением статуса заявления «Направлен в ДОУ» на статус «Очередник».</w:t>
      </w:r>
      <w:r w:rsidRPr="00A31526">
        <w:rPr>
          <w:color w:val="000000"/>
          <w:spacing w:val="-2"/>
          <w:szCs w:val="28"/>
          <w:lang w:eastAsia="ru-RU"/>
        </w:rPr>
        <w:t xml:space="preserve"> В</w:t>
      </w:r>
      <w:r w:rsidRPr="00A31526">
        <w:rPr>
          <w:color w:val="000000"/>
          <w:szCs w:val="28"/>
          <w:lang w:eastAsia="ru-RU"/>
        </w:rPr>
        <w:t xml:space="preserve"> данном случае сохраняется первоначальная дата постановки на учет, а желаемая дата зачисления в ДОУ переносится на 1 сентября следующего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 xml:space="preserve">3.4.25. При отказе заявителя (представителя заявителя) от направления его ребенка в одну из приоритетных ДОУ, указанных в заявлении о постановке на учет, заявитель (представитель заявителя) может подать заявление в </w:t>
      </w:r>
      <w:r w:rsidRPr="00A31526">
        <w:rPr>
          <w:szCs w:val="28"/>
          <w:lang w:eastAsia="ru-RU"/>
        </w:rPr>
        <w:t>Отдел образования</w:t>
      </w:r>
      <w:r w:rsidRPr="00A31526">
        <w:rPr>
          <w:color w:val="000000"/>
          <w:szCs w:val="28"/>
          <w:lang w:eastAsia="ru-RU"/>
        </w:rPr>
        <w:t xml:space="preserve"> о возврате его в очередь с изменением статуса заявления «Направлен в ДОУ» на статус «Очередник» с указанием новых приоритетных ДОУ. В данном случае при </w:t>
      </w:r>
      <w:r w:rsidRPr="00A31526">
        <w:rPr>
          <w:szCs w:val="28"/>
          <w:lang w:eastAsia="ru-RU"/>
        </w:rPr>
        <w:t>изменении статуса заявления сохраняется первоначальная дата постановки на учет, а желаемая дата зачисления ребенка в ДОУ переносится на 1 сентября следующего учебного года.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 w:line="235" w:lineRule="auto"/>
        <w:ind w:firstLine="709"/>
        <w:jc w:val="center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3.5. Рассмотрение заявлений о переводе</w:t>
      </w:r>
      <w:r w:rsidRPr="00A31526">
        <w:rPr>
          <w:szCs w:val="28"/>
          <w:lang w:eastAsia="ru-RU"/>
        </w:rPr>
        <w:t xml:space="preserve"> </w:t>
      </w:r>
      <w:r w:rsidRPr="00A31526">
        <w:rPr>
          <w:b/>
          <w:bCs/>
          <w:szCs w:val="28"/>
          <w:lang w:eastAsia="ru-RU"/>
        </w:rPr>
        <w:t>ребенка из одного ДОУ в другое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jc w:val="both"/>
        <w:rPr>
          <w:rFonts w:eastAsia="Calibri"/>
          <w:sz w:val="24"/>
          <w:szCs w:val="24"/>
        </w:rPr>
      </w:pPr>
    </w:p>
    <w:p w:rsidR="00A31526" w:rsidRPr="00DF46B7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DF46B7">
        <w:rPr>
          <w:szCs w:val="28"/>
          <w:lang w:eastAsia="ru-RU"/>
        </w:rPr>
        <w:t>3.5.1. В случае возникновения необходимости перевода ребенка из одного ДОУ в другое ДОУ заявитель (представитель заявителя) обращается в Отдел образования с заявлением о переводе</w:t>
      </w:r>
      <w:r w:rsidR="000C5E31" w:rsidRPr="00DF46B7">
        <w:rPr>
          <w:szCs w:val="28"/>
          <w:lang w:eastAsia="ru-RU"/>
        </w:rPr>
        <w:t xml:space="preserve"> или подают заявление о переводе в электронном виде посредством ЕПГУ. Заявление о зачислении ребенка в образовательное учреждение, поданное через ЕПГУ родителем, чей ребенок уже посещает образовательное учреждение, рассматривается системой как заявление на перевод в другой детский сад и добавляется в очередь заявлений на перевод. Заявление о переводе ребёнка подаётся на текущий календарный год.</w:t>
      </w:r>
    </w:p>
    <w:p w:rsidR="000C5E31" w:rsidRPr="00A31526" w:rsidRDefault="000C5E31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DF46B7">
        <w:rPr>
          <w:szCs w:val="28"/>
          <w:lang w:eastAsia="ru-RU"/>
        </w:rPr>
        <w:t>После поступления заявления об устройстве или переводе ребёнка из одного образовательного учреждения в другое, специалист комиссии проводит регистрацию заявления.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3.5.2. В АИС «Комплектование ДОУ» создается заявление со статусом «Желает сменить ДОУ» с указанием даты желаемого зачисления на 1 число месяца, следующего за месяцем подачи заявления о переводе.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3.5.3. Заявитель (представитель заявителя) вправе представить по собственной инициативе документ, подтверждающий регистрацию ребенка по новому месту жительства (или по месту пребывания) на закрепленной за желаемым ДОУ территории.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>3.5.4. В случае непредставления заявителем (представителем заявителя) по собственной инициативе данного документа Отдел образования получает документ (сведения, содержащиеся в нем) на основании межведомственного запроса.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3.5.5. Заявления на перевод хранятся в Отделе образования.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 w:line="235" w:lineRule="auto"/>
        <w:jc w:val="center"/>
        <w:rPr>
          <w:b/>
          <w:bCs/>
          <w:szCs w:val="28"/>
          <w:lang w:eastAsia="ru-RU"/>
        </w:rPr>
      </w:pPr>
      <w:r w:rsidRPr="00A31526">
        <w:rPr>
          <w:b/>
          <w:bCs/>
          <w:szCs w:val="28"/>
          <w:lang w:eastAsia="ru-RU"/>
        </w:rPr>
        <w:t>3.6. Зачисление ребенка в ДОУ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3.6.1. Для зачисления ребенка в ДОУ заявитель (представитель заявителя) представляет в ДОУ документы, указанные в подразделе 2.6 раздела 2 настоящего Административного регламента.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3.6.2. Заявление о зачислении ребенка в ДОУ и прилагаемые к нему документы, представленные заявителем (представителем заявителя), регистрируются руководителем ДОУ или уполномоченным им должностным лицом, ответственным за прием документов, в журнале приема заявлений в день обращения.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color w:val="000000"/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3.6.3. В течение 3 рабочих дней после приема документов, необходимых для зачисления ребенка в ДОУ, и заключения между ДОУ и заявителем договора об образовании по образовательным программам дошкольного образования ребенок зачисляется в ДОУ. Зачисление ребенка в ДОУ оформляется распорядительным актом руководителя ДОУ о зачислении ребенка в ДОУ, который в трехдневный срок после издания размещается на информационном стенде ДОУ. На сайте ДОУ в сети «Интернет» размещаются реквизиты указанного распорядительного акта, наименование возрастной группы, число детей, зачисленных в указанную возрастную группу. После издания указанного распорядительного акта в АИС «Комплектование ДОУ» статус заявления «Направлен в ДОУ» изменяется на статус «Зачислен» с указанием номера и даты указанного распорядительного акта, ребенок снимается с учета детей, нуждающихся в предоставлении места в ДОУ.</w:t>
      </w:r>
    </w:p>
    <w:p w:rsidR="00A31526" w:rsidRPr="00A31526" w:rsidRDefault="00A31526" w:rsidP="00A31526">
      <w:pPr>
        <w:spacing w:before="0" w:beforeAutospacing="0" w:after="0" w:afterAutospacing="0" w:line="235" w:lineRule="auto"/>
        <w:ind w:firstLine="720"/>
        <w:jc w:val="both"/>
        <w:rPr>
          <w:szCs w:val="28"/>
          <w:lang w:eastAsia="ru-RU"/>
        </w:rPr>
      </w:pPr>
      <w:r w:rsidRPr="00A31526">
        <w:rPr>
          <w:color w:val="000000"/>
          <w:szCs w:val="28"/>
          <w:lang w:eastAsia="ru-RU"/>
        </w:rPr>
        <w:t>3.6.4. Факт зачисления ребенка в ДОУ фиксируется в АИС «Комплектование ДОУ» руководителем ДОУ или уполномоченным им должностным лицом, ответственным за регистрацию зачисления ребенка в ДОУ в АИС «Комплектование</w:t>
      </w:r>
      <w:r w:rsidRPr="00A31526">
        <w:rPr>
          <w:szCs w:val="28"/>
          <w:lang w:eastAsia="ru-RU"/>
        </w:rPr>
        <w:t xml:space="preserve"> ДОУ».</w:t>
      </w:r>
    </w:p>
    <w:p w:rsidR="00A31526" w:rsidRPr="00A31526" w:rsidRDefault="00A31526" w:rsidP="00A31526">
      <w:pPr>
        <w:widowControl w:val="0"/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3.7. Предоставление в установленном порядке информации заявителям </w:t>
      </w:r>
      <w:r w:rsidRPr="00A31526">
        <w:rPr>
          <w:b/>
          <w:szCs w:val="28"/>
          <w:lang w:eastAsia="ru-RU"/>
        </w:rPr>
        <w:br/>
        <w:t xml:space="preserve">и обеспечение доступа заявителей к сведениям о муниципальной услуге </w:t>
      </w:r>
      <w:r w:rsidRPr="00A31526">
        <w:rPr>
          <w:b/>
          <w:szCs w:val="28"/>
          <w:lang w:eastAsia="ru-RU"/>
        </w:rPr>
        <w:br/>
        <w:t>в электронной форме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sz w:val="24"/>
          <w:szCs w:val="24"/>
          <w:lang w:eastAsia="ru-RU"/>
        </w:rPr>
      </w:pP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rFonts w:eastAsia="Calibri"/>
          <w:szCs w:val="28"/>
        </w:rPr>
      </w:pPr>
      <w:r w:rsidRPr="00A31526">
        <w:rPr>
          <w:rFonts w:eastAsia="Calibri"/>
          <w:szCs w:val="28"/>
        </w:rPr>
        <w:t>3.7.1. При предоставлении в установленном порядке информации заявителям (представителям заявителей) и обеспечение доступа заявителей (представителей заявителей)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– Реестр) и в региональной государственной информационной системе «Портал государственных и муниципальных услуг (функций) Смоленской области» с последующим размещением сведений в федеральной государственной информационной системе «Единый портал государственных и муниципальных услуг (функций)».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>3.7.2. Требования к порядку размещения сведений о муниципальных услугах, а также к перечню указанных сведений устанавливаются Правительством Российской Федерации.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3.7.3. С использованием Единого портала и Регионального портала заявителю предоставляется доступ к сведениям о муниципальной услуге, указанным в подразделе 1.3 раздела 1 настоящего Административного регламента.</w:t>
      </w:r>
    </w:p>
    <w:p w:rsidR="00A31526" w:rsidRPr="00A31526" w:rsidRDefault="00A31526" w:rsidP="00A31526">
      <w:p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3.7.4. Специалисты Администрации, ответственные за размещение сведений о 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государственных информационных систем «Реестр государственных и муниципальных услуг (функций) Смоленской области» и «Портал государственных и муниципальных услуг (функций) Смоленской области», утвержденным правовым актом Администрации Смоленской области от</w:t>
      </w:r>
      <w:r w:rsidRPr="00A31526">
        <w:rPr>
          <w:szCs w:val="28"/>
          <w:lang w:val="en-US" w:eastAsia="ru-RU"/>
        </w:rPr>
        <w:t> </w:t>
      </w:r>
      <w:r w:rsidRPr="00A31526">
        <w:rPr>
          <w:szCs w:val="28"/>
          <w:lang w:eastAsia="ru-RU"/>
        </w:rPr>
        <w:t>26.04.2010 № 499-р/адм.</w:t>
      </w:r>
    </w:p>
    <w:p w:rsidR="00A31526" w:rsidRPr="00A31526" w:rsidRDefault="00A31526" w:rsidP="00A31526">
      <w:pPr>
        <w:autoSpaceDE w:val="0"/>
        <w:autoSpaceDN w:val="0"/>
        <w:adjustRightInd w:val="0"/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3.7.5. Начальник Отдела образования и специалисты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4. Формы контроля за исполнением </w:t>
      </w:r>
      <w:r w:rsidRPr="00A31526">
        <w:rPr>
          <w:b/>
          <w:bCs/>
          <w:szCs w:val="28"/>
          <w:lang w:eastAsia="ru-RU"/>
        </w:rPr>
        <w:t>настоящего</w:t>
      </w:r>
      <w:r w:rsidRPr="00A31526">
        <w:rPr>
          <w:b/>
          <w:szCs w:val="28"/>
          <w:lang w:eastAsia="ru-RU"/>
        </w:rPr>
        <w:t xml:space="preserve"> </w:t>
      </w:r>
      <w:r w:rsidRPr="00A31526">
        <w:rPr>
          <w:b/>
          <w:szCs w:val="28"/>
          <w:lang w:eastAsia="ru-RU"/>
        </w:rPr>
        <w:br/>
        <w:t>Административного регламента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решений ответственными лицами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bCs/>
          <w:iCs/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4.1.1. Начальник Отдела образования осуществляет текущий контроль за соблюдением последовательности и сроков действий и административных процедур в ходе предоставления муниципальной услуги.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4.1.2. Текущий контроль осуществляется путем проведения начальником Отдела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A31526">
        <w:rPr>
          <w:b/>
          <w:szCs w:val="28"/>
          <w:lang w:eastAsia="ru-RU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b/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4.2.1. 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4.2.2. Внеплановые проверки проводятся в случае обращения заявителя с жалобой на действия (бездействие) и решения, принятые (осуществляемые) в ходе </w:t>
      </w:r>
      <w:r w:rsidRPr="00A31526">
        <w:rPr>
          <w:szCs w:val="28"/>
          <w:lang w:eastAsia="ru-RU"/>
        </w:rPr>
        <w:lastRenderedPageBreak/>
        <w:t>предоставления муниципальной услуги должностными лицами, муниципальными служащими Отдела образования.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4.2.3. Плановый контроль за полнотой и качеством предоставления муниципальной услуги осуществляется в ходе проведения проверок в соответствии с графиком проведения проверок, утвержденным Главой муниципального образования «Духовщинск</w:t>
      </w:r>
      <w:r w:rsidR="00B12554">
        <w:rPr>
          <w:szCs w:val="28"/>
          <w:lang w:eastAsia="ru-RU"/>
        </w:rPr>
        <w:t>ий муниципальный округ</w:t>
      </w:r>
      <w:r w:rsidRPr="00A31526">
        <w:rPr>
          <w:szCs w:val="28"/>
          <w:lang w:eastAsia="ru-RU"/>
        </w:rPr>
        <w:t>» Смоленской области.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4.2.4.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4.2.5. 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федеральным и областным законодательством.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4.3. Ответственность муниципальных служащих, должностных лиц </w:t>
      </w:r>
      <w:r w:rsidRPr="00A31526">
        <w:rPr>
          <w:b/>
          <w:szCs w:val="28"/>
          <w:lang w:eastAsia="ru-RU"/>
        </w:rPr>
        <w:br/>
        <w:t xml:space="preserve">за решения и действия (бездействие), принимаемые (осуществляемые) </w:t>
      </w:r>
      <w:r w:rsidRPr="00A31526">
        <w:rPr>
          <w:b/>
          <w:szCs w:val="28"/>
          <w:lang w:eastAsia="ru-RU"/>
        </w:rPr>
        <w:br/>
        <w:t>в ходе предоставления муниципальной услуги</w:t>
      </w:r>
    </w:p>
    <w:p w:rsidR="00A31526" w:rsidRPr="00A31526" w:rsidRDefault="00A31526" w:rsidP="00A31526">
      <w:pPr>
        <w:widowControl w:val="0"/>
        <w:tabs>
          <w:tab w:val="left" w:pos="1418"/>
        </w:tabs>
        <w:autoSpaceDE w:val="0"/>
        <w:spacing w:before="0" w:beforeAutospacing="0" w:after="0" w:afterAutospacing="0" w:line="235" w:lineRule="auto"/>
        <w:ind w:firstLine="709"/>
        <w:jc w:val="both"/>
        <w:rPr>
          <w:szCs w:val="28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4.3.1. Должностные лица Отдела образования, муниципальные служащие, работники МФЦ несут персональную ответственность за соблюдение сроков и последовательности совершения административных действий. Персональная ответственность должностных лиц, муниципальных служащих Отдела образования, работников МФЦ закрепляется в их должностных инструкциях.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4.3.2. В случае выявления нарушений, виновное лицо привлекается к ответственности в порядке, установленном федеральным и областным законодательством, муниципальными нормативными правовыми актами.</w:t>
      </w:r>
    </w:p>
    <w:p w:rsidR="00A31526" w:rsidRPr="00A31526" w:rsidRDefault="00A31526" w:rsidP="00A31526">
      <w:pPr>
        <w:widowControl w:val="0"/>
        <w:tabs>
          <w:tab w:val="left" w:pos="1724"/>
        </w:tabs>
        <w:spacing w:before="0" w:beforeAutospacing="0" w:after="0" w:afterAutospacing="0" w:line="235" w:lineRule="auto"/>
        <w:jc w:val="both"/>
        <w:rPr>
          <w:color w:val="000000"/>
          <w:szCs w:val="28"/>
          <w:lang w:eastAsia="ru-RU" w:bidi="ru-RU"/>
        </w:rPr>
      </w:pP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>4.4. Положения, характеризующие требования к порядку и формам контроля за предоставлением муниципальной услуги, в том числе со стороны граждан, их объединений и организаций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 w:line="235" w:lineRule="auto"/>
        <w:ind w:firstLine="709"/>
        <w:jc w:val="both"/>
        <w:rPr>
          <w:bCs/>
          <w:iCs/>
          <w:szCs w:val="28"/>
          <w:lang w:eastAsia="ru-RU"/>
        </w:rPr>
      </w:pPr>
    </w:p>
    <w:p w:rsidR="00A31526" w:rsidRPr="00A31526" w:rsidRDefault="00A31526" w:rsidP="00A31526">
      <w:pPr>
        <w:tabs>
          <w:tab w:val="left" w:pos="5670"/>
        </w:tabs>
        <w:suppressAutoHyphens/>
        <w:spacing w:before="0" w:beforeAutospacing="0" w:after="0" w:afterAutospacing="0" w:line="235" w:lineRule="auto"/>
        <w:ind w:firstLine="709"/>
        <w:jc w:val="both"/>
        <w:rPr>
          <w:szCs w:val="28"/>
          <w:lang w:eastAsia="ar-SA"/>
        </w:rPr>
      </w:pPr>
      <w:r w:rsidRPr="00A31526">
        <w:rPr>
          <w:szCs w:val="28"/>
          <w:lang w:eastAsia="ar-SA"/>
        </w:rPr>
        <w:t>Граждане, их объединения и организации вправе получать информацию о порядке предоставления муниципальной услуги, а также направлять замечания и предложения по улучшению качества и доступности предоставления муниципальной услуги.</w:t>
      </w:r>
    </w:p>
    <w:p w:rsidR="00A31526" w:rsidRPr="00A31526" w:rsidRDefault="00A31526" w:rsidP="00A31526">
      <w:pPr>
        <w:widowControl w:val="0"/>
        <w:spacing w:before="0" w:beforeAutospacing="0" w:after="0" w:afterAutospacing="0"/>
        <w:ind w:firstLine="580"/>
        <w:jc w:val="both"/>
        <w:rPr>
          <w:color w:val="000000"/>
          <w:szCs w:val="28"/>
          <w:lang w:eastAsia="ru-RU" w:bidi="ru-RU"/>
        </w:rPr>
      </w:pP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Cs w:val="28"/>
          <w:lang w:eastAsia="ru-RU"/>
        </w:rPr>
      </w:pPr>
      <w:r w:rsidRPr="00A31526">
        <w:rPr>
          <w:b/>
          <w:szCs w:val="28"/>
          <w:lang w:eastAsia="ru-RU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</w:t>
      </w:r>
      <w:r w:rsidRPr="00A31526">
        <w:rPr>
          <w:b/>
          <w:szCs w:val="28"/>
          <w:lang w:eastAsia="ru-RU"/>
        </w:rPr>
        <w:br/>
        <w:t>а также должностных лиц, муниципальных служащих, работников</w:t>
      </w:r>
    </w:p>
    <w:p w:rsidR="00A31526" w:rsidRPr="00A31526" w:rsidRDefault="00A31526" w:rsidP="00A31526">
      <w:pPr>
        <w:tabs>
          <w:tab w:val="left" w:pos="5670"/>
        </w:tabs>
        <w:spacing w:before="0" w:beforeAutospacing="0" w:after="0" w:afterAutospacing="0"/>
        <w:ind w:firstLine="709"/>
        <w:jc w:val="both"/>
        <w:rPr>
          <w:bCs/>
          <w:iCs/>
          <w:szCs w:val="28"/>
          <w:lang w:eastAsia="ru-RU"/>
        </w:rPr>
      </w:pP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5.1. 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Отдела образования и (или) ДОУ, работниками МФЦ в досудебном (внесудебном) порядке.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5.2. Предмет досудебного (внесудебного) обжалования заявителем решений и 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A31526">
        <w:rPr>
          <w:szCs w:val="28"/>
          <w:lang w:eastAsia="ru-RU"/>
        </w:rPr>
        <w:lastRenderedPageBreak/>
        <w:t>муниципального служащего, МФЦ, работника МФЦ.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1) нарушения срока регистрации запроса о предоставлении муниципальной услуги;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 нарушения срока предоставления муниципальной услуги;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3) 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 предоставления муниципальной услуги;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4) 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 предоставления муниципальной услуги, у заявителя;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5) отказа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6) 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7) отказа органа, предоставляющего муниципальную услугу, должностного лица органа, предоставляющего муниципальную услугу, МФЦ, работника МФЦ в исправлении допущенных ими опечаток и ошибок в выданных в результате предоставления муниципальной услуги документах либо нарушение установленного срока таких исправлений;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8) нарушения срока или порядка выдачи документов по результатам предоставления муниципальной услуги;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9) приостановления предоставления муниципальной услуги, если основания приостановления не предусмотрены федеральными законами и принятыми в 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10) требования у заявителя при предоставлении муниципальной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пунктом 4 части 1 статьи 7 Федерального закона от 27.07.2010 № 210-ФЗ.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5.3. Заявитель вправе подать жалобу в письменной форме на бумажном носителе, в электронной форме в орган, предоставляющий муниципальную услугу, МФЦ либо в соответствующий орган государственной власти публично-правового образования, являющийся учредителем МФЦ (далее – учредитель МФЦ). Жалобы на решения и действия (бездействие) начальника Отдела образования подаются </w:t>
      </w:r>
      <w:r w:rsidRPr="00A31526">
        <w:rPr>
          <w:spacing w:val="-2"/>
          <w:szCs w:val="28"/>
          <w:lang w:eastAsia="ru-RU"/>
        </w:rPr>
        <w:lastRenderedPageBreak/>
        <w:t>в вышестоящий орган (Администрация муниципального</w:t>
      </w:r>
      <w:r w:rsidR="00B12554">
        <w:rPr>
          <w:spacing w:val="-2"/>
          <w:szCs w:val="28"/>
          <w:lang w:eastAsia="ru-RU"/>
        </w:rPr>
        <w:t xml:space="preserve"> образования «Духовщинский муниципальный округ</w:t>
      </w:r>
      <w:r w:rsidRPr="00A31526">
        <w:rPr>
          <w:spacing w:val="-2"/>
          <w:szCs w:val="28"/>
          <w:lang w:eastAsia="ru-RU"/>
        </w:rPr>
        <w:t>» Смоленской</w:t>
      </w:r>
      <w:r w:rsidRPr="00A31526">
        <w:rPr>
          <w:szCs w:val="28"/>
          <w:lang w:eastAsia="ru-RU"/>
        </w:rPr>
        <w:t xml:space="preserve"> области). Жалобы на решения и действия (бездействие) работника МФЦ подаются руководителю этого МФЦ. Жалобы на 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5.4. 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услугу, муниципального служащего может быть направлена по почте,</w:t>
      </w:r>
      <w:r w:rsidRPr="00A31526">
        <w:rPr>
          <w:szCs w:val="28"/>
          <w:lang w:eastAsia="ru-RU"/>
        </w:rPr>
        <w:t xml:space="preserve"> через МФЦ, с использованием сети «Интернет», </w:t>
      </w:r>
      <w:r w:rsidRPr="00A31526">
        <w:rPr>
          <w:bCs/>
          <w:color w:val="000000"/>
          <w:szCs w:val="28"/>
          <w:lang w:eastAsia="ru-RU"/>
        </w:rPr>
        <w:t>посредством портала федеральной государственной информационной системы досудебного (внесудебного) обжалования (</w:t>
      </w:r>
      <w:hyperlink r:id="rId15" w:tooltip="https://do.gosuslugi.ru/" w:history="1">
        <w:r w:rsidRPr="00A31526">
          <w:rPr>
            <w:bCs/>
            <w:color w:val="000000"/>
            <w:szCs w:val="28"/>
            <w:lang w:eastAsia="ru-RU"/>
          </w:rPr>
          <w:t>https://do.gosuslugi.ru/</w:t>
        </w:r>
      </w:hyperlink>
      <w:r w:rsidRPr="00A31526">
        <w:rPr>
          <w:bCs/>
          <w:color w:val="000000"/>
          <w:szCs w:val="28"/>
          <w:lang w:eastAsia="ru-RU"/>
        </w:rPr>
        <w:t xml:space="preserve">), </w:t>
      </w:r>
      <w:r w:rsidRPr="00A31526">
        <w:rPr>
          <w:szCs w:val="28"/>
          <w:lang w:eastAsia="ru-RU"/>
        </w:rPr>
        <w:t>официального сайта Администрации в сети «Интернет», Единого портала и (или) Регионального портала, а также может быть принята при личном приеме заявителя. Жалоба на решения и действия (бездействие) МФЦ, работника МФЦ может быть направлена по почте, с использованием сети «Интернет», официального сайта МФЦ, Единого портала и</w:t>
      </w:r>
      <w:r w:rsidRPr="00A31526">
        <w:rPr>
          <w:rFonts w:ascii="Calibri" w:hAnsi="Calibri"/>
          <w:sz w:val="22"/>
          <w:szCs w:val="20"/>
          <w:lang w:eastAsia="ru-RU"/>
        </w:rPr>
        <w:t> </w:t>
      </w:r>
      <w:r w:rsidRPr="00A31526">
        <w:rPr>
          <w:szCs w:val="28"/>
          <w:lang w:eastAsia="ru-RU"/>
        </w:rPr>
        <w:t>(или) Регионального портала, а также может быть принята при личном приеме заявителя.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5.5. Жалоба, поступившая в орган, предоставляющий муниципальную услугу, МФЦ, учредителю МФЦ либо вышестоящий орган,</w:t>
      </w:r>
      <w:r w:rsidRPr="00A31526">
        <w:rPr>
          <w:rFonts w:ascii="Calibri" w:hAnsi="Calibri"/>
          <w:szCs w:val="28"/>
          <w:lang w:eastAsia="ru-RU"/>
        </w:rPr>
        <w:t xml:space="preserve"> </w:t>
      </w:r>
      <w:r w:rsidRPr="00A31526">
        <w:rPr>
          <w:szCs w:val="28"/>
          <w:lang w:eastAsia="ru-RU"/>
        </w:rPr>
        <w:t xml:space="preserve">подлежит рассмотрению в течение пятнадцати рабочих дней со дня ее регистрации, а в случае обжалования отказа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>, МФЦ в приеме документов у заявителя либо в исправлении допущенных опечаток и ошибок или в случае обжалования нарушения установленного срока таких исправлений – в течение пяти рабочих дней со дня ее регистрации.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5.6. Жалоба должна содержать: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1) наименование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 xml:space="preserve">, должностного лица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>, муниципального служащего, МФЦ, его руководителя и (или) работника, решения и действия (бездействие) которых обжалуются;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3) сведения об обжалуемых решениях и действиях (бездействии)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 xml:space="preserve">, должностного лица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>, либо муниципального служащего, МФЦ, работника МФЦ;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4) доводы, на основании которых заявитель не согласен с решением и действием (бездействием)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 xml:space="preserve">, должностного лица органа, предоставляющего </w:t>
      </w:r>
      <w:r w:rsidRPr="00A31526">
        <w:rPr>
          <w:spacing w:val="-2"/>
          <w:szCs w:val="28"/>
          <w:lang w:eastAsia="ru-RU"/>
        </w:rPr>
        <w:t>муниципальную услугу</w:t>
      </w:r>
      <w:r w:rsidRPr="00A31526">
        <w:rPr>
          <w:szCs w:val="28"/>
          <w:lang w:eastAsia="ru-RU"/>
        </w:rPr>
        <w:t>, либо муниципального служащего, МФЦ, работника МФЦ.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5.7. По результатам рассмотрения жалобы принимается одно из следующих решений: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2) в удовлетворении жалобы отказывается.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5.8. Не позднее дня, следующего за днем принятия решения, указанного в пункте 5.8 настоящего раздела, заявителю в письменной форме и по желанию заявителя в электронной форме направляется мотивированный ответ о результатах рассмотрения жалобы.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 xml:space="preserve">5.9. 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Pr="00A31526">
        <w:rPr>
          <w:spacing w:val="-2"/>
          <w:szCs w:val="28"/>
          <w:lang w:eastAsia="ru-RU"/>
        </w:rPr>
        <w:t xml:space="preserve">о действиях, осуществляемых </w:t>
      </w:r>
      <w:r w:rsidRPr="00A31526">
        <w:rPr>
          <w:szCs w:val="28"/>
          <w:lang w:eastAsia="ru-RU"/>
        </w:rPr>
        <w:t xml:space="preserve">органом, предоставляющим </w:t>
      </w:r>
      <w:r w:rsidRPr="00A31526">
        <w:rPr>
          <w:spacing w:val="-2"/>
          <w:szCs w:val="28"/>
          <w:lang w:eastAsia="ru-RU"/>
        </w:rPr>
        <w:t>муниципальную услугу, МФЦ в целях незамедлительного</w:t>
      </w:r>
      <w:r w:rsidRPr="00A31526">
        <w:rPr>
          <w:szCs w:val="28"/>
          <w:lang w:eastAsia="ru-RU"/>
        </w:rPr>
        <w:t xml:space="preserve">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 дальнейших действиях, которые необходимо совершить заявителю в целях получения муниципальной услуги.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5.10. 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5.11.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 соответствии с частью 1 статьи 11.2 Федерального закона № 210-ФЗ, незамедлительно направляют имеющиеся материалы в органы прокуратуры.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5.12. Заявитель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A31526" w:rsidRPr="00A31526" w:rsidRDefault="00A31526" w:rsidP="00A315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Cs w:val="28"/>
          <w:lang w:eastAsia="ru-RU"/>
        </w:rPr>
      </w:pPr>
      <w:r w:rsidRPr="00A31526">
        <w:rPr>
          <w:szCs w:val="28"/>
          <w:lang w:eastAsia="ru-RU"/>
        </w:rPr>
        <w:t>5.13. Информация, указанная в настоящем разделе, подлежит обязательному размещению на Едином портале и (или) Региональном портале. Администрация обеспечивает размещение и актуализацию информации в соответствующем разделе Реестра.</w:t>
      </w:r>
    </w:p>
    <w:p w:rsidR="00AA4DAF" w:rsidRPr="00AA4DAF" w:rsidRDefault="00AA4DAF" w:rsidP="00AA4DAF">
      <w:pPr>
        <w:spacing w:before="0" w:beforeAutospacing="0" w:after="0" w:afterAutospacing="0"/>
        <w:rPr>
          <w:sz w:val="8"/>
          <w:szCs w:val="8"/>
        </w:rPr>
        <w:sectPr w:rsidR="00AA4DAF" w:rsidRPr="00AA4DAF" w:rsidSect="00A265EB">
          <w:headerReference w:type="default" r:id="rId16"/>
          <w:pgSz w:w="11906" w:h="16838"/>
          <w:pgMar w:top="851" w:right="567" w:bottom="1134" w:left="1134" w:header="709" w:footer="709" w:gutter="0"/>
          <w:cols w:space="708"/>
          <w:titlePg/>
          <w:docGrid w:linePitch="381"/>
        </w:sectPr>
      </w:pPr>
    </w:p>
    <w:p w:rsidR="00BC3D43" w:rsidRPr="000F5255" w:rsidRDefault="00BC3D43" w:rsidP="000F5255">
      <w:pPr>
        <w:pStyle w:val="af1"/>
        <w:tabs>
          <w:tab w:val="left" w:pos="0"/>
          <w:tab w:val="left" w:pos="1134"/>
        </w:tabs>
        <w:rPr>
          <w:sz w:val="2"/>
          <w:szCs w:val="2"/>
        </w:rPr>
      </w:pPr>
    </w:p>
    <w:tbl>
      <w:tblPr>
        <w:tblW w:w="15451" w:type="dxa"/>
        <w:tblInd w:w="392" w:type="dxa"/>
        <w:tblLook w:val="00A0" w:firstRow="1" w:lastRow="0" w:firstColumn="1" w:lastColumn="0" w:noHBand="0" w:noVBand="0"/>
      </w:tblPr>
      <w:tblGrid>
        <w:gridCol w:w="10447"/>
        <w:gridCol w:w="5004"/>
      </w:tblGrid>
      <w:tr w:rsidR="000F5255" w:rsidRPr="00444494" w:rsidTr="000257BC">
        <w:tc>
          <w:tcPr>
            <w:tcW w:w="10064" w:type="dxa"/>
          </w:tcPr>
          <w:p w:rsidR="000F5255" w:rsidRPr="00444494" w:rsidRDefault="000F5255" w:rsidP="000F5255">
            <w:pPr>
              <w:tabs>
                <w:tab w:val="left" w:pos="9360"/>
              </w:tabs>
              <w:autoSpaceDE w:val="0"/>
              <w:autoSpaceDN w:val="0"/>
              <w:adjustRightInd w:val="0"/>
              <w:spacing w:before="0" w:beforeAutospacing="0" w:after="0" w:afterAutospacing="0" w:line="235" w:lineRule="auto"/>
              <w:jc w:val="both"/>
              <w:outlineLvl w:val="0"/>
              <w:rPr>
                <w:b/>
              </w:rPr>
            </w:pPr>
          </w:p>
        </w:tc>
        <w:tc>
          <w:tcPr>
            <w:tcW w:w="4820" w:type="dxa"/>
          </w:tcPr>
          <w:p w:rsidR="00A31526" w:rsidRPr="00A31526" w:rsidRDefault="00A31526" w:rsidP="00A31526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t>Приложение № 1</w:t>
            </w:r>
          </w:p>
          <w:p w:rsidR="00A31526" w:rsidRPr="00A31526" w:rsidRDefault="00A31526" w:rsidP="00A31526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A31526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A31526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A31526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A31526">
              <w:rPr>
                <w:szCs w:val="28"/>
                <w:lang w:eastAsia="ru-RU"/>
              </w:rPr>
              <w:t xml:space="preserve">муниципальной услуги </w:t>
            </w:r>
            <w:r w:rsidRPr="00A31526">
              <w:rPr>
                <w:spacing w:val="-4"/>
                <w:szCs w:val="28"/>
                <w:lang w:eastAsia="ru-RU"/>
              </w:rPr>
              <w:t>«Постановка на</w:t>
            </w:r>
            <w:r w:rsidR="00DF46B7">
              <w:rPr>
                <w:spacing w:val="-4"/>
                <w:szCs w:val="28"/>
                <w:lang w:eastAsia="ru-RU"/>
              </w:rPr>
              <w:t> </w:t>
            </w:r>
            <w:r w:rsidRPr="00A31526">
              <w:rPr>
                <w:spacing w:val="-4"/>
                <w:szCs w:val="28"/>
                <w:lang w:eastAsia="ru-RU"/>
              </w:rPr>
              <w:t>учёт и направление детей в</w:t>
            </w:r>
            <w:r w:rsidR="00DF46B7">
              <w:rPr>
                <w:spacing w:val="-4"/>
                <w:szCs w:val="28"/>
                <w:lang w:eastAsia="ru-RU"/>
              </w:rPr>
              <w:t> </w:t>
            </w:r>
            <w:r w:rsidRPr="00A31526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F6660D" w:rsidRPr="00444494" w:rsidRDefault="00DF46B7" w:rsidP="007B3AE9">
            <w:pPr>
              <w:spacing w:before="0" w:beforeAutospacing="0" w:after="0" w:afterAutospacing="0"/>
              <w:rPr>
                <w:szCs w:val="28"/>
                <w:lang w:eastAsia="ru-RU"/>
              </w:rPr>
            </w:pPr>
            <w:r w:rsidRPr="00DF46B7">
              <w:rPr>
                <w:szCs w:val="28"/>
                <w:lang w:eastAsia="ru-RU"/>
              </w:rPr>
              <w:t>от «___» _________ 20</w:t>
            </w:r>
            <w:r w:rsidR="007B3AE9">
              <w:rPr>
                <w:szCs w:val="28"/>
                <w:lang w:eastAsia="ru-RU"/>
              </w:rPr>
              <w:t>25</w:t>
            </w:r>
            <w:r w:rsidRPr="00DF46B7">
              <w:rPr>
                <w:szCs w:val="28"/>
                <w:lang w:eastAsia="ru-RU"/>
              </w:rPr>
              <w:t xml:space="preserve"> г. № ____</w:t>
            </w:r>
          </w:p>
        </w:tc>
      </w:tr>
    </w:tbl>
    <w:p w:rsidR="000F5255" w:rsidRPr="000B0391" w:rsidRDefault="000F5255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0F5255" w:rsidRDefault="000F5255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A31526" w:rsidRDefault="00A31526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BD41B5" w:rsidRPr="00BD41B5" w:rsidRDefault="00BD41B5" w:rsidP="00BD41B5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color w:val="000000"/>
          <w:szCs w:val="28"/>
          <w:lang w:eastAsia="ru-RU"/>
        </w:rPr>
      </w:pPr>
      <w:r w:rsidRPr="00BD41B5">
        <w:rPr>
          <w:b/>
          <w:color w:val="000000"/>
          <w:szCs w:val="28"/>
          <w:lang w:eastAsia="ru-RU"/>
        </w:rPr>
        <w:t>СВЕДЕНИЯ</w:t>
      </w:r>
    </w:p>
    <w:p w:rsidR="00BD41B5" w:rsidRPr="00BD41B5" w:rsidRDefault="00BD41B5" w:rsidP="00BD41B5">
      <w:pPr>
        <w:widowControl w:val="0"/>
        <w:autoSpaceDE w:val="0"/>
        <w:spacing w:before="0" w:beforeAutospacing="0" w:after="0" w:afterAutospacing="0"/>
        <w:ind w:left="-426" w:firstLine="426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BD41B5">
        <w:rPr>
          <w:b/>
          <w:color w:val="000000"/>
          <w:szCs w:val="28"/>
          <w:lang w:eastAsia="ru-RU"/>
        </w:rPr>
        <w:t xml:space="preserve">о месте нахождения, графике работы, номерах контактных телефонов, адресах сайтов </w:t>
      </w:r>
      <w:r w:rsidRPr="00BD41B5">
        <w:rPr>
          <w:b/>
          <w:color w:val="000000"/>
          <w:szCs w:val="28"/>
          <w:lang w:eastAsia="ru-RU"/>
        </w:rPr>
        <w:br/>
        <w:t>и адресах электронной почты муниципальных бюджетных образовательных учреждений,</w:t>
      </w:r>
      <w:r w:rsidRPr="00BD41B5">
        <w:rPr>
          <w:b/>
          <w:color w:val="000000"/>
          <w:spacing w:val="-2"/>
          <w:szCs w:val="28"/>
          <w:lang w:eastAsia="ru-RU"/>
        </w:rPr>
        <w:t xml:space="preserve"> </w:t>
      </w:r>
      <w:r w:rsidRPr="00BD41B5">
        <w:rPr>
          <w:b/>
          <w:color w:val="000000"/>
          <w:spacing w:val="-2"/>
          <w:szCs w:val="28"/>
          <w:lang w:eastAsia="ru-RU"/>
        </w:rPr>
        <w:br/>
      </w:r>
      <w:r w:rsidRPr="00BD41B5">
        <w:rPr>
          <w:b/>
          <w:color w:val="000000"/>
          <w:szCs w:val="28"/>
          <w:lang w:eastAsia="ru-RU"/>
        </w:rPr>
        <w:t>реализующих на территории муниципального</w:t>
      </w:r>
      <w:r w:rsidR="00B12554">
        <w:rPr>
          <w:b/>
          <w:color w:val="000000"/>
          <w:szCs w:val="28"/>
          <w:lang w:eastAsia="ru-RU"/>
        </w:rPr>
        <w:t xml:space="preserve"> образования «Духовщинский муниципальный округ</w:t>
      </w:r>
      <w:r w:rsidRPr="00BD41B5">
        <w:rPr>
          <w:b/>
          <w:color w:val="000000"/>
          <w:szCs w:val="28"/>
          <w:lang w:eastAsia="ru-RU"/>
        </w:rPr>
        <w:t xml:space="preserve">» Смоленской области </w:t>
      </w:r>
      <w:r w:rsidRPr="00BD41B5">
        <w:rPr>
          <w:b/>
          <w:color w:val="000000"/>
          <w:szCs w:val="28"/>
          <w:lang w:eastAsia="ru-RU"/>
        </w:rPr>
        <w:br/>
        <w:t>основную</w:t>
      </w:r>
      <w:r w:rsidRPr="00BD41B5">
        <w:rPr>
          <w:b/>
          <w:szCs w:val="28"/>
          <w:lang w:eastAsia="ru-RU"/>
        </w:rPr>
        <w:t xml:space="preserve"> образовательную</w:t>
      </w:r>
      <w:r w:rsidRPr="00BD41B5">
        <w:rPr>
          <w:rFonts w:eastAsia="Calibri"/>
          <w:b/>
          <w:szCs w:val="28"/>
          <w:lang w:eastAsia="ru-RU"/>
        </w:rPr>
        <w:t xml:space="preserve"> программу </w:t>
      </w:r>
      <w:r w:rsidRPr="00BD41B5">
        <w:rPr>
          <w:b/>
          <w:szCs w:val="28"/>
          <w:lang w:eastAsia="ru-RU"/>
        </w:rPr>
        <w:t>дошкольного образования</w:t>
      </w:r>
    </w:p>
    <w:p w:rsidR="00A31526" w:rsidRDefault="00A31526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tbl>
      <w:tblPr>
        <w:tblW w:w="157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4036"/>
        <w:gridCol w:w="2552"/>
        <w:gridCol w:w="2551"/>
        <w:gridCol w:w="1985"/>
        <w:gridCol w:w="2411"/>
        <w:gridCol w:w="1701"/>
      </w:tblGrid>
      <w:tr w:rsidR="00BD41B5" w:rsidRPr="00BD41B5" w:rsidTr="00BD41B5">
        <w:trPr>
          <w:trHeight w:val="67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Наименование дошкольного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 xml:space="preserve">Почтовый адрес дошкольного образовательного учреждения, телефон, факс </w:t>
            </w:r>
            <w:r w:rsidRPr="00BD41B5">
              <w:rPr>
                <w:rFonts w:eastAsia="Arial"/>
                <w:b/>
                <w:sz w:val="24"/>
                <w:szCs w:val="24"/>
                <w:lang w:eastAsia="ru-RU" w:bidi="ru-RU"/>
              </w:rPr>
              <w:t>(код 48166)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ind w:left="-75" w:right="-75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График работы дошкольного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График приема населения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41B5">
              <w:rPr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BD41B5" w:rsidRPr="007257CC" w:rsidTr="00BD41B5">
        <w:trPr>
          <w:tblHeader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1B5">
              <w:rPr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1B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1B5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1B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1B5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BD41B5" w:rsidRDefault="00BD41B5" w:rsidP="00404E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D41B5" w:rsidRPr="007257CC" w:rsidTr="00BD41B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5C2E60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«Золотой </w:t>
            </w:r>
            <w:r w:rsidRPr="007257CC">
              <w:rPr>
                <w:sz w:val="24"/>
                <w:szCs w:val="24"/>
              </w:rPr>
              <w:lastRenderedPageBreak/>
              <w:t xml:space="preserve">ключик» г. Духовщина </w:t>
            </w:r>
            <w:r w:rsidRPr="007257CC">
              <w:rPr>
                <w:color w:val="000000"/>
                <w:sz w:val="24"/>
                <w:szCs w:val="24"/>
              </w:rPr>
              <w:t>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lastRenderedPageBreak/>
              <w:t xml:space="preserve">ул. Смирнова, д. 62/21, г. Духовщина, </w:t>
            </w:r>
            <w:r w:rsidR="006A4165" w:rsidRPr="006A4165">
              <w:rPr>
                <w:sz w:val="24"/>
                <w:szCs w:val="24"/>
              </w:rPr>
              <w:t>Духовщинский муниципальный округ</w:t>
            </w:r>
            <w:r w:rsidR="006A4165">
              <w:rPr>
                <w:sz w:val="24"/>
                <w:szCs w:val="24"/>
              </w:rPr>
              <w:t>,</w:t>
            </w:r>
            <w:r w:rsidR="006A4165" w:rsidRPr="006A4165">
              <w:rPr>
                <w:sz w:val="24"/>
                <w:szCs w:val="24"/>
              </w:rPr>
              <w:t xml:space="preserve"> </w:t>
            </w:r>
            <w:r w:rsidRPr="007257CC">
              <w:rPr>
                <w:sz w:val="24"/>
                <w:szCs w:val="24"/>
              </w:rPr>
              <w:lastRenderedPageBreak/>
              <w:t>Смоленская область, 216200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тел./факс 4-18-62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lastRenderedPageBreak/>
              <w:t>понедельник – пятница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 7-00 до 19-00;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</w:t>
            </w:r>
            <w:r w:rsidRPr="007257CC">
              <w:rPr>
                <w:rFonts w:eastAsia="Arial"/>
                <w:sz w:val="24"/>
                <w:szCs w:val="24"/>
                <w:lang w:bidi="ru-RU"/>
              </w:rPr>
              <w:t>уббота, воскресенье - 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понедельник - пятница 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с 9-00 до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257CC">
              <w:rPr>
                <w:color w:val="000000"/>
                <w:sz w:val="24"/>
                <w:szCs w:val="24"/>
              </w:rPr>
              <w:t>-00,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перерыв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lastRenderedPageBreak/>
              <w:t>с 13-00 до 14-00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17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http://duhovshinasad.ru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18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detsk.sad2012@yandex.ru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BD41B5" w:rsidRPr="007257CC" w:rsidTr="00BD41B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«Колокольчик» </w:t>
            </w:r>
            <w:r w:rsidR="00B12554">
              <w:rPr>
                <w:color w:val="000000"/>
                <w:sz w:val="24"/>
                <w:szCs w:val="24"/>
              </w:rPr>
              <w:t>пгт Озерный Духовщинского муниципального округа</w:t>
            </w:r>
            <w:r w:rsidRPr="007257CC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ул. Строителей, д. 5, п. Озерный,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Духовщинский </w:t>
            </w:r>
            <w:r w:rsidR="0056030C">
              <w:rPr>
                <w:color w:val="000000"/>
                <w:sz w:val="24"/>
                <w:szCs w:val="24"/>
              </w:rPr>
              <w:t>муниципальный округ</w:t>
            </w:r>
            <w:r w:rsidRPr="007257CC">
              <w:rPr>
                <w:color w:val="000000"/>
                <w:sz w:val="24"/>
                <w:szCs w:val="24"/>
              </w:rPr>
              <w:t>, Смоленская область, 216239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тел./факс 5-06-31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понедельник – пятница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 7-00 до 19-00;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</w:t>
            </w:r>
            <w:r w:rsidRPr="007257CC">
              <w:rPr>
                <w:rFonts w:eastAsia="Arial"/>
                <w:sz w:val="24"/>
                <w:szCs w:val="24"/>
                <w:lang w:bidi="ru-RU"/>
              </w:rPr>
              <w:t>уббота, воскресенье - 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понедельник - пятница 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с 9-00 до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257CC">
              <w:rPr>
                <w:color w:val="000000"/>
                <w:sz w:val="24"/>
                <w:szCs w:val="24"/>
              </w:rPr>
              <w:t>-00,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перерыв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с 13-00 до 14-00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19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http://sadkolokolcik.ru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20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rodchenkova.valentina@yandex.ru</w:t>
              </w:r>
            </w:hyperlink>
          </w:p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21" w:history="1">
              <w:r w:rsidR="00BD41B5" w:rsidRPr="00E824B2">
                <w:rPr>
                  <w:rStyle w:val="af6"/>
                  <w:color w:val="auto"/>
                  <w:sz w:val="24"/>
                  <w:szCs w:val="24"/>
                  <w:lang w:val="en-US"/>
                </w:rPr>
                <w:t>kolokolchikcad</w:t>
              </w:r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@</w:t>
              </w:r>
              <w:r w:rsidR="00BD41B5" w:rsidRPr="00E824B2">
                <w:rPr>
                  <w:rStyle w:val="af6"/>
                  <w:color w:val="auto"/>
                  <w:sz w:val="24"/>
                  <w:szCs w:val="24"/>
                  <w:lang w:val="en-US"/>
                </w:rPr>
                <w:t>yandex</w:t>
              </w:r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.</w:t>
              </w:r>
              <w:r w:rsidR="00BD41B5" w:rsidRPr="00E824B2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BD41B5" w:rsidRPr="007257CC" w:rsidTr="00BD41B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  <w:r w:rsidR="00B12554">
              <w:rPr>
                <w:color w:val="000000"/>
                <w:sz w:val="24"/>
                <w:szCs w:val="24"/>
              </w:rPr>
              <w:t>пгт Озерный Духовщинского муниципального</w:t>
            </w:r>
            <w:r w:rsidR="005A0521">
              <w:rPr>
                <w:color w:val="000000"/>
                <w:sz w:val="24"/>
                <w:szCs w:val="24"/>
              </w:rPr>
              <w:t xml:space="preserve"> округа</w:t>
            </w:r>
            <w:r w:rsidRPr="007257CC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ул. Строителей, д. 20, п. Озерный,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Духовщинский </w:t>
            </w:r>
            <w:r w:rsidR="0056030C" w:rsidRPr="0056030C">
              <w:rPr>
                <w:color w:val="000000"/>
                <w:sz w:val="24"/>
                <w:szCs w:val="24"/>
              </w:rPr>
              <w:t>муниципальный округ</w:t>
            </w:r>
            <w:r w:rsidRPr="007257CC">
              <w:rPr>
                <w:color w:val="000000"/>
                <w:sz w:val="24"/>
                <w:szCs w:val="24"/>
              </w:rPr>
              <w:t>, Смоленская область, 216239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тел./факс 5-21-33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понедельник – пятница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 7-00 до 19-00;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7257CC">
              <w:rPr>
                <w:sz w:val="24"/>
                <w:szCs w:val="24"/>
              </w:rPr>
              <w:t>с</w:t>
            </w:r>
            <w:r w:rsidRPr="007257CC">
              <w:rPr>
                <w:rFonts w:eastAsia="Arial"/>
                <w:sz w:val="24"/>
                <w:szCs w:val="24"/>
                <w:lang w:bidi="ru-RU"/>
              </w:rPr>
              <w:t>уббота, воскресенье - 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 xml:space="preserve">понедельник - пятница 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с 9-00 до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257CC">
              <w:rPr>
                <w:color w:val="000000"/>
                <w:sz w:val="24"/>
                <w:szCs w:val="24"/>
              </w:rPr>
              <w:t>-00,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перерыв</w:t>
            </w:r>
          </w:p>
          <w:p w:rsidR="00BD41B5" w:rsidRPr="007257CC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7CC">
              <w:rPr>
                <w:color w:val="000000"/>
                <w:sz w:val="24"/>
                <w:szCs w:val="24"/>
              </w:rPr>
              <w:t>с 13-00 до 14-00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22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http://skazka-ozerniy.ru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5" w:rsidRPr="00E824B2" w:rsidRDefault="00664723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hyperlink r:id="rId23" w:history="1">
              <w:r w:rsidR="00BD41B5" w:rsidRPr="00E824B2">
                <w:rPr>
                  <w:rStyle w:val="af6"/>
                  <w:color w:val="auto"/>
                  <w:sz w:val="24"/>
                  <w:szCs w:val="24"/>
                </w:rPr>
                <w:t>ds_skazka2020@mail.ru</w:t>
              </w:r>
            </w:hyperlink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BD41B5" w:rsidRPr="00E824B2" w:rsidRDefault="00BD41B5" w:rsidP="00BD41B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BD41B5" w:rsidRDefault="00BD41B5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6F7E29" w:rsidRDefault="006F7E29">
      <w:pPr>
        <w:spacing w:before="0" w:beforeAutospacing="0" w:after="0" w:afterAutospacing="0"/>
        <w:rPr>
          <w:szCs w:val="28"/>
        </w:rPr>
      </w:pPr>
      <w:r>
        <w:rPr>
          <w:szCs w:val="28"/>
        </w:rPr>
        <w:br w:type="page"/>
      </w:r>
    </w:p>
    <w:p w:rsidR="006F7E29" w:rsidRDefault="006F7E29" w:rsidP="00BC3D43">
      <w:pPr>
        <w:pStyle w:val="af1"/>
        <w:tabs>
          <w:tab w:val="left" w:pos="0"/>
          <w:tab w:val="left" w:pos="1134"/>
        </w:tabs>
        <w:jc w:val="center"/>
        <w:rPr>
          <w:sz w:val="28"/>
          <w:szCs w:val="28"/>
        </w:rPr>
        <w:sectPr w:rsidR="006F7E29" w:rsidSect="0044449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DA1E7E">
        <w:tc>
          <w:tcPr>
            <w:tcW w:w="5637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2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093BCB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093BCB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093BCB">
              <w:rPr>
                <w:szCs w:val="28"/>
                <w:lang w:eastAsia="ru-RU"/>
              </w:rPr>
              <w:t>от «___» _________ 20</w:t>
            </w:r>
            <w:r w:rsidR="007B3AE9">
              <w:rPr>
                <w:szCs w:val="28"/>
                <w:lang w:eastAsia="ru-RU"/>
              </w:rPr>
              <w:t>25</w:t>
            </w:r>
            <w:r w:rsidRPr="00093BCB">
              <w:rPr>
                <w:szCs w:val="28"/>
                <w:lang w:eastAsia="ru-RU"/>
              </w:rPr>
              <w:t xml:space="preserve"> г. № ____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right"/>
              <w:rPr>
                <w:b/>
                <w:szCs w:val="28"/>
                <w:lang w:val="en-US" w:eastAsia="ru-RU"/>
              </w:rPr>
            </w:pPr>
            <w:r w:rsidRPr="00404EA4">
              <w:rPr>
                <w:b/>
                <w:szCs w:val="28"/>
                <w:lang w:eastAsia="ru-RU"/>
              </w:rPr>
              <w:t>Форма</w:t>
            </w:r>
          </w:p>
        </w:tc>
      </w:tr>
    </w:tbl>
    <w:p w:rsidR="006F7E29" w:rsidRPr="00404EA4" w:rsidRDefault="006F7E29" w:rsidP="006F7E29">
      <w:pPr>
        <w:spacing w:before="0" w:beforeAutospacing="0" w:after="0" w:afterAutospacing="0"/>
        <w:rPr>
          <w:vanish/>
          <w:sz w:val="20"/>
          <w:szCs w:val="20"/>
          <w:lang w:eastAsia="ru-RU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6F7E29" w:rsidRPr="00404EA4" w:rsidTr="00DA1E7E">
        <w:trPr>
          <w:trHeight w:val="1664"/>
        </w:trPr>
        <w:tc>
          <w:tcPr>
            <w:tcW w:w="5778" w:type="dxa"/>
          </w:tcPr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4678" w:type="dxa"/>
          </w:tcPr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176"/>
              <w:rPr>
                <w:szCs w:val="28"/>
              </w:rPr>
            </w:pPr>
            <w:r w:rsidRPr="00404EA4">
              <w:rPr>
                <w:szCs w:val="28"/>
              </w:rPr>
              <w:t>______________________________</w:t>
            </w:r>
          </w:p>
          <w:p w:rsidR="006F7E29" w:rsidRPr="00404EA4" w:rsidRDefault="00393BF9" w:rsidP="00DA1E7E">
            <w:pPr>
              <w:spacing w:before="0" w:beforeAutospacing="0" w:after="0" w:afterAutospac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(Должность руководителя</w:t>
            </w:r>
            <w:r w:rsidR="00AE2D64">
              <w:rPr>
                <w:sz w:val="20"/>
                <w:szCs w:val="20"/>
                <w:lang w:eastAsia="ru-RU"/>
              </w:rPr>
              <w:t xml:space="preserve"> 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F7E29" w:rsidRPr="00404EA4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="006F7E29" w:rsidRPr="00404EA4">
              <w:rPr>
                <w:sz w:val="20"/>
                <w:szCs w:val="20"/>
              </w:rPr>
              <w:t>Отдела образования</w:t>
            </w:r>
            <w:r w:rsidR="006F7E29" w:rsidRPr="00404EA4">
              <w:rPr>
                <w:sz w:val="20"/>
                <w:szCs w:val="20"/>
                <w:lang w:eastAsia="ru-RU"/>
              </w:rPr>
              <w:t xml:space="preserve"> или </w:t>
            </w:r>
            <w:r w:rsidR="006F7E29" w:rsidRPr="00404EA4">
              <w:rPr>
                <w:color w:val="000000"/>
                <w:sz w:val="20"/>
                <w:szCs w:val="20"/>
                <w:lang w:eastAsia="ru-RU"/>
              </w:rPr>
              <w:t>дошкольного образовательного учреждения</w:t>
            </w:r>
            <w:r w:rsidR="006F7E29" w:rsidRPr="00404EA4">
              <w:rPr>
                <w:sz w:val="20"/>
                <w:szCs w:val="20"/>
                <w:lang w:eastAsia="ru-RU"/>
              </w:rPr>
              <w:t>)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rPr>
                <w:szCs w:val="28"/>
              </w:rPr>
            </w:pPr>
            <w:r w:rsidRPr="00404EA4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>(И.О. Фамилия)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 xml:space="preserve">(Ф.И.О. </w:t>
            </w:r>
            <w:r w:rsidRPr="00404EA4">
              <w:rPr>
                <w:sz w:val="20"/>
                <w:szCs w:val="20"/>
                <w:lang w:eastAsia="ru-RU"/>
              </w:rPr>
              <w:t>заявителя (представителя представителя)</w:t>
            </w:r>
            <w:r w:rsidRPr="00404EA4">
              <w:rPr>
                <w:sz w:val="20"/>
                <w:szCs w:val="20"/>
              </w:rPr>
              <w:t>)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зарегистрированного по адресу: 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D66B6E" w:rsidRPr="00404EA4" w:rsidRDefault="00D66B6E" w:rsidP="00D66B6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D66B6E" w:rsidRPr="00404EA4" w:rsidRDefault="00D66B6E" w:rsidP="00D66B6E">
            <w:pPr>
              <w:widowControl w:val="0"/>
              <w:tabs>
                <w:tab w:val="left" w:pos="4884"/>
              </w:tabs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телефон (при наличии) ______________________</w:t>
            </w:r>
            <w:r w:rsidR="002E0303">
              <w:rPr>
                <w:sz w:val="26"/>
                <w:szCs w:val="26"/>
              </w:rPr>
              <w:t>_________</w:t>
            </w:r>
            <w:r w:rsidRPr="00404EA4">
              <w:rPr>
                <w:sz w:val="26"/>
                <w:szCs w:val="26"/>
              </w:rPr>
              <w:t>__</w:t>
            </w:r>
          </w:p>
          <w:p w:rsidR="006F7E29" w:rsidRPr="00404EA4" w:rsidRDefault="00D66B6E" w:rsidP="002E0303">
            <w:pPr>
              <w:suppressAutoHyphens/>
              <w:spacing w:before="0" w:beforeAutospacing="0" w:after="0" w:afterAutospacing="0"/>
              <w:ind w:right="30"/>
              <w:jc w:val="both"/>
              <w:rPr>
                <w:sz w:val="20"/>
                <w:szCs w:val="20"/>
              </w:rPr>
            </w:pPr>
            <w:r w:rsidRPr="00404EA4">
              <w:rPr>
                <w:rFonts w:eastAsia="Arial"/>
                <w:sz w:val="26"/>
                <w:szCs w:val="26"/>
              </w:rPr>
              <w:t>адрес электронной почты (при наличии)</w:t>
            </w:r>
            <w:r w:rsidR="002E0303">
              <w:rPr>
                <w:rFonts w:eastAsia="Arial"/>
                <w:sz w:val="26"/>
                <w:szCs w:val="26"/>
              </w:rPr>
              <w:t xml:space="preserve"> </w:t>
            </w:r>
            <w:r w:rsidRPr="00404EA4">
              <w:rPr>
                <w:rFonts w:eastAsia="Arial"/>
                <w:sz w:val="26"/>
                <w:szCs w:val="26"/>
              </w:rPr>
              <w:t>_</w:t>
            </w:r>
            <w:r w:rsidR="002E0303">
              <w:rPr>
                <w:rFonts w:eastAsia="Arial"/>
                <w:sz w:val="26"/>
                <w:szCs w:val="26"/>
              </w:rPr>
              <w:t>______</w:t>
            </w:r>
            <w:r w:rsidRPr="00404EA4">
              <w:rPr>
                <w:rFonts w:eastAsia="Arial"/>
                <w:sz w:val="26"/>
                <w:szCs w:val="26"/>
              </w:rPr>
              <w:t>______</w:t>
            </w:r>
            <w:r w:rsidR="002E0303">
              <w:rPr>
                <w:rFonts w:eastAsia="Arial"/>
                <w:sz w:val="26"/>
                <w:szCs w:val="26"/>
              </w:rPr>
              <w:t>____________</w:t>
            </w:r>
          </w:p>
        </w:tc>
      </w:tr>
    </w:tbl>
    <w:p w:rsidR="006F7E29" w:rsidRDefault="006F7E29" w:rsidP="006F7E29">
      <w:pPr>
        <w:suppressAutoHyphens/>
        <w:spacing w:before="0" w:beforeAutospacing="0" w:after="0" w:afterAutospacing="0"/>
        <w:jc w:val="center"/>
        <w:rPr>
          <w:rFonts w:eastAsia="Arial"/>
          <w:sz w:val="26"/>
          <w:szCs w:val="26"/>
          <w:lang w:eastAsia="ar-SA"/>
        </w:rPr>
      </w:pPr>
    </w:p>
    <w:p w:rsidR="002E0303" w:rsidRPr="00404EA4" w:rsidRDefault="002E0303" w:rsidP="006F7E29">
      <w:pPr>
        <w:suppressAutoHyphens/>
        <w:spacing w:before="0" w:beforeAutospacing="0" w:after="0" w:afterAutospacing="0"/>
        <w:jc w:val="center"/>
        <w:rPr>
          <w:rFonts w:eastAsia="Arial"/>
          <w:sz w:val="26"/>
          <w:szCs w:val="26"/>
          <w:lang w:eastAsia="ar-SA"/>
        </w:rPr>
      </w:pPr>
    </w:p>
    <w:p w:rsidR="006F7E29" w:rsidRPr="00404EA4" w:rsidRDefault="006F7E29" w:rsidP="006F7E29">
      <w:pPr>
        <w:suppressAutoHyphens/>
        <w:spacing w:before="0" w:beforeAutospacing="0" w:after="0" w:afterAutospacing="0"/>
        <w:jc w:val="center"/>
        <w:rPr>
          <w:rFonts w:eastAsia="Arial"/>
          <w:sz w:val="26"/>
          <w:szCs w:val="26"/>
          <w:lang w:eastAsia="ar-SA"/>
        </w:rPr>
      </w:pPr>
    </w:p>
    <w:p w:rsidR="006F7E29" w:rsidRPr="00404EA4" w:rsidRDefault="006F7E29" w:rsidP="006F7E29">
      <w:pPr>
        <w:spacing w:before="0" w:beforeAutospacing="0" w:after="0" w:afterAutospacing="0"/>
        <w:jc w:val="center"/>
        <w:rPr>
          <w:b/>
          <w:sz w:val="26"/>
          <w:szCs w:val="26"/>
          <w:lang w:eastAsia="ru-RU"/>
        </w:rPr>
      </w:pPr>
      <w:r w:rsidRPr="00404EA4">
        <w:rPr>
          <w:b/>
          <w:sz w:val="26"/>
          <w:szCs w:val="26"/>
          <w:lang w:eastAsia="ru-RU"/>
        </w:rPr>
        <w:t>ЗАЯВЛЕНИЕ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b/>
          <w:sz w:val="26"/>
          <w:szCs w:val="26"/>
          <w:lang w:eastAsia="ru-RU"/>
        </w:rPr>
      </w:pPr>
      <w:r w:rsidRPr="00404EA4">
        <w:rPr>
          <w:b/>
          <w:spacing w:val="-2"/>
          <w:sz w:val="26"/>
          <w:szCs w:val="26"/>
          <w:lang w:eastAsia="ru-RU"/>
        </w:rPr>
        <w:t>о постановке на учет и направление детей в</w:t>
      </w:r>
      <w:r w:rsidRPr="00404EA4">
        <w:rPr>
          <w:b/>
          <w:sz w:val="26"/>
          <w:szCs w:val="26"/>
          <w:lang w:eastAsia="ru-RU"/>
        </w:rPr>
        <w:t xml:space="preserve"> образовательные </w:t>
      </w:r>
      <w:r w:rsidRPr="00404EA4">
        <w:rPr>
          <w:rFonts w:eastAsia="Calibri"/>
          <w:b/>
          <w:spacing w:val="-2"/>
          <w:sz w:val="26"/>
          <w:szCs w:val="26"/>
          <w:lang w:eastAsia="ru-RU"/>
        </w:rPr>
        <w:t>учреждения</w:t>
      </w:r>
      <w:r w:rsidRPr="00404EA4">
        <w:rPr>
          <w:b/>
          <w:sz w:val="26"/>
          <w:szCs w:val="26"/>
          <w:lang w:eastAsia="ru-RU"/>
        </w:rPr>
        <w:t>, реализующие</w:t>
      </w:r>
      <w:r w:rsidRPr="00404EA4">
        <w:rPr>
          <w:rFonts w:eastAsia="Calibri"/>
          <w:b/>
          <w:sz w:val="26"/>
          <w:szCs w:val="26"/>
          <w:lang w:eastAsia="ru-RU"/>
        </w:rPr>
        <w:t xml:space="preserve"> </w:t>
      </w:r>
      <w:r w:rsidRPr="00404EA4">
        <w:rPr>
          <w:b/>
          <w:sz w:val="26"/>
          <w:szCs w:val="26"/>
          <w:lang w:eastAsia="ru-RU"/>
        </w:rPr>
        <w:t>образовательные</w:t>
      </w:r>
      <w:r w:rsidRPr="00404EA4">
        <w:rPr>
          <w:rFonts w:eastAsia="Calibri"/>
          <w:b/>
          <w:sz w:val="26"/>
          <w:szCs w:val="26"/>
          <w:lang w:eastAsia="ru-RU"/>
        </w:rPr>
        <w:t xml:space="preserve"> </w:t>
      </w:r>
      <w:r w:rsidRPr="00404EA4">
        <w:rPr>
          <w:rFonts w:eastAsia="Calibri"/>
          <w:b/>
          <w:spacing w:val="-4"/>
          <w:sz w:val="26"/>
          <w:szCs w:val="26"/>
          <w:lang w:eastAsia="ru-RU"/>
        </w:rPr>
        <w:t>программы дошкольного образования</w:t>
      </w:r>
    </w:p>
    <w:p w:rsidR="006F7E29" w:rsidRPr="00404EA4" w:rsidRDefault="006F7E29" w:rsidP="006F7E29">
      <w:pPr>
        <w:spacing w:before="0" w:beforeAutospacing="0" w:after="0" w:afterAutospacing="0"/>
        <w:ind w:firstLine="284"/>
        <w:jc w:val="both"/>
        <w:rPr>
          <w:szCs w:val="2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1. Заявитель</w:t>
      </w:r>
      <w:r w:rsidRPr="00404EA4">
        <w:rPr>
          <w:sz w:val="22"/>
          <w:szCs w:val="20"/>
          <w:lang w:eastAsia="ru-RU"/>
        </w:rPr>
        <w:t>______________________________________________________________________________,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707" w:firstLine="28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родителя (иного законного представителя) ребенка)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гражданство_______________________________________________________________________,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проживающий(ая) в Российской Федерации: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 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электронной почты, номер телефона (при наличии) 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Являюсь по отношению к ребенку</w:t>
      </w:r>
      <w:r w:rsidRPr="00404EA4">
        <w:rPr>
          <w:sz w:val="22"/>
          <w:szCs w:val="20"/>
          <w:lang w:eastAsia="ru-RU"/>
        </w:rPr>
        <w:t>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1274" w:firstLine="709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lastRenderedPageBreak/>
        <w:t>(фамилия, имя, отчество (при наличии) ребенка)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iCs/>
          <w:sz w:val="24"/>
          <w:szCs w:val="24"/>
          <w:lang w:eastAsia="ru-RU"/>
        </w:rPr>
      </w:pPr>
      <w:r w:rsidRPr="00404EA4">
        <w:rPr>
          <w:iCs/>
          <w:sz w:val="24"/>
          <w:szCs w:val="24"/>
          <w:lang w:eastAsia="ru-RU"/>
        </w:rPr>
        <w:t>(сделать отметку в соответствующем квадрате):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616"/>
        <w:gridCol w:w="369"/>
        <w:gridCol w:w="2040"/>
        <w:gridCol w:w="426"/>
        <w:gridCol w:w="3969"/>
      </w:tblGrid>
      <w:tr w:rsidR="006F7E29" w:rsidRPr="00404EA4" w:rsidTr="00DA1E7E">
        <w:trPr>
          <w:cantSplit/>
          <w:trHeight w:hRule="exact" w:val="340"/>
        </w:trPr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114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родителем,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опекуном,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иным законным представителем.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____________________________________________________________________________________________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2. Представитель заявителя 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1133" w:firstLine="28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представителя заявителя)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 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электронной почты, номер телефона (при наличии) ________________________________</w:t>
      </w:r>
    </w:p>
    <w:p w:rsidR="006F7E29" w:rsidRPr="00404EA4" w:rsidRDefault="006F7E29" w:rsidP="006F7E29">
      <w:pPr>
        <w:tabs>
          <w:tab w:val="left" w:pos="2127"/>
        </w:tabs>
        <w:autoSpaceDE w:val="0"/>
        <w:autoSpaceDN w:val="0"/>
        <w:spacing w:before="0" w:beforeAutospacing="0" w:after="0" w:afterAutospacing="0"/>
        <w:rPr>
          <w:sz w:val="16"/>
          <w:szCs w:val="16"/>
          <w:lang w:eastAsia="ru-RU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6"/>
        <w:gridCol w:w="1558"/>
        <w:gridCol w:w="1531"/>
      </w:tblGrid>
      <w:tr w:rsidR="006F7E29" w:rsidRPr="00404EA4" w:rsidTr="00DA1E7E">
        <w:tc>
          <w:tcPr>
            <w:tcW w:w="4139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 представителя заявителя</w:t>
            </w:r>
          </w:p>
        </w:tc>
        <w:tc>
          <w:tcPr>
            <w:tcW w:w="6095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4139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31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4139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095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rPr>
          <w:sz w:val="16"/>
          <w:szCs w:val="16"/>
          <w:lang w:eastAsia="ru-RU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2977"/>
        <w:gridCol w:w="3118"/>
      </w:tblGrid>
      <w:tr w:rsidR="006F7E29" w:rsidRPr="00404EA4" w:rsidTr="00DA1E7E">
        <w:tc>
          <w:tcPr>
            <w:tcW w:w="7116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подтверждающего полномочия представителя заявителя</w:t>
            </w:r>
          </w:p>
        </w:tc>
        <w:tc>
          <w:tcPr>
            <w:tcW w:w="311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83"/>
        </w:trPr>
        <w:tc>
          <w:tcPr>
            <w:tcW w:w="158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40"/>
        </w:trPr>
        <w:tc>
          <w:tcPr>
            <w:tcW w:w="158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8646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3. Прошу поставить на учет для зачисления в ДОУ ребенка</w:t>
      </w:r>
      <w:r w:rsidRPr="00404EA4">
        <w:rPr>
          <w:sz w:val="22"/>
          <w:szCs w:val="20"/>
          <w:lang w:eastAsia="ru-RU"/>
        </w:rPr>
        <w:t xml:space="preserve"> _____________________________ ____________________________________________________________________________________________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ребенка, дата рождения (число, месяц, год)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гражданство_______________________________________________________________________,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проживающего(ую) в Российской Федерации: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 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Внеочередное, первоочередное, преимущественное право на зачисление ребенка в ДОУ (сделать отметку в соответствующем квадрате):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6F7E29" w:rsidRPr="00404EA4" w:rsidTr="00DA1E7E">
        <w:tc>
          <w:tcPr>
            <w:tcW w:w="851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№</w:t>
            </w:r>
          </w:p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Фамилия, имя, отчество (при наличии) братьев и (или) сестер****</w:t>
            </w:r>
          </w:p>
        </w:tc>
      </w:tr>
      <w:tr w:rsidR="006F7E29" w:rsidRPr="00404EA4" w:rsidTr="00DA1E7E">
        <w:tc>
          <w:tcPr>
            <w:tcW w:w="851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851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851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404EA4">
        <w:rPr>
          <w:iCs/>
          <w:sz w:val="20"/>
          <w:szCs w:val="20"/>
          <w:lang w:eastAsia="ru-RU"/>
        </w:rPr>
        <w:t>______________________________________________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 Указывается полный адрес места жительства, в случае его отсутствия ставится прочерк.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** 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lastRenderedPageBreak/>
        <w:t>*** Заполняется, если адрес места фактического проживания не совпадает с местом жительства или местом пребывания либо не имеется подтвержденного регистрацией места жительства и места пребывания.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**** Заполняется при наличии у ребенка братьев и (или) сестер, проживающих в одной с ним семье и имеющих общее с ним место жительства, обучающихся в ДОУ, выбранной родителем (иным законным представителем) для зачисления ребенка.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Наличие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 (сделать отметку в соответствующем квадрате):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не имеется.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i/>
          <w:iCs/>
          <w:sz w:val="24"/>
          <w:szCs w:val="24"/>
          <w:lang w:eastAsia="ru-RU"/>
        </w:rPr>
      </w:pPr>
      <w:r w:rsidRPr="00404EA4">
        <w:rPr>
          <w:iCs/>
          <w:sz w:val="24"/>
          <w:szCs w:val="24"/>
          <w:lang w:eastAsia="ru-RU"/>
        </w:rPr>
        <w:t>Заключение (рекомендации) ПМПК от «____» ____________20___ г. № _________ (при наличии)</w:t>
      </w:r>
      <w:r w:rsidRPr="00404EA4">
        <w:rPr>
          <w:i/>
          <w:iCs/>
          <w:sz w:val="24"/>
          <w:szCs w:val="24"/>
          <w:lang w:eastAsia="ru-RU"/>
        </w:rPr>
        <w:t>.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Режим пребывания ребенка (сделать отметку в соответствующем квадрате):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группа полного пребывания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группа кратковременного пребывания.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Желаемая дата зачисления в ДОУ 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4. Я предупрежден(а):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z w:val="24"/>
          <w:szCs w:val="24"/>
        </w:rPr>
        <w:t>а) о том, что если при комплектовании в ДОУ отсутствуют свободные места в соответствующей возрастной категории, то ребенок учитывается в списке нуждающихся в предоставлении места в указанном ДОУ с 1 сентября следующего учебного года;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z w:val="24"/>
          <w:szCs w:val="24"/>
        </w:rPr>
        <w:t>б) о том, что в случае неявки в ДОУ в течение 45 календарных дней действия направления, заявлению о постановке на учет в течение 3 рабочих дней со дня истечения указанного срока автоматически присваивается статус "Не явился".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5. К заявлению прилагаю документы: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355"/>
      </w:tblGrid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№</w:t>
            </w:r>
          </w:p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eastAsia="Calibri"/>
          <w:sz w:val="24"/>
          <w:szCs w:val="24"/>
        </w:rPr>
      </w:pPr>
      <w:r w:rsidRPr="00404EA4">
        <w:rPr>
          <w:sz w:val="24"/>
          <w:szCs w:val="24"/>
          <w:lang w:eastAsia="ru-RU"/>
        </w:rPr>
        <w:t>6. </w:t>
      </w:r>
      <w:r w:rsidRPr="00404EA4">
        <w:rPr>
          <w:rFonts w:eastAsia="Calibri"/>
          <w:sz w:val="24"/>
          <w:szCs w:val="24"/>
        </w:rPr>
        <w:t>Результат предоставления муниципальной услуги прошу ______________________________ ____________________________________________________________________________________.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 w:line="230" w:lineRule="auto"/>
        <w:ind w:firstLine="284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 xml:space="preserve">(выдать мне лично; направить по адресу, указанному в заявлении; </w:t>
      </w:r>
      <w:r w:rsidRPr="00404EA4">
        <w:rPr>
          <w:rFonts w:eastAsia="Calibri"/>
          <w:sz w:val="20"/>
          <w:szCs w:val="20"/>
        </w:rPr>
        <w:br/>
        <w:t>направить в личный кабинет на Единый портал и (или) Региональный портал)»;</w:t>
      </w:r>
    </w:p>
    <w:p w:rsidR="006F7E29" w:rsidRPr="00404EA4" w:rsidRDefault="006F7E29" w:rsidP="006F7E29">
      <w:pPr>
        <w:spacing w:before="0" w:beforeAutospacing="0" w:after="0" w:afterAutospacing="0"/>
        <w:ind w:firstLine="284"/>
        <w:jc w:val="both"/>
        <w:rPr>
          <w:iCs/>
          <w:sz w:val="16"/>
          <w:szCs w:val="16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iCs/>
          <w:sz w:val="24"/>
          <w:szCs w:val="24"/>
          <w:lang w:eastAsia="ru-RU"/>
        </w:rPr>
        <w:t>7.</w:t>
      </w:r>
      <w:r w:rsidRPr="00404EA4">
        <w:rPr>
          <w:sz w:val="24"/>
          <w:szCs w:val="24"/>
          <w:lang w:eastAsia="ru-RU"/>
        </w:rPr>
        <w:t> Достоверность сведений, указанных в настоящем заявлении, и ознакомление с положениями пункта 4 настоящего заявления подтверждаю.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 xml:space="preserve">Я как представитель ребенка даю согласие на обработку (сбор, систематизацию, накопление, хранение, уточнение, использование и передачу) персональных данных в соответствии с Федеральным законом от 27.07.20006 № 152-ФЗ «О персональных данных». </w:t>
      </w:r>
      <w:r w:rsidRPr="00404EA4">
        <w:rPr>
          <w:spacing w:val="2"/>
          <w:sz w:val="24"/>
          <w:szCs w:val="24"/>
          <w:lang w:eastAsia="ru-RU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«_____»_____________20___ г.             __________________                 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(дата)</w:t>
      </w:r>
      <w:r w:rsidRPr="00404EA4">
        <w:rPr>
          <w:i/>
          <w:sz w:val="20"/>
          <w:szCs w:val="20"/>
          <w:lang w:eastAsia="ru-RU"/>
        </w:rPr>
        <w:t xml:space="preserve">                                               </w:t>
      </w:r>
      <w:r w:rsidRPr="00404EA4">
        <w:rPr>
          <w:sz w:val="20"/>
          <w:szCs w:val="20"/>
          <w:lang w:eastAsia="ru-RU"/>
        </w:rPr>
        <w:t>(подпись заявителя                                         (расшифровка подписи)</w:t>
      </w:r>
    </w:p>
    <w:p w:rsidR="006F7E29" w:rsidRPr="00404EA4" w:rsidRDefault="006F7E29" w:rsidP="006F7E29">
      <w:pP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(представителя заявителя))</w:t>
      </w:r>
    </w:p>
    <w:p w:rsidR="00A206FE" w:rsidRPr="00404EA4" w:rsidRDefault="00A206FE" w:rsidP="006F7E29">
      <w:pPr>
        <w:autoSpaceDE w:val="0"/>
        <w:autoSpaceDN w:val="0"/>
        <w:adjustRightInd w:val="0"/>
        <w:spacing w:before="0" w:beforeAutospacing="0" w:after="0" w:afterAutospacing="0"/>
        <w:ind w:right="-1"/>
        <w:rPr>
          <w:rFonts w:eastAsia="Calibri"/>
          <w:szCs w:val="28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A206FE">
        <w:tc>
          <w:tcPr>
            <w:tcW w:w="5637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3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093BCB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093BCB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093BCB">
              <w:rPr>
                <w:szCs w:val="28"/>
                <w:lang w:eastAsia="ru-RU"/>
              </w:rPr>
              <w:t>от «___» _________ 20</w:t>
            </w:r>
            <w:r w:rsidR="007B3AE9">
              <w:rPr>
                <w:szCs w:val="28"/>
                <w:lang w:eastAsia="ru-RU"/>
              </w:rPr>
              <w:t>25</w:t>
            </w:r>
            <w:r w:rsidRPr="00093BCB">
              <w:rPr>
                <w:szCs w:val="28"/>
                <w:lang w:eastAsia="ru-RU"/>
              </w:rPr>
              <w:t xml:space="preserve"> г. № ____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right"/>
              <w:rPr>
                <w:b/>
                <w:szCs w:val="28"/>
                <w:lang w:val="en-US" w:eastAsia="ru-RU"/>
              </w:rPr>
            </w:pPr>
            <w:r w:rsidRPr="00404EA4">
              <w:rPr>
                <w:b/>
                <w:szCs w:val="28"/>
                <w:lang w:eastAsia="ru-RU"/>
              </w:rPr>
              <w:t>Форма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u w:val="single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Cs w:val="28"/>
          <w:lang w:eastAsia="ru-RU"/>
        </w:rPr>
      </w:pPr>
      <w:r w:rsidRPr="00404EA4">
        <w:rPr>
          <w:szCs w:val="28"/>
          <w:lang w:eastAsia="ru-RU"/>
        </w:rPr>
        <w:t>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42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     (Ф.И.О. заявителя (представителя заявителя)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>УВЕДОМЛЕНИЕ</w:t>
      </w: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>о постановке ребенка на учет и направлении детей в</w:t>
      </w:r>
      <w:r w:rsidRPr="00404EA4">
        <w:rPr>
          <w:b/>
          <w:spacing w:val="-2"/>
          <w:szCs w:val="28"/>
          <w:lang w:eastAsia="ru-RU"/>
        </w:rPr>
        <w:t xml:space="preserve"> муниципальные </w:t>
      </w:r>
      <w:r w:rsidRPr="00404EA4">
        <w:rPr>
          <w:b/>
          <w:szCs w:val="28"/>
          <w:lang w:eastAsia="ru-RU"/>
        </w:rPr>
        <w:t xml:space="preserve">образовательные </w:t>
      </w:r>
      <w:r w:rsidRPr="00404EA4">
        <w:rPr>
          <w:rFonts w:eastAsia="Calibri"/>
          <w:b/>
          <w:spacing w:val="-2"/>
          <w:szCs w:val="28"/>
          <w:lang w:eastAsia="ru-RU"/>
        </w:rPr>
        <w:t>учреждения</w:t>
      </w:r>
      <w:r w:rsidRPr="00404EA4">
        <w:rPr>
          <w:b/>
          <w:szCs w:val="28"/>
          <w:lang w:eastAsia="ru-RU"/>
        </w:rPr>
        <w:t>, реализующие</w:t>
      </w:r>
      <w:r w:rsidRPr="00404EA4">
        <w:rPr>
          <w:rFonts w:eastAsia="Calibri"/>
          <w:b/>
          <w:szCs w:val="28"/>
          <w:lang w:eastAsia="ru-RU"/>
        </w:rPr>
        <w:t xml:space="preserve"> </w:t>
      </w:r>
      <w:r w:rsidRPr="00404EA4">
        <w:rPr>
          <w:b/>
          <w:szCs w:val="28"/>
          <w:lang w:eastAsia="ru-RU"/>
        </w:rPr>
        <w:t>образовательные</w:t>
      </w:r>
      <w:r w:rsidRPr="00404EA4">
        <w:rPr>
          <w:rFonts w:eastAsia="Calibri"/>
          <w:b/>
          <w:szCs w:val="28"/>
          <w:lang w:eastAsia="ru-RU"/>
        </w:rPr>
        <w:t xml:space="preserve"> </w:t>
      </w:r>
      <w:r w:rsidRPr="00404EA4">
        <w:rPr>
          <w:rFonts w:eastAsia="Calibri"/>
          <w:b/>
          <w:spacing w:val="-4"/>
          <w:szCs w:val="28"/>
          <w:lang w:eastAsia="ru-RU"/>
        </w:rPr>
        <w:t>программы дошкольного образования</w:t>
      </w:r>
    </w:p>
    <w:p w:rsidR="006F7E29" w:rsidRPr="00404EA4" w:rsidRDefault="006F7E29" w:rsidP="006F7E29">
      <w:pPr>
        <w:spacing w:before="0" w:beforeAutospacing="0" w:after="0" w:afterAutospacing="0"/>
        <w:rPr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ind w:firstLine="709"/>
        <w:jc w:val="center"/>
        <w:outlineLvl w:val="0"/>
        <w:rPr>
          <w:color w:val="000000"/>
          <w:szCs w:val="28"/>
          <w:lang w:eastAsia="ru-RU"/>
        </w:rPr>
      </w:pPr>
      <w:r w:rsidRPr="00404EA4">
        <w:rPr>
          <w:b/>
          <w:color w:val="000000"/>
          <w:szCs w:val="28"/>
          <w:lang w:eastAsia="ru-RU"/>
        </w:rPr>
        <w:t>__________________________________________________________________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(наименование Отдела образования или </w:t>
      </w:r>
      <w:r w:rsidRPr="00404EA4">
        <w:rPr>
          <w:color w:val="000000"/>
          <w:sz w:val="20"/>
          <w:szCs w:val="20"/>
          <w:lang w:eastAsia="ru-RU"/>
        </w:rPr>
        <w:t>дошкольного образовательного учреждения)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 xml:space="preserve">уведомляет о том, что </w:t>
      </w:r>
      <w:r w:rsidRPr="00404EA4">
        <w:rPr>
          <w:szCs w:val="28"/>
          <w:lang w:eastAsia="ru-RU"/>
        </w:rPr>
        <w:t xml:space="preserve">на основании заявления о постановке на учет и направления детей в ДОУ от «____»_________________ № _________ принято решение о постановке </w:t>
      </w:r>
      <w:r w:rsidRPr="00404EA4">
        <w:rPr>
          <w:b/>
          <w:bCs/>
          <w:szCs w:val="28"/>
          <w:lang w:eastAsia="ru-RU"/>
        </w:rPr>
        <w:t>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наличии), дата рождения ребенка)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lang w:eastAsia="ru-RU"/>
        </w:rPr>
      </w:pPr>
      <w:r w:rsidRPr="00404EA4">
        <w:rPr>
          <w:szCs w:val="28"/>
          <w:lang w:eastAsia="ru-RU"/>
        </w:rPr>
        <w:t xml:space="preserve">на учет и направлении  в ДОУ </w:t>
      </w:r>
      <w:r w:rsidRPr="00404EA4">
        <w:rPr>
          <w:b/>
          <w:bCs/>
          <w:szCs w:val="28"/>
          <w:lang w:eastAsia="ru-RU"/>
        </w:rPr>
        <w:t>_____________________________________________</w:t>
      </w:r>
      <w:r w:rsidRPr="00404EA4">
        <w:rPr>
          <w:szCs w:val="28"/>
          <w:lang w:eastAsia="ru-RU"/>
        </w:rPr>
        <w:t>.</w:t>
      </w:r>
    </w:p>
    <w:p w:rsidR="006F7E29" w:rsidRPr="00404EA4" w:rsidRDefault="006F7E29" w:rsidP="006F7E29">
      <w:pPr>
        <w:spacing w:before="0" w:beforeAutospacing="0" w:after="0" w:afterAutospacing="0"/>
        <w:ind w:right="707"/>
        <w:jc w:val="right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(наименование </w:t>
      </w:r>
      <w:r w:rsidRPr="00404EA4">
        <w:rPr>
          <w:color w:val="000000"/>
          <w:sz w:val="20"/>
          <w:szCs w:val="20"/>
          <w:lang w:eastAsia="ru-RU"/>
        </w:rPr>
        <w:t>дошкольного образовательного учреждения)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szCs w:val="28"/>
          <w:lang w:eastAsia="ru-RU"/>
        </w:rPr>
      </w:pPr>
      <w:r w:rsidRPr="00404EA4">
        <w:rPr>
          <w:szCs w:val="28"/>
          <w:lang w:eastAsia="ru-RU"/>
        </w:rPr>
        <w:t xml:space="preserve">Текущий номер в очереди - </w:t>
      </w:r>
      <w:r w:rsidRPr="00404EA4">
        <w:rPr>
          <w:b/>
          <w:bCs/>
          <w:szCs w:val="28"/>
          <w:lang w:eastAsia="ru-RU"/>
        </w:rPr>
        <w:t>____________</w:t>
      </w:r>
      <w:r w:rsidRPr="00404EA4">
        <w:rPr>
          <w:szCs w:val="28"/>
          <w:lang w:eastAsia="ru-RU"/>
        </w:rPr>
        <w:t>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«_____»________________20 ___ г.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szCs w:val="28"/>
          <w:lang w:eastAsia="ru-RU"/>
        </w:rPr>
        <w:t>Руководитель</w:t>
      </w:r>
      <w:r w:rsidRPr="00404EA4">
        <w:rPr>
          <w:color w:val="000000"/>
          <w:szCs w:val="28"/>
          <w:lang w:eastAsia="ru-RU"/>
        </w:rPr>
        <w:t xml:space="preserve"> _________________</w:t>
      </w:r>
      <w:r w:rsidRPr="00404EA4">
        <w:rPr>
          <w:color w:val="000000"/>
          <w:szCs w:val="28"/>
          <w:lang w:eastAsia="ru-RU"/>
        </w:rPr>
        <w:tab/>
      </w:r>
      <w:r w:rsidRPr="00404EA4">
        <w:rPr>
          <w:color w:val="000000"/>
          <w:szCs w:val="28"/>
          <w:lang w:eastAsia="ru-RU"/>
        </w:rPr>
        <w:tab/>
        <w:t>____________</w:t>
      </w:r>
      <w:r w:rsidRPr="00404EA4">
        <w:rPr>
          <w:color w:val="000000"/>
          <w:szCs w:val="28"/>
          <w:lang w:eastAsia="ru-RU"/>
        </w:rPr>
        <w:tab/>
        <w:t>(____________________)</w:t>
      </w:r>
    </w:p>
    <w:p w:rsidR="006F7E29" w:rsidRPr="00404EA4" w:rsidRDefault="006F7E29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(наименование Отдела образования или ДОУ)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  (подпись)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color w:val="000000"/>
          <w:sz w:val="20"/>
          <w:szCs w:val="20"/>
          <w:lang w:eastAsia="ru-RU"/>
        </w:rPr>
        <w:t>(</w:t>
      </w:r>
      <w:r w:rsidRPr="00404EA4">
        <w:rPr>
          <w:sz w:val="20"/>
          <w:szCs w:val="20"/>
          <w:lang w:eastAsia="ru-RU"/>
        </w:rPr>
        <w:t>расшифровка подписи</w:t>
      </w:r>
      <w:r w:rsidRPr="00404EA4">
        <w:rPr>
          <w:color w:val="000000"/>
          <w:sz w:val="20"/>
          <w:szCs w:val="20"/>
          <w:lang w:eastAsia="ru-RU"/>
        </w:rPr>
        <w:t>)</w:t>
      </w: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2"/>
          <w:szCs w:val="2"/>
          <w:lang w:eastAsia="ar-SA"/>
        </w:rPr>
      </w:pP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2"/>
          <w:szCs w:val="2"/>
          <w:lang w:eastAsia="ar-SA"/>
        </w:rPr>
      </w:pPr>
    </w:p>
    <w:p w:rsidR="00257439" w:rsidRDefault="00257439" w:rsidP="006F7E29">
      <w:pPr>
        <w:autoSpaceDE w:val="0"/>
        <w:autoSpaceDN w:val="0"/>
        <w:adjustRightInd w:val="0"/>
        <w:spacing w:before="0" w:beforeAutospacing="0" w:after="0" w:afterAutospacing="0"/>
        <w:ind w:right="-1"/>
        <w:rPr>
          <w:rFonts w:eastAsia="Calibri"/>
          <w:szCs w:val="28"/>
        </w:rPr>
      </w:pPr>
    </w:p>
    <w:p w:rsidR="00CC6DCF" w:rsidRDefault="00CC6DCF" w:rsidP="00CC6DCF">
      <w:pPr>
        <w:autoSpaceDE w:val="0"/>
        <w:autoSpaceDN w:val="0"/>
        <w:adjustRightInd w:val="0"/>
        <w:spacing w:before="0" w:beforeAutospacing="0" w:after="0" w:afterAutospacing="0"/>
        <w:ind w:right="282"/>
        <w:rPr>
          <w:rFonts w:eastAsia="Calibri"/>
          <w:szCs w:val="28"/>
        </w:rPr>
      </w:pPr>
    </w:p>
    <w:p w:rsidR="00CC6DCF" w:rsidRPr="00404EA4" w:rsidRDefault="00CC6DCF" w:rsidP="00CC6DCF">
      <w:pPr>
        <w:autoSpaceDE w:val="0"/>
        <w:autoSpaceDN w:val="0"/>
        <w:adjustRightInd w:val="0"/>
        <w:spacing w:before="0" w:beforeAutospacing="0" w:after="0" w:afterAutospacing="0"/>
        <w:ind w:right="282"/>
        <w:rPr>
          <w:rFonts w:eastAsia="Calibri"/>
          <w:szCs w:val="28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CC6DCF">
        <w:tc>
          <w:tcPr>
            <w:tcW w:w="5637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4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652090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652090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652090">
              <w:rPr>
                <w:szCs w:val="28"/>
                <w:lang w:eastAsia="ru-RU"/>
              </w:rPr>
              <w:t>от «___» _________ 20</w:t>
            </w:r>
            <w:r w:rsidR="007B3AE9">
              <w:rPr>
                <w:szCs w:val="28"/>
                <w:lang w:eastAsia="ru-RU"/>
              </w:rPr>
              <w:t>25</w:t>
            </w:r>
            <w:r w:rsidRPr="00652090">
              <w:rPr>
                <w:szCs w:val="28"/>
                <w:lang w:eastAsia="ru-RU"/>
              </w:rPr>
              <w:t xml:space="preserve"> г. № ____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right"/>
              <w:rPr>
                <w:b/>
                <w:szCs w:val="28"/>
                <w:lang w:val="en-US" w:eastAsia="ru-RU"/>
              </w:rPr>
            </w:pPr>
            <w:r w:rsidRPr="00404EA4">
              <w:rPr>
                <w:b/>
                <w:szCs w:val="28"/>
                <w:lang w:eastAsia="ru-RU"/>
              </w:rPr>
              <w:t>Форма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u w:val="single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Cs w:val="28"/>
          <w:lang w:eastAsia="ru-RU"/>
        </w:rPr>
      </w:pPr>
      <w:r w:rsidRPr="00404EA4">
        <w:rPr>
          <w:szCs w:val="28"/>
          <w:lang w:eastAsia="ru-RU"/>
        </w:rPr>
        <w:t>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42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(Ф.И.О. заявителя (представителя заявителя)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 xml:space="preserve">УВЕДОМЛЕНИЕ </w:t>
      </w: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 xml:space="preserve">об отказе в постановке ребенка на учёт и направлении детей в муниципальные образовательные </w:t>
      </w:r>
      <w:r w:rsidRPr="00404EA4">
        <w:rPr>
          <w:rFonts w:eastAsia="Calibri"/>
          <w:b/>
          <w:spacing w:val="-2"/>
          <w:szCs w:val="28"/>
          <w:lang w:eastAsia="ru-RU"/>
        </w:rPr>
        <w:t>учреждения</w:t>
      </w:r>
      <w:r w:rsidRPr="00404EA4">
        <w:rPr>
          <w:b/>
          <w:szCs w:val="28"/>
          <w:lang w:eastAsia="ru-RU"/>
        </w:rPr>
        <w:t>, реализующие</w:t>
      </w:r>
      <w:r w:rsidRPr="00404EA4">
        <w:rPr>
          <w:rFonts w:eastAsia="Calibri"/>
          <w:b/>
          <w:szCs w:val="28"/>
          <w:lang w:eastAsia="ru-RU"/>
        </w:rPr>
        <w:t xml:space="preserve"> </w:t>
      </w:r>
      <w:r w:rsidRPr="00404EA4">
        <w:rPr>
          <w:b/>
          <w:szCs w:val="28"/>
          <w:lang w:eastAsia="ru-RU"/>
        </w:rPr>
        <w:t>образовательные</w:t>
      </w:r>
      <w:r w:rsidRPr="00404EA4">
        <w:rPr>
          <w:rFonts w:eastAsia="Calibri"/>
          <w:b/>
          <w:szCs w:val="28"/>
          <w:lang w:eastAsia="ru-RU"/>
        </w:rPr>
        <w:t xml:space="preserve"> </w:t>
      </w:r>
      <w:r w:rsidRPr="00404EA4">
        <w:rPr>
          <w:rFonts w:eastAsia="Calibri"/>
          <w:b/>
          <w:spacing w:val="-4"/>
          <w:szCs w:val="28"/>
          <w:lang w:eastAsia="ru-RU"/>
        </w:rPr>
        <w:t>программы дошкольного образования</w:t>
      </w:r>
    </w:p>
    <w:p w:rsidR="006F7E29" w:rsidRPr="00404EA4" w:rsidRDefault="006F7E29" w:rsidP="006F7E29">
      <w:pPr>
        <w:spacing w:before="0" w:beforeAutospacing="0" w:after="0" w:afterAutospacing="0"/>
        <w:rPr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ind w:firstLine="709"/>
        <w:jc w:val="center"/>
        <w:outlineLvl w:val="0"/>
        <w:rPr>
          <w:color w:val="000000"/>
          <w:szCs w:val="28"/>
          <w:lang w:eastAsia="ru-RU"/>
        </w:rPr>
      </w:pPr>
      <w:r w:rsidRPr="00404EA4">
        <w:rPr>
          <w:b/>
          <w:color w:val="000000"/>
          <w:szCs w:val="28"/>
          <w:lang w:eastAsia="ru-RU"/>
        </w:rPr>
        <w:t>__________________________________________________________________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(наименование Отдела образования или </w:t>
      </w:r>
      <w:r w:rsidRPr="00404EA4">
        <w:rPr>
          <w:color w:val="000000"/>
          <w:sz w:val="20"/>
          <w:szCs w:val="20"/>
          <w:lang w:eastAsia="ru-RU"/>
        </w:rPr>
        <w:t>ДОУ)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6"/>
          <w:szCs w:val="26"/>
          <w:u w:val="single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 xml:space="preserve">уведомляет о том, что принято решение об отказе в постановке на учет и направления в образовательные учреждения, реализующие образовательную программу дошкольного образования, ребенка 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  <w:lang w:eastAsia="ru-RU"/>
        </w:rPr>
      </w:pPr>
      <w:r w:rsidRPr="00404EA4">
        <w:rPr>
          <w:color w:val="000000"/>
          <w:sz w:val="20"/>
          <w:szCs w:val="20"/>
          <w:u w:val="single"/>
          <w:lang w:eastAsia="ru-RU"/>
        </w:rPr>
        <w:t>(ФИО ребенка)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>По причине (сделать отметку в квадрате):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выявление в представленном заявлении о постановке на учет и (или) приложенных документах (копиях документов) недостоверных сведений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к нему документах (копиях документов) недостоверных сведений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несоответствие   заявителя   категории,   указанной   в   подразделе   1.2   раздела   1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Административного регламента</w:t>
      </w:r>
      <w:r w:rsidRPr="00404EA4">
        <w:rPr>
          <w:iCs/>
          <w:sz w:val="26"/>
          <w:szCs w:val="26"/>
          <w:lang w:eastAsia="ru-RU"/>
        </w:rPr>
        <w:t xml:space="preserve"> </w:t>
      </w:r>
      <w:r w:rsidRPr="00404EA4">
        <w:rPr>
          <w:sz w:val="26"/>
          <w:szCs w:val="26"/>
          <w:lang w:eastAsia="ru-RU"/>
        </w:rPr>
        <w:t xml:space="preserve">предоставления </w:t>
      </w:r>
      <w:r w:rsidRPr="00404EA4">
        <w:rPr>
          <w:rFonts w:eastAsia="Calibri"/>
          <w:sz w:val="26"/>
          <w:szCs w:val="26"/>
          <w:lang w:eastAsia="ru-RU"/>
        </w:rPr>
        <w:t>Администрацией муниципального</w:t>
      </w:r>
      <w:r w:rsidR="00B12554">
        <w:rPr>
          <w:rFonts w:eastAsia="Calibri"/>
          <w:sz w:val="26"/>
          <w:szCs w:val="26"/>
          <w:lang w:eastAsia="ru-RU"/>
        </w:rPr>
        <w:t xml:space="preserve"> образования «Духовщинский муниципальный округ</w:t>
      </w:r>
      <w:r w:rsidRPr="00404EA4">
        <w:rPr>
          <w:rFonts w:eastAsia="Calibri"/>
          <w:sz w:val="26"/>
          <w:szCs w:val="26"/>
          <w:lang w:eastAsia="ru-RU"/>
        </w:rPr>
        <w:t xml:space="preserve">» Смоленской области </w:t>
      </w:r>
      <w:r w:rsidRPr="00404EA4">
        <w:rPr>
          <w:sz w:val="26"/>
          <w:szCs w:val="26"/>
          <w:lang w:eastAsia="ru-RU"/>
        </w:rPr>
        <w:t xml:space="preserve">муниципальной услуги </w:t>
      </w:r>
      <w:r w:rsidRPr="00404EA4">
        <w:rPr>
          <w:spacing w:val="-4"/>
          <w:sz w:val="26"/>
          <w:szCs w:val="26"/>
          <w:lang w:eastAsia="ru-RU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404EA4">
        <w:rPr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404EA4">
        <w:rPr>
          <w:rFonts w:eastAsia="Calibri"/>
          <w:sz w:val="26"/>
          <w:szCs w:val="26"/>
          <w:lang w:eastAsia="ru-RU"/>
        </w:rPr>
        <w:t>муниципального</w:t>
      </w:r>
      <w:r w:rsidR="00B12554">
        <w:rPr>
          <w:rFonts w:eastAsia="Calibri"/>
          <w:sz w:val="26"/>
          <w:szCs w:val="26"/>
          <w:lang w:eastAsia="ru-RU"/>
        </w:rPr>
        <w:t xml:space="preserve"> образования «Духовщинский муниципальный округ</w:t>
      </w:r>
      <w:r w:rsidRPr="00404EA4">
        <w:rPr>
          <w:rFonts w:eastAsia="Calibri"/>
          <w:sz w:val="26"/>
          <w:szCs w:val="26"/>
          <w:lang w:eastAsia="ru-RU"/>
        </w:rPr>
        <w:t>» Смоленской области</w:t>
      </w:r>
      <w:r w:rsidRPr="00404EA4">
        <w:rPr>
          <w:color w:val="FF0000"/>
          <w:sz w:val="26"/>
          <w:szCs w:val="26"/>
          <w:lang w:eastAsia="ru-RU"/>
        </w:rPr>
        <w:t xml:space="preserve">  </w:t>
      </w:r>
      <w:r w:rsidRPr="00404EA4">
        <w:rPr>
          <w:color w:val="000000"/>
          <w:sz w:val="26"/>
          <w:szCs w:val="26"/>
          <w:lang w:eastAsia="ru-RU"/>
        </w:rPr>
        <w:t xml:space="preserve">от 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lang w:eastAsia="ru-RU"/>
        </w:rPr>
        <w:t>№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  <w:t>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Предоставления электронных образов оригиналов документов, не позволяющих в 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в полном объеме прочитать текст документа и распознать реквизиты документа;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1020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9828"/>
      </w:tblGrid>
      <w:tr w:rsidR="006F7E29" w:rsidRPr="00404EA4" w:rsidTr="00DA1E7E">
        <w:trPr>
          <w:cantSplit/>
          <w:trHeight w:hRule="exact"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Некорректного заполнения обязательных полей в форме интерактивного заявления о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lastRenderedPageBreak/>
        <w:t>постановке на учет ЕПГУ или РПГУ (отсутствие заполнения, недостоверное, неполное либо неправильное, не соответствующее требованиям, установленным вышеуказанным Административным регламентом);</w:t>
      </w: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Подачи заявления лицом, не имеющим полномочий представлять интересы заявителя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>в соответствии с пунктом 1.2.1. подраздела 1.2. вышеназванного Административного регламента;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наличие в АИС «Комплектование ДОУ» ранее поданного заявления о постановке им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 xml:space="preserve">на учет, </w:t>
      </w:r>
      <w:r w:rsidRPr="00404EA4">
        <w:rPr>
          <w:iCs/>
          <w:sz w:val="26"/>
          <w:szCs w:val="26"/>
          <w:lang w:eastAsia="ru-RU"/>
        </w:rPr>
        <w:t>имеющего статус «Очередник» «Очередник – не подтвержден», «Направлен в ДОУ», «Желает сменить ДОУ», «Зачислен в ДОУ»;</w:t>
      </w: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Достижения ребенком возраста 8 лет и более.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«_____»________________20 ___ г.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 w:val="24"/>
          <w:szCs w:val="24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 w:val="24"/>
          <w:szCs w:val="24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sz w:val="24"/>
          <w:szCs w:val="24"/>
          <w:lang w:eastAsia="ru-RU"/>
        </w:rPr>
        <w:t>Руководитель</w:t>
      </w:r>
      <w:r w:rsidRPr="00404EA4">
        <w:rPr>
          <w:color w:val="000000"/>
          <w:szCs w:val="28"/>
          <w:lang w:eastAsia="ru-RU"/>
        </w:rPr>
        <w:t xml:space="preserve"> _________________</w:t>
      </w:r>
      <w:r w:rsidRPr="00404EA4">
        <w:rPr>
          <w:color w:val="000000"/>
          <w:szCs w:val="28"/>
          <w:lang w:eastAsia="ru-RU"/>
        </w:rPr>
        <w:tab/>
      </w:r>
      <w:r w:rsidRPr="00404EA4">
        <w:rPr>
          <w:color w:val="000000"/>
          <w:szCs w:val="28"/>
          <w:lang w:eastAsia="ru-RU"/>
        </w:rPr>
        <w:tab/>
        <w:t>____________</w:t>
      </w:r>
      <w:r w:rsidRPr="00404EA4">
        <w:rPr>
          <w:color w:val="000000"/>
          <w:szCs w:val="28"/>
          <w:lang w:eastAsia="ru-RU"/>
        </w:rPr>
        <w:tab/>
        <w:t>(____________________)</w:t>
      </w:r>
    </w:p>
    <w:p w:rsidR="006F7E29" w:rsidRPr="00404EA4" w:rsidRDefault="006F7E29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(наименование Отдела образования или ДОУ)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  (подпись)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color w:val="000000"/>
          <w:sz w:val="20"/>
          <w:szCs w:val="20"/>
          <w:lang w:eastAsia="ru-RU"/>
        </w:rPr>
        <w:t>(</w:t>
      </w:r>
      <w:r w:rsidRPr="00404EA4">
        <w:rPr>
          <w:sz w:val="20"/>
          <w:szCs w:val="20"/>
          <w:lang w:eastAsia="ru-RU"/>
        </w:rPr>
        <w:t>расшифровка подписи</w:t>
      </w:r>
      <w:r w:rsidRPr="00404EA4">
        <w:rPr>
          <w:color w:val="000000"/>
          <w:sz w:val="20"/>
          <w:szCs w:val="20"/>
          <w:lang w:eastAsia="ru-RU"/>
        </w:rPr>
        <w:t>)</w:t>
      </w: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Cs w:val="28"/>
          <w:lang w:eastAsia="ar-SA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rPr>
          <w:rFonts w:eastAsia="Calibri"/>
          <w:sz w:val="16"/>
          <w:szCs w:val="16"/>
        </w:rPr>
      </w:pPr>
    </w:p>
    <w:p w:rsidR="006F7E29" w:rsidRDefault="006F7E29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Cs w:val="28"/>
          <w:lang w:eastAsia="ar-SA"/>
        </w:rPr>
      </w:pPr>
      <w:r w:rsidRPr="00404EA4">
        <w:rPr>
          <w:b/>
          <w:bCs/>
          <w:szCs w:val="28"/>
          <w:lang w:eastAsia="ar-SA"/>
        </w:rPr>
        <w:br w:type="page"/>
      </w:r>
    </w:p>
    <w:p w:rsidR="00257439" w:rsidRPr="00404EA4" w:rsidRDefault="00257439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2"/>
          <w:szCs w:val="2"/>
          <w:lang w:eastAsia="ar-SA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257439">
        <w:tc>
          <w:tcPr>
            <w:tcW w:w="5637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5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57569B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57569B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57569B">
              <w:rPr>
                <w:szCs w:val="28"/>
                <w:lang w:eastAsia="ru-RU"/>
              </w:rPr>
              <w:t>от «___» _________ 20__ г. № ____</w:t>
            </w:r>
          </w:p>
        </w:tc>
      </w:tr>
    </w:tbl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right"/>
        <w:rPr>
          <w:bCs/>
          <w:szCs w:val="28"/>
          <w:lang w:eastAsia="ar-SA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right"/>
        <w:outlineLvl w:val="0"/>
        <w:rPr>
          <w:b/>
          <w:color w:val="000000"/>
          <w:szCs w:val="28"/>
          <w:lang w:eastAsia="ru-RU"/>
        </w:rPr>
      </w:pPr>
      <w:r w:rsidRPr="00404EA4">
        <w:rPr>
          <w:b/>
          <w:color w:val="000000"/>
          <w:szCs w:val="28"/>
          <w:lang w:eastAsia="ru-RU"/>
        </w:rPr>
        <w:t>Форма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>НАПРАВЛЕНИЕ</w:t>
      </w:r>
    </w:p>
    <w:p w:rsidR="006F7E29" w:rsidRPr="00404EA4" w:rsidRDefault="006F7E29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szCs w:val="28"/>
          <w:lang w:eastAsia="ru-RU"/>
        </w:rPr>
        <w:t xml:space="preserve">от </w:t>
      </w:r>
      <w:r w:rsidRPr="00404EA4">
        <w:rPr>
          <w:color w:val="000000"/>
          <w:szCs w:val="28"/>
          <w:lang w:eastAsia="ru-RU"/>
        </w:rPr>
        <w:t>«_____» ________________20 ___ г.</w:t>
      </w:r>
      <w:r w:rsidRPr="00404EA4">
        <w:rPr>
          <w:szCs w:val="28"/>
          <w:lang w:eastAsia="ru-RU"/>
        </w:rPr>
        <w:t xml:space="preserve"> № __________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Настоящее направление выдано _______________________________________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________________________________________________________________________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>(Ф.И.О. родителя (иного законного представителя ребенка)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для зачисления ребенка ___________________________________________________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1843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>(Ф.И.О. ребенка, дата рождения)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в ______________________________________________________________________.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>(наименование ДОУ)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Настоящее направление действительно до _________________ включительно.</w:t>
      </w:r>
    </w:p>
    <w:p w:rsidR="006F7E29" w:rsidRPr="00404EA4" w:rsidRDefault="006F7E29" w:rsidP="006F7E29">
      <w:pPr>
        <w:spacing w:before="0" w:beforeAutospacing="0" w:after="0" w:afterAutospacing="0"/>
        <w:rPr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«_____»________________20 ___ г.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szCs w:val="28"/>
          <w:lang w:eastAsia="ru-RU"/>
        </w:rPr>
        <w:t>Руководитель</w:t>
      </w:r>
      <w:r w:rsidRPr="00404EA4">
        <w:rPr>
          <w:color w:val="000000"/>
          <w:szCs w:val="28"/>
          <w:lang w:eastAsia="ru-RU"/>
        </w:rPr>
        <w:t xml:space="preserve"> _________________</w:t>
      </w:r>
      <w:r w:rsidRPr="00404EA4">
        <w:rPr>
          <w:color w:val="000000"/>
          <w:szCs w:val="28"/>
          <w:lang w:eastAsia="ru-RU"/>
        </w:rPr>
        <w:tab/>
      </w:r>
      <w:r w:rsidRPr="00404EA4">
        <w:rPr>
          <w:color w:val="000000"/>
          <w:szCs w:val="28"/>
          <w:lang w:eastAsia="ru-RU"/>
        </w:rPr>
        <w:tab/>
        <w:t>____________</w:t>
      </w:r>
      <w:r w:rsidRPr="00404EA4">
        <w:rPr>
          <w:color w:val="000000"/>
          <w:szCs w:val="28"/>
          <w:lang w:eastAsia="ru-RU"/>
        </w:rPr>
        <w:tab/>
        <w:t>(____________________)</w:t>
      </w:r>
    </w:p>
    <w:p w:rsidR="006F7E29" w:rsidRPr="00404EA4" w:rsidRDefault="006F7E29" w:rsidP="006F7E29">
      <w:pPr>
        <w:spacing w:before="0" w:beforeAutospacing="0" w:after="0" w:afterAutospacing="0"/>
        <w:ind w:firstLine="567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(наименование Отдела образования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(подпись)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    </w:t>
      </w:r>
      <w:r w:rsidRPr="00404EA4">
        <w:rPr>
          <w:color w:val="000000"/>
          <w:sz w:val="20"/>
          <w:szCs w:val="20"/>
          <w:lang w:eastAsia="ru-RU"/>
        </w:rPr>
        <w:t>(</w:t>
      </w:r>
      <w:r w:rsidRPr="00404EA4">
        <w:rPr>
          <w:sz w:val="20"/>
          <w:szCs w:val="20"/>
          <w:lang w:eastAsia="ru-RU"/>
        </w:rPr>
        <w:t>расшифровка подписи</w:t>
      </w:r>
      <w:r w:rsidRPr="00404EA4">
        <w:rPr>
          <w:color w:val="000000"/>
          <w:sz w:val="20"/>
          <w:szCs w:val="20"/>
          <w:lang w:eastAsia="ru-RU"/>
        </w:rPr>
        <w:t>)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или </w:t>
      </w:r>
      <w:r w:rsidRPr="00404EA4">
        <w:rPr>
          <w:color w:val="000000"/>
          <w:sz w:val="20"/>
          <w:szCs w:val="20"/>
          <w:lang w:eastAsia="ru-RU"/>
        </w:rPr>
        <w:t>дошкольного образовательного учреждения)</w:t>
      </w:r>
    </w:p>
    <w:p w:rsidR="001E39E2" w:rsidRDefault="001E39E2">
      <w:pPr>
        <w:spacing w:before="0" w:beforeAutospacing="0" w:after="0" w:afterAutospacing="0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4660BB" w:rsidRPr="001E39E2" w:rsidRDefault="004660BB" w:rsidP="0092753F">
      <w:pPr>
        <w:autoSpaceDE w:val="0"/>
        <w:autoSpaceDN w:val="0"/>
        <w:adjustRightInd w:val="0"/>
        <w:spacing w:before="0" w:beforeAutospacing="0" w:after="0" w:afterAutospacing="0"/>
        <w:rPr>
          <w:rFonts w:eastAsia="Calibri"/>
          <w:sz w:val="2"/>
          <w:szCs w:val="2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6F7E29" w:rsidRPr="00404EA4" w:rsidTr="004660BB">
        <w:tc>
          <w:tcPr>
            <w:tcW w:w="5495" w:type="dxa"/>
          </w:tcPr>
          <w:p w:rsidR="006F7E29" w:rsidRPr="00404EA4" w:rsidRDefault="006F7E29" w:rsidP="0092753F">
            <w:pPr>
              <w:spacing w:before="0" w:beforeAutospacing="0" w:after="0" w:afterAutospacing="0"/>
              <w:rPr>
                <w:szCs w:val="28"/>
                <w:lang w:eastAsia="ru-RU"/>
              </w:rPr>
            </w:pPr>
            <w:r w:rsidRPr="00404EA4">
              <w:rPr>
                <w:bCs/>
                <w:sz w:val="16"/>
                <w:szCs w:val="16"/>
                <w:lang w:eastAsia="ar-SA"/>
              </w:rPr>
              <w:br w:type="page"/>
            </w:r>
          </w:p>
        </w:tc>
        <w:tc>
          <w:tcPr>
            <w:tcW w:w="4961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6</w:t>
            </w:r>
          </w:p>
          <w:p w:rsidR="006F7E29" w:rsidRPr="00404EA4" w:rsidRDefault="006F7E29" w:rsidP="004660BB">
            <w:pPr>
              <w:spacing w:before="0" w:beforeAutospacing="0" w:after="0" w:afterAutospacing="0"/>
              <w:ind w:right="77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DA0251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DA0251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DA0251">
              <w:rPr>
                <w:szCs w:val="28"/>
                <w:lang w:eastAsia="ru-RU"/>
              </w:rPr>
              <w:t>от «___» _________ 20__ г. № ____</w:t>
            </w:r>
          </w:p>
        </w:tc>
      </w:tr>
    </w:tbl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  <w:b/>
          <w:bCs/>
          <w:szCs w:val="28"/>
        </w:rPr>
      </w:pPr>
      <w:r w:rsidRPr="00404EA4">
        <w:rPr>
          <w:rFonts w:eastAsia="Calibri"/>
          <w:b/>
          <w:bCs/>
          <w:szCs w:val="28"/>
        </w:rPr>
        <w:t>Форма</w:t>
      </w:r>
    </w:p>
    <w:p w:rsidR="006F7E29" w:rsidRPr="00404EA4" w:rsidRDefault="006F7E29" w:rsidP="006F7E29">
      <w:pPr>
        <w:suppressAutoHyphens/>
        <w:spacing w:before="0" w:beforeAutospacing="0" w:after="0" w:afterAutospacing="0"/>
        <w:jc w:val="center"/>
        <w:rPr>
          <w:rFonts w:eastAsia="Arial"/>
          <w:szCs w:val="28"/>
          <w:lang w:eastAsia="ar-SA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6F7E29" w:rsidRPr="00404EA4" w:rsidTr="00A478C8">
        <w:tc>
          <w:tcPr>
            <w:tcW w:w="5353" w:type="dxa"/>
          </w:tcPr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4961" w:type="dxa"/>
          </w:tcPr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jc w:val="both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Заведующему МБДОУ детский сад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jc w:val="both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 w:rsidR="00A478C8">
              <w:rPr>
                <w:sz w:val="26"/>
                <w:szCs w:val="26"/>
              </w:rPr>
              <w:t>_____________________________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  <w:lang w:eastAsia="ru-RU"/>
              </w:rPr>
            </w:pPr>
            <w:r w:rsidRPr="00404EA4">
              <w:rPr>
                <w:sz w:val="20"/>
                <w:szCs w:val="20"/>
                <w:lang w:eastAsia="ru-RU"/>
              </w:rPr>
              <w:t xml:space="preserve">(наименование </w:t>
            </w:r>
            <w:r w:rsidRPr="00404EA4">
              <w:rPr>
                <w:color w:val="000000"/>
                <w:sz w:val="20"/>
                <w:szCs w:val="20"/>
                <w:lang w:eastAsia="ru-RU"/>
              </w:rPr>
              <w:t>дошкольного образовательного учреждения)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rPr>
                <w:sz w:val="4"/>
                <w:szCs w:val="4"/>
              </w:rPr>
            </w:pP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rPr>
                <w:szCs w:val="28"/>
              </w:rPr>
            </w:pPr>
            <w:r w:rsidRPr="00404EA4">
              <w:rPr>
                <w:szCs w:val="28"/>
              </w:rPr>
              <w:t>____</w:t>
            </w:r>
            <w:r w:rsidR="00A478C8">
              <w:rPr>
                <w:szCs w:val="28"/>
              </w:rPr>
              <w:t>_____________________________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>(И.О. Фамилия)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 w:rsidR="00A478C8">
              <w:rPr>
                <w:sz w:val="26"/>
                <w:szCs w:val="26"/>
              </w:rPr>
              <w:t>____________________________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 xml:space="preserve">(Ф.И.О. </w:t>
            </w:r>
            <w:r w:rsidRPr="00404EA4">
              <w:rPr>
                <w:sz w:val="20"/>
                <w:szCs w:val="20"/>
                <w:lang w:eastAsia="ru-RU"/>
              </w:rPr>
              <w:t>заявителя (представителя представителя)</w:t>
            </w:r>
            <w:r w:rsidRPr="00404EA4">
              <w:rPr>
                <w:sz w:val="20"/>
                <w:szCs w:val="20"/>
              </w:rPr>
              <w:t>)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зарегистрированного по адресу: _______</w:t>
            </w:r>
            <w:r w:rsidR="00D8614D">
              <w:rPr>
                <w:sz w:val="26"/>
                <w:szCs w:val="26"/>
              </w:rPr>
              <w:t>____________________________</w:t>
            </w:r>
          </w:p>
          <w:p w:rsidR="006F7E29" w:rsidRPr="00404EA4" w:rsidRDefault="006F7E29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 w:rsidR="00A478C8">
              <w:rPr>
                <w:sz w:val="26"/>
                <w:szCs w:val="26"/>
              </w:rPr>
              <w:t>____________________________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6F7E29" w:rsidRPr="00404EA4" w:rsidRDefault="006F7E29" w:rsidP="00DA1E7E">
            <w:pPr>
              <w:widowControl w:val="0"/>
              <w:tabs>
                <w:tab w:val="left" w:pos="4884"/>
              </w:tabs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телефон (при наличии) ____________________</w:t>
            </w:r>
            <w:r w:rsidR="00D8614D">
              <w:rPr>
                <w:sz w:val="26"/>
                <w:szCs w:val="26"/>
              </w:rPr>
              <w:t>___________</w:t>
            </w:r>
            <w:r w:rsidRPr="00404EA4">
              <w:rPr>
                <w:sz w:val="26"/>
                <w:szCs w:val="26"/>
              </w:rPr>
              <w:t>____</w:t>
            </w:r>
          </w:p>
          <w:p w:rsidR="006F7E29" w:rsidRPr="00404EA4" w:rsidRDefault="006F7E29" w:rsidP="00DA1E7E">
            <w:pPr>
              <w:suppressAutoHyphens/>
              <w:spacing w:before="0" w:beforeAutospacing="0" w:after="0" w:afterAutospacing="0"/>
              <w:ind w:right="30"/>
              <w:jc w:val="both"/>
              <w:rPr>
                <w:rFonts w:eastAsia="Arial"/>
                <w:sz w:val="26"/>
                <w:szCs w:val="26"/>
              </w:rPr>
            </w:pPr>
            <w:r w:rsidRPr="00404EA4">
              <w:rPr>
                <w:rFonts w:eastAsia="Arial"/>
                <w:sz w:val="26"/>
                <w:szCs w:val="26"/>
              </w:rPr>
              <w:t>адрес электронной почты (при наличии)</w:t>
            </w:r>
          </w:p>
          <w:p w:rsidR="006F7E29" w:rsidRPr="00404EA4" w:rsidRDefault="006F7E29" w:rsidP="00DA1E7E">
            <w:pPr>
              <w:suppressAutoHyphens/>
              <w:spacing w:before="0" w:beforeAutospacing="0" w:after="0" w:afterAutospacing="0"/>
              <w:ind w:right="30"/>
              <w:jc w:val="both"/>
              <w:rPr>
                <w:rFonts w:eastAsia="Arial"/>
                <w:lang w:eastAsia="ar-SA"/>
              </w:rPr>
            </w:pPr>
            <w:r w:rsidRPr="00404EA4">
              <w:rPr>
                <w:rFonts w:eastAsia="Arial"/>
                <w:sz w:val="26"/>
                <w:szCs w:val="26"/>
              </w:rPr>
              <w:t>_______</w:t>
            </w:r>
            <w:r w:rsidR="00D8614D">
              <w:rPr>
                <w:rFonts w:eastAsia="Arial"/>
                <w:sz w:val="26"/>
                <w:szCs w:val="26"/>
              </w:rPr>
              <w:t>____________________________</w:t>
            </w:r>
          </w:p>
        </w:tc>
      </w:tr>
    </w:tbl>
    <w:p w:rsidR="006F7E29" w:rsidRPr="00404EA4" w:rsidRDefault="006F7E29" w:rsidP="006F7E29">
      <w:pPr>
        <w:suppressAutoHyphens/>
        <w:spacing w:before="0" w:beforeAutospacing="0" w:after="0" w:afterAutospacing="0"/>
        <w:jc w:val="center"/>
        <w:rPr>
          <w:rFonts w:eastAsia="Arial"/>
          <w:lang w:eastAsia="ar-SA"/>
        </w:rPr>
      </w:pPr>
    </w:p>
    <w:p w:rsidR="006F7E29" w:rsidRPr="00404EA4" w:rsidRDefault="006F7E29" w:rsidP="006F7E29">
      <w:pPr>
        <w:suppressAutoHyphens/>
        <w:spacing w:before="0" w:beforeAutospacing="0" w:after="0" w:afterAutospacing="0"/>
        <w:jc w:val="center"/>
        <w:rPr>
          <w:rFonts w:eastAsia="Arial"/>
          <w:lang w:eastAsia="ar-SA"/>
        </w:rPr>
      </w:pPr>
    </w:p>
    <w:p w:rsidR="006F7E29" w:rsidRPr="00404EA4" w:rsidRDefault="006F7E29" w:rsidP="006F7E29">
      <w:pPr>
        <w:spacing w:before="0" w:beforeAutospacing="0" w:after="0" w:afterAutospacing="0"/>
        <w:jc w:val="center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>ЗАЯВЛЕНИЕ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szCs w:val="28"/>
        </w:rPr>
      </w:pPr>
      <w:r w:rsidRPr="00404EA4">
        <w:rPr>
          <w:rFonts w:eastAsia="Calibri"/>
          <w:b/>
          <w:szCs w:val="28"/>
        </w:rPr>
        <w:t>о зачислении ребенка в ДОУ</w:t>
      </w:r>
    </w:p>
    <w:p w:rsidR="006F7E29" w:rsidRPr="00404EA4" w:rsidRDefault="006F7E29" w:rsidP="00F940BD">
      <w:pPr>
        <w:spacing w:before="0" w:beforeAutospacing="0" w:after="0" w:afterAutospacing="0"/>
        <w:jc w:val="center"/>
        <w:rPr>
          <w:sz w:val="24"/>
          <w:szCs w:val="24"/>
          <w:lang w:eastAsia="ru-RU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Прошу зачислить ребенка</w:t>
      </w:r>
      <w:r w:rsidRPr="00404EA4">
        <w:rPr>
          <w:sz w:val="22"/>
          <w:szCs w:val="20"/>
          <w:lang w:eastAsia="ru-RU"/>
        </w:rPr>
        <w:t xml:space="preserve"> ________________________________________________________________</w:t>
      </w:r>
    </w:p>
    <w:p w:rsidR="006F7E29" w:rsidRPr="00404EA4" w:rsidRDefault="006F7E29" w:rsidP="00F940BD">
      <w:pPr>
        <w:widowControl w:val="0"/>
        <w:tabs>
          <w:tab w:val="left" w:pos="9639"/>
        </w:tabs>
        <w:autoSpaceDE w:val="0"/>
        <w:autoSpaceDN w:val="0"/>
        <w:adjustRightInd w:val="0"/>
        <w:spacing w:before="0" w:beforeAutospacing="0" w:after="0" w:afterAutospacing="0"/>
        <w:ind w:right="140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ребенка, дата рождения (число, месяц, год)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гражданство</w:t>
      </w:r>
      <w:r w:rsidRPr="00404EA4">
        <w:rPr>
          <w:sz w:val="22"/>
          <w:szCs w:val="20"/>
          <w:lang w:eastAsia="ru-RU"/>
        </w:rPr>
        <w:t>________________________________________________________________________________,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проживающего(ую) в Российской Федерации: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жительства*_______________________________________________________________,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пребывания**______________________________________________________________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проживания***________________________________________________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z w:val="24"/>
          <w:szCs w:val="24"/>
        </w:rPr>
        <w:t>в ___________________________________________________________________________________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>(наименование ДОУ)</w:t>
      </w:r>
    </w:p>
    <w:p w:rsidR="006F7E29" w:rsidRPr="00404EA4" w:rsidRDefault="006F7E29" w:rsidP="00F940BD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404EA4">
        <w:rPr>
          <w:iCs/>
          <w:sz w:val="20"/>
          <w:szCs w:val="20"/>
          <w:lang w:eastAsia="ru-RU"/>
        </w:rPr>
        <w:t>______________________________________________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* Указывается полный адрес места жительства, в случае его отсутствия ставится прочерк.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** 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прочерк.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rFonts w:eastAsia="Calibri"/>
          <w:szCs w:val="28"/>
        </w:rPr>
      </w:pPr>
      <w:r w:rsidRPr="00404EA4">
        <w:rPr>
          <w:rFonts w:eastAsia="Calibri"/>
          <w:sz w:val="20"/>
          <w:szCs w:val="28"/>
        </w:rPr>
        <w:lastRenderedPageBreak/>
        <w:t>*** Заполняется, если адрес места фактического проживания не совпадает с местом жительства или местом пребывания либо не имеется подтвержденного регистрацией места жительства и места пребывания.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2"/>
                <w:szCs w:val="20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>Наименование документа, удостоверяющего личность ребенка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2"/>
                <w:szCs w:val="20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2"/>
                <w:szCs w:val="20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2"/>
                <w:szCs w:val="20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</w:tr>
    </w:tbl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4"/>
          <w:szCs w:val="24"/>
        </w:rPr>
      </w:pP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z w:val="24"/>
          <w:szCs w:val="24"/>
        </w:rPr>
        <w:t>Фамилия, имя, отчество (при наличии) родителей (иных законных представителей ребенка):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Cs w:val="28"/>
        </w:rPr>
      </w:pPr>
      <w:r w:rsidRPr="00404EA4">
        <w:rPr>
          <w:rFonts w:eastAsia="Calibri"/>
          <w:szCs w:val="28"/>
        </w:rPr>
        <w:t>____________________________________________________________________________________________________________________</w:t>
      </w:r>
      <w:r w:rsidR="00AE65E3">
        <w:rPr>
          <w:rFonts w:eastAsia="Calibri"/>
          <w:szCs w:val="28"/>
        </w:rPr>
        <w:t>____________________________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="Calibri"/>
          <w:sz w:val="20"/>
          <w:szCs w:val="20"/>
        </w:rPr>
      </w:pPr>
      <w:r w:rsidRPr="00404EA4">
        <w:rPr>
          <w:rFonts w:eastAsia="Calibri"/>
          <w:sz w:val="20"/>
          <w:szCs w:val="20"/>
        </w:rPr>
        <w:t>(Ф.И.О. полностью)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 родителя (иного законного представителя ребенка)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16"/>
          <w:szCs w:val="16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_____________________________________________________________</w:t>
      </w:r>
      <w:r w:rsidR="00AE65E3">
        <w:rPr>
          <w:sz w:val="22"/>
          <w:szCs w:val="20"/>
          <w:lang w:eastAsia="ru-RU"/>
        </w:rPr>
        <w:t>_______________________________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</w:p>
    <w:p w:rsidR="006F7E29" w:rsidRPr="00404EA4" w:rsidRDefault="006F7E29" w:rsidP="00F940BD">
      <w:pPr>
        <w:autoSpaceDE w:val="0"/>
        <w:autoSpaceDN w:val="0"/>
        <w:spacing w:before="0" w:beforeAutospacing="0" w:after="0" w:afterAutospacing="0"/>
        <w:ind w:firstLine="426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Наличие потребности в организации образовательной деятельности по адаптированной образовательной программе (сделать отметку в соответствующем квадрате):</w:t>
      </w:r>
    </w:p>
    <w:p w:rsidR="006F7E29" w:rsidRPr="00404EA4" w:rsidRDefault="006F7E29" w:rsidP="00F940BD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F940B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F940B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не имеется.</w:t>
            </w:r>
          </w:p>
        </w:tc>
      </w:tr>
    </w:tbl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i/>
          <w:iCs/>
          <w:sz w:val="24"/>
          <w:szCs w:val="24"/>
          <w:lang w:eastAsia="ru-RU"/>
        </w:rPr>
      </w:pPr>
      <w:r w:rsidRPr="00404EA4">
        <w:rPr>
          <w:iCs/>
          <w:sz w:val="24"/>
          <w:szCs w:val="24"/>
          <w:lang w:eastAsia="ru-RU"/>
        </w:rPr>
        <w:t>Заключение (рекомендации) ПМПК от «____» ________ 20___г._ № ________ (при наличии)</w:t>
      </w:r>
      <w:r w:rsidRPr="00404EA4">
        <w:rPr>
          <w:i/>
          <w:iCs/>
          <w:sz w:val="24"/>
          <w:szCs w:val="24"/>
          <w:lang w:eastAsia="ru-RU"/>
        </w:rPr>
        <w:t>.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Режим пребывания ребенка (сделать отметку в соответствующем квадрате):</w:t>
      </w:r>
    </w:p>
    <w:p w:rsidR="006F7E29" w:rsidRPr="00404EA4" w:rsidRDefault="006F7E29" w:rsidP="00F940BD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F940B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группа полного пребывания</w:t>
            </w:r>
          </w:p>
        </w:tc>
      </w:tr>
    </w:tbl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F940B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F940B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группа кратковременного пребывания.</w:t>
            </w:r>
          </w:p>
        </w:tc>
      </w:tr>
    </w:tbl>
    <w:p w:rsidR="006F7E29" w:rsidRPr="00404EA4" w:rsidRDefault="006F7E29" w:rsidP="00F940BD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eastAsia="Calibri"/>
          <w:sz w:val="24"/>
          <w:szCs w:val="24"/>
        </w:rPr>
      </w:pPr>
      <w:r w:rsidRPr="00404EA4">
        <w:rPr>
          <w:sz w:val="24"/>
          <w:szCs w:val="24"/>
          <w:lang w:eastAsia="ru-RU"/>
        </w:rPr>
        <w:t>Желаемая дата зачисления в ДОУ</w:t>
      </w:r>
      <w:r w:rsidR="00AE65E3">
        <w:rPr>
          <w:sz w:val="24"/>
          <w:szCs w:val="24"/>
          <w:lang w:eastAsia="ru-RU"/>
        </w:rPr>
        <w:t xml:space="preserve"> ___________________________________________________.</w:t>
      </w:r>
      <w:r w:rsidRPr="00404EA4">
        <w:rPr>
          <w:sz w:val="24"/>
          <w:szCs w:val="24"/>
          <w:lang w:eastAsia="ru-RU"/>
        </w:rPr>
        <w:t xml:space="preserve"> </w:t>
      </w:r>
    </w:p>
    <w:p w:rsidR="00AE65E3" w:rsidRDefault="00AE65E3" w:rsidP="00F940BD">
      <w:pPr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  <w:lang w:eastAsia="ru-RU"/>
        </w:rPr>
      </w:pP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 xml:space="preserve">Я </w:t>
      </w:r>
      <w:r w:rsidRPr="00404EA4">
        <w:rPr>
          <w:spacing w:val="2"/>
          <w:sz w:val="24"/>
          <w:szCs w:val="24"/>
          <w:lang w:eastAsia="ru-RU"/>
        </w:rPr>
        <w:t>свободно, своей волей и в своем интересе даю согласие сотрудникам ____________________________________________________</w:t>
      </w:r>
      <w:r w:rsidR="00AE65E3">
        <w:rPr>
          <w:spacing w:val="2"/>
          <w:sz w:val="24"/>
          <w:szCs w:val="24"/>
          <w:lang w:eastAsia="ru-RU"/>
        </w:rPr>
        <w:t>_______________________________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  <w:lang w:eastAsia="ru-RU"/>
        </w:rPr>
      </w:pPr>
      <w:r w:rsidRPr="00404EA4">
        <w:rPr>
          <w:spacing w:val="2"/>
          <w:sz w:val="20"/>
          <w:szCs w:val="20"/>
          <w:lang w:eastAsia="ru-RU"/>
        </w:rPr>
        <w:t>(наименование дошкольного образовательного учреждения)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 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t>-</w:t>
      </w:r>
      <w:r w:rsidRPr="00404EA4">
        <w:rPr>
          <w:spacing w:val="2"/>
          <w:sz w:val="24"/>
          <w:szCs w:val="24"/>
          <w:lang w:val="en-US" w:eastAsia="ru-RU"/>
        </w:rPr>
        <w:t> </w:t>
      </w:r>
      <w:r w:rsidRPr="00404EA4">
        <w:rPr>
          <w:spacing w:val="2"/>
          <w:sz w:val="24"/>
          <w:szCs w:val="24"/>
          <w:lang w:eastAsia="ru-RU"/>
        </w:rPr>
        <w:t>фамилия, имя, отчество (при наличии), дата и место рождения, гражданство;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t>-</w:t>
      </w:r>
      <w:r w:rsidRPr="00404EA4">
        <w:rPr>
          <w:spacing w:val="2"/>
          <w:sz w:val="24"/>
          <w:szCs w:val="24"/>
          <w:lang w:val="en-US" w:eastAsia="ru-RU"/>
        </w:rPr>
        <w:t> </w:t>
      </w:r>
      <w:r w:rsidRPr="00404EA4">
        <w:rPr>
          <w:spacing w:val="2"/>
          <w:sz w:val="24"/>
          <w:szCs w:val="24"/>
          <w:lang w:eastAsia="ru-RU"/>
        </w:rPr>
        <w:t>адрес места жительства, адрес места пребывания, адрес места фактического проживания;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t>-</w:t>
      </w:r>
      <w:r w:rsidRPr="00404EA4">
        <w:rPr>
          <w:spacing w:val="2"/>
          <w:sz w:val="24"/>
          <w:szCs w:val="24"/>
          <w:lang w:val="en-US" w:eastAsia="ru-RU"/>
        </w:rPr>
        <w:t> </w:t>
      </w:r>
      <w:r w:rsidRPr="00404EA4">
        <w:rPr>
          <w:spacing w:val="2"/>
          <w:sz w:val="24"/>
          <w:szCs w:val="24"/>
          <w:lang w:eastAsia="ru-RU"/>
        </w:rPr>
        <w:t>данные документа, удостоверяющего личность (серия, номер, кем и когда выдан).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t xml:space="preserve">Указанные персональные данные предоставляю для обработки в целях предоставления муниципальной услуги </w:t>
      </w:r>
      <w:r w:rsidRPr="00404EA4">
        <w:rPr>
          <w:sz w:val="24"/>
          <w:szCs w:val="24"/>
          <w:lang w:eastAsia="ru-RU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404EA4">
        <w:rPr>
          <w:spacing w:val="2"/>
          <w:sz w:val="24"/>
          <w:szCs w:val="24"/>
          <w:lang w:eastAsia="ru-RU"/>
        </w:rPr>
        <w:t>.</w:t>
      </w:r>
    </w:p>
    <w:p w:rsidR="006F7E29" w:rsidRPr="00404EA4" w:rsidRDefault="006F7E29" w:rsidP="00F940BD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404EA4">
        <w:rPr>
          <w:spacing w:val="2"/>
          <w:sz w:val="24"/>
          <w:szCs w:val="24"/>
          <w:lang w:eastAsia="ru-RU"/>
        </w:rPr>
        <w:lastRenderedPageBreak/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</w:t>
      </w:r>
      <w:r w:rsidRPr="00404EA4">
        <w:rPr>
          <w:spacing w:val="2"/>
          <w:sz w:val="24"/>
          <w:szCs w:val="24"/>
          <w:lang w:val="en-US" w:eastAsia="ru-RU"/>
        </w:rPr>
        <w:t> </w:t>
      </w:r>
      <w:r w:rsidRPr="00404EA4">
        <w:rPr>
          <w:spacing w:val="2"/>
          <w:sz w:val="24"/>
          <w:szCs w:val="24"/>
          <w:lang w:eastAsia="ru-RU"/>
        </w:rPr>
        <w:t>соответствии с федеральным законодательством.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pacing w:val="2"/>
          <w:sz w:val="24"/>
          <w:szCs w:val="24"/>
        </w:rPr>
        <w:t>Отзыв согласия на обработку персональных данных осуществляется в соответствии с</w:t>
      </w:r>
      <w:r w:rsidRPr="00404EA4">
        <w:rPr>
          <w:rFonts w:eastAsia="Calibri"/>
          <w:spacing w:val="2"/>
          <w:sz w:val="24"/>
          <w:szCs w:val="24"/>
          <w:lang w:val="en-US"/>
        </w:rPr>
        <w:t> </w:t>
      </w:r>
      <w:r w:rsidRPr="00404EA4">
        <w:rPr>
          <w:rFonts w:eastAsia="Calibri"/>
          <w:spacing w:val="2"/>
          <w:sz w:val="24"/>
          <w:szCs w:val="24"/>
        </w:rPr>
        <w:t>федеральным законодательством.</w:t>
      </w: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</w:rPr>
      </w:pPr>
    </w:p>
    <w:p w:rsidR="006F7E29" w:rsidRPr="00404EA4" w:rsidRDefault="006F7E29" w:rsidP="00F940B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</w:rPr>
      </w:pPr>
      <w:r w:rsidRPr="00404EA4">
        <w:rPr>
          <w:rFonts w:eastAsia="Calibri"/>
          <w:sz w:val="24"/>
          <w:szCs w:val="24"/>
        </w:rPr>
        <w:t xml:space="preserve">С уставом ДОУ,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ознакомлен(а): </w:t>
      </w: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</w:p>
    <w:p w:rsidR="006F7E29" w:rsidRPr="00404EA4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«_____» _______________20____ г._             __________________                 ____________________________</w:t>
      </w:r>
    </w:p>
    <w:p w:rsidR="006F7E29" w:rsidRDefault="006F7E29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(дата)</w:t>
      </w:r>
      <w:r w:rsidRPr="00404EA4">
        <w:rPr>
          <w:i/>
          <w:sz w:val="20"/>
          <w:szCs w:val="20"/>
          <w:lang w:eastAsia="ru-RU"/>
        </w:rPr>
        <w:t xml:space="preserve">                                                      </w:t>
      </w:r>
      <w:r w:rsidRPr="00404EA4">
        <w:rPr>
          <w:sz w:val="20"/>
          <w:szCs w:val="20"/>
          <w:lang w:eastAsia="ru-RU"/>
        </w:rPr>
        <w:t>(подпись)                                          (расшифровка подписи)</w:t>
      </w: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Pr="00404EA4" w:rsidRDefault="00F940BD" w:rsidP="00F940B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sz w:val="20"/>
          <w:szCs w:val="20"/>
          <w:lang w:eastAsia="ru-RU"/>
        </w:rPr>
      </w:pPr>
    </w:p>
    <w:p w:rsidR="00F940BD" w:rsidRDefault="00F940BD" w:rsidP="00F940BD">
      <w:pPr>
        <w:spacing w:before="0" w:beforeAutospacing="0" w:after="0" w:afterAutospacing="0"/>
        <w:rPr>
          <w:vanish/>
          <w:sz w:val="20"/>
          <w:szCs w:val="20"/>
          <w:lang w:eastAsia="ru-RU"/>
        </w:rPr>
      </w:pPr>
    </w:p>
    <w:p w:rsidR="008F674A" w:rsidRPr="001E39E2" w:rsidRDefault="008F674A" w:rsidP="006F7E29">
      <w:pPr>
        <w:spacing w:before="0" w:beforeAutospacing="0" w:after="0" w:afterAutospacing="0"/>
        <w:rPr>
          <w:vanish/>
          <w:sz w:val="2"/>
          <w:szCs w:val="2"/>
          <w:lang w:eastAsia="ru-RU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F940BD">
        <w:tc>
          <w:tcPr>
            <w:tcW w:w="5637" w:type="dxa"/>
          </w:tcPr>
          <w:p w:rsidR="00F940BD" w:rsidRPr="00404EA4" w:rsidRDefault="00F940BD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7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7738AB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7738AB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7738AB">
              <w:rPr>
                <w:szCs w:val="28"/>
                <w:lang w:eastAsia="ru-RU"/>
              </w:rPr>
              <w:t>от «___» _________ 20__ г. № ____</w:t>
            </w:r>
          </w:p>
        </w:tc>
      </w:tr>
    </w:tbl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right"/>
        <w:rPr>
          <w:b/>
          <w:spacing w:val="-4"/>
          <w:szCs w:val="28"/>
          <w:lang w:eastAsia="ru-RU"/>
        </w:rPr>
      </w:pPr>
      <w:r w:rsidRPr="00404EA4">
        <w:rPr>
          <w:b/>
          <w:spacing w:val="-4"/>
          <w:szCs w:val="28"/>
          <w:lang w:eastAsia="ru-RU"/>
        </w:rPr>
        <w:t>Форма</w:t>
      </w: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right"/>
        <w:rPr>
          <w:b/>
          <w:spacing w:val="-4"/>
          <w:szCs w:val="28"/>
          <w:lang w:eastAsia="ru-RU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A823D7" w:rsidRPr="00404EA4" w:rsidTr="00DA1E7E">
        <w:trPr>
          <w:trHeight w:val="1664"/>
        </w:trPr>
        <w:tc>
          <w:tcPr>
            <w:tcW w:w="5778" w:type="dxa"/>
          </w:tcPr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4678" w:type="dxa"/>
          </w:tcPr>
          <w:p w:rsidR="00A823D7" w:rsidRPr="00553340" w:rsidRDefault="00B12554" w:rsidP="00052F0B">
            <w:pPr>
              <w:widowControl w:val="0"/>
              <w:spacing w:before="0" w:beforeAutospacing="0" w:after="0" w:afterAutospacing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О</w:t>
            </w:r>
            <w:r w:rsidR="00A823D7" w:rsidRPr="00553340">
              <w:rPr>
                <w:sz w:val="24"/>
                <w:szCs w:val="24"/>
              </w:rPr>
              <w:t>тдела образования Администрации муниципального</w:t>
            </w:r>
            <w:r>
              <w:rPr>
                <w:sz w:val="24"/>
                <w:szCs w:val="24"/>
              </w:rPr>
              <w:t xml:space="preserve"> образования «Духовщинский муниципальный округ</w:t>
            </w:r>
            <w:r w:rsidR="00A823D7" w:rsidRPr="00553340">
              <w:rPr>
                <w:sz w:val="24"/>
                <w:szCs w:val="24"/>
              </w:rPr>
              <w:t>» Смоленской области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rPr>
                <w:szCs w:val="28"/>
              </w:rPr>
            </w:pPr>
            <w:r w:rsidRPr="00404EA4">
              <w:rPr>
                <w:szCs w:val="28"/>
              </w:rPr>
              <w:t>____</w:t>
            </w:r>
            <w:r>
              <w:rPr>
                <w:szCs w:val="28"/>
              </w:rPr>
              <w:t>___________________________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>(И.О. Фамилия)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jc w:val="center"/>
              <w:rPr>
                <w:sz w:val="20"/>
                <w:szCs w:val="20"/>
              </w:rPr>
            </w:pPr>
            <w:r w:rsidRPr="00404EA4">
              <w:rPr>
                <w:sz w:val="20"/>
                <w:szCs w:val="20"/>
              </w:rPr>
              <w:t xml:space="preserve">(Ф.И.О. </w:t>
            </w:r>
            <w:r w:rsidRPr="00404EA4">
              <w:rPr>
                <w:sz w:val="20"/>
                <w:szCs w:val="20"/>
                <w:lang w:eastAsia="ru-RU"/>
              </w:rPr>
              <w:t>заявителя (представителя представителя)</w:t>
            </w:r>
            <w:r w:rsidRPr="00404EA4">
              <w:rPr>
                <w:sz w:val="20"/>
                <w:szCs w:val="20"/>
              </w:rPr>
              <w:t>)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553340">
              <w:rPr>
                <w:sz w:val="24"/>
                <w:szCs w:val="24"/>
              </w:rPr>
              <w:t>зарегистрированного по адресу:</w:t>
            </w:r>
            <w:r w:rsidRPr="00404EA4">
              <w:rPr>
                <w:sz w:val="26"/>
                <w:szCs w:val="26"/>
              </w:rPr>
              <w:t xml:space="preserve"> 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A823D7" w:rsidRPr="00404EA4" w:rsidRDefault="00A823D7" w:rsidP="00DA1E7E">
            <w:pPr>
              <w:widowControl w:val="0"/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404EA4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</w:t>
            </w:r>
            <w:r w:rsidRPr="00404EA4">
              <w:rPr>
                <w:sz w:val="26"/>
                <w:szCs w:val="26"/>
              </w:rPr>
              <w:t>,</w:t>
            </w:r>
          </w:p>
          <w:p w:rsidR="00A823D7" w:rsidRPr="00404EA4" w:rsidRDefault="00A823D7" w:rsidP="00DA1E7E">
            <w:pPr>
              <w:widowControl w:val="0"/>
              <w:tabs>
                <w:tab w:val="left" w:pos="4884"/>
              </w:tabs>
              <w:spacing w:before="0" w:beforeAutospacing="0" w:after="0" w:afterAutospacing="0"/>
              <w:ind w:right="30"/>
              <w:rPr>
                <w:sz w:val="26"/>
                <w:szCs w:val="26"/>
              </w:rPr>
            </w:pPr>
            <w:r w:rsidRPr="00553340">
              <w:rPr>
                <w:sz w:val="24"/>
                <w:szCs w:val="24"/>
              </w:rPr>
              <w:t>телефон (при наличии)</w:t>
            </w:r>
            <w:r w:rsidRPr="00404EA4">
              <w:rPr>
                <w:sz w:val="26"/>
                <w:szCs w:val="26"/>
              </w:rPr>
              <w:t xml:space="preserve"> ______________________</w:t>
            </w:r>
            <w:r>
              <w:rPr>
                <w:sz w:val="26"/>
                <w:szCs w:val="26"/>
              </w:rPr>
              <w:t>_________</w:t>
            </w:r>
            <w:r w:rsidRPr="00404EA4">
              <w:rPr>
                <w:sz w:val="26"/>
                <w:szCs w:val="26"/>
              </w:rPr>
              <w:t>__</w:t>
            </w:r>
          </w:p>
          <w:p w:rsidR="00A823D7" w:rsidRPr="00404EA4" w:rsidRDefault="00A823D7" w:rsidP="00DA1E7E">
            <w:pPr>
              <w:suppressAutoHyphens/>
              <w:spacing w:before="0" w:beforeAutospacing="0" w:after="0" w:afterAutospacing="0"/>
              <w:ind w:right="30"/>
              <w:jc w:val="both"/>
              <w:rPr>
                <w:sz w:val="20"/>
                <w:szCs w:val="20"/>
              </w:rPr>
            </w:pPr>
            <w:r w:rsidRPr="00553340">
              <w:rPr>
                <w:rFonts w:eastAsia="Arial"/>
                <w:sz w:val="24"/>
                <w:szCs w:val="24"/>
              </w:rPr>
              <w:t>адрес электронной почты (при наличии)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  <w:r w:rsidRPr="00404EA4">
              <w:rPr>
                <w:rFonts w:eastAsia="Arial"/>
                <w:sz w:val="26"/>
                <w:szCs w:val="26"/>
              </w:rPr>
              <w:t>_</w:t>
            </w:r>
            <w:r>
              <w:rPr>
                <w:rFonts w:eastAsia="Arial"/>
                <w:sz w:val="26"/>
                <w:szCs w:val="26"/>
              </w:rPr>
              <w:t>______</w:t>
            </w:r>
            <w:r w:rsidRPr="00404EA4">
              <w:rPr>
                <w:rFonts w:eastAsia="Arial"/>
                <w:sz w:val="26"/>
                <w:szCs w:val="26"/>
              </w:rPr>
              <w:t>______</w:t>
            </w:r>
            <w:r>
              <w:rPr>
                <w:rFonts w:eastAsia="Arial"/>
                <w:sz w:val="26"/>
                <w:szCs w:val="26"/>
              </w:rPr>
              <w:t>________</w:t>
            </w:r>
            <w:r w:rsidR="00553340">
              <w:rPr>
                <w:rFonts w:eastAsia="Arial"/>
                <w:sz w:val="26"/>
                <w:szCs w:val="26"/>
              </w:rPr>
              <w:t>________</w:t>
            </w:r>
            <w:r>
              <w:rPr>
                <w:rFonts w:eastAsia="Arial"/>
                <w:sz w:val="26"/>
                <w:szCs w:val="26"/>
              </w:rPr>
              <w:t>____</w:t>
            </w:r>
          </w:p>
        </w:tc>
      </w:tr>
    </w:tbl>
    <w:p w:rsidR="00A823D7" w:rsidRDefault="00A823D7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eastAsia="ar-SA"/>
        </w:rPr>
      </w:pPr>
    </w:p>
    <w:p w:rsidR="00A823D7" w:rsidRDefault="00A823D7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eastAsia="ar-SA"/>
        </w:rPr>
      </w:pPr>
    </w:p>
    <w:p w:rsidR="00052F0B" w:rsidRPr="00052F0B" w:rsidRDefault="00052F0B" w:rsidP="00052F0B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eastAsia="ar-SA"/>
        </w:rPr>
      </w:pPr>
      <w:bookmarkStart w:id="10" w:name="bookmark21"/>
      <w:r w:rsidRPr="00052F0B">
        <w:rPr>
          <w:b/>
          <w:bCs/>
          <w:sz w:val="24"/>
          <w:szCs w:val="24"/>
          <w:lang w:eastAsia="ar-SA"/>
        </w:rPr>
        <w:t>ЗАЯВЛЕНИЕ</w:t>
      </w:r>
      <w:bookmarkEnd w:id="10"/>
    </w:p>
    <w:p w:rsidR="00052F0B" w:rsidRPr="00052F0B" w:rsidRDefault="00052F0B" w:rsidP="00052F0B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eastAsia="ar-SA"/>
        </w:rPr>
      </w:pPr>
      <w:r w:rsidRPr="00052F0B">
        <w:rPr>
          <w:b/>
          <w:bCs/>
          <w:sz w:val="24"/>
          <w:szCs w:val="24"/>
          <w:lang w:eastAsia="ar-SA" w:bidi="ru-RU"/>
        </w:rPr>
        <w:t>о постановке на учёт для перевода из одного образовательного учреждения, реализующего образовательную программу дошкольного образования, в</w:t>
      </w:r>
      <w:r w:rsidRPr="00052F0B">
        <w:rPr>
          <w:b/>
          <w:bCs/>
          <w:sz w:val="24"/>
          <w:szCs w:val="24"/>
          <w:lang w:val="en-US" w:eastAsia="ar-SA"/>
        </w:rPr>
        <w:t> </w:t>
      </w:r>
      <w:r w:rsidRPr="00052F0B">
        <w:rPr>
          <w:b/>
          <w:bCs/>
          <w:sz w:val="24"/>
          <w:szCs w:val="24"/>
          <w:lang w:eastAsia="ar-SA" w:bidi="ru-RU"/>
        </w:rPr>
        <w:t>другое образовательное учреждение, реализующее образовательную программу дошкольного образования</w:t>
      </w:r>
    </w:p>
    <w:p w:rsidR="00A823D7" w:rsidRPr="00404EA4" w:rsidRDefault="00A823D7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eastAsia="ar-SA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1. Заявитель</w:t>
      </w:r>
      <w:r w:rsidRPr="00404EA4">
        <w:rPr>
          <w:sz w:val="22"/>
          <w:szCs w:val="20"/>
          <w:lang w:eastAsia="ru-RU"/>
        </w:rPr>
        <w:t>______________________________________________________________________________,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707" w:firstLine="28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родителя (иного законного представителя) ребенка)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гражданство_______________________________________________________________________,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проживающий(ая) в Российской Федерации: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 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электронной почты, номер телефона (при наличии) 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lastRenderedPageBreak/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Являюсь по отношению к ребенку</w:t>
      </w:r>
      <w:r w:rsidRPr="00404EA4">
        <w:rPr>
          <w:sz w:val="22"/>
          <w:szCs w:val="20"/>
          <w:lang w:eastAsia="ru-RU"/>
        </w:rPr>
        <w:t>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1274" w:firstLine="709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ребенка)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iCs/>
          <w:sz w:val="24"/>
          <w:szCs w:val="24"/>
          <w:lang w:eastAsia="ru-RU"/>
        </w:rPr>
      </w:pPr>
      <w:r w:rsidRPr="00404EA4">
        <w:rPr>
          <w:iCs/>
          <w:sz w:val="24"/>
          <w:szCs w:val="24"/>
          <w:lang w:eastAsia="ru-RU"/>
        </w:rPr>
        <w:t>(сделать отметку в соответствующем квадрате):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616"/>
        <w:gridCol w:w="369"/>
        <w:gridCol w:w="2040"/>
        <w:gridCol w:w="426"/>
        <w:gridCol w:w="3969"/>
      </w:tblGrid>
      <w:tr w:rsidR="006F7E29" w:rsidRPr="00404EA4" w:rsidTr="00DA1E7E">
        <w:trPr>
          <w:cantSplit/>
          <w:trHeight w:hRule="exact" w:val="340"/>
        </w:trPr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114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родителем,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опекуном,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ind w:left="227" w:right="227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иным законным представителем.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____________________________________________________________________________________________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2. Представитель заявителя 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1133" w:firstLine="28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представителя заявителя)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 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электронной почты, номер телефона (при наличии) ________________________________</w:t>
      </w:r>
    </w:p>
    <w:p w:rsidR="006F7E29" w:rsidRPr="00404EA4" w:rsidRDefault="006F7E29" w:rsidP="006F7E29">
      <w:pPr>
        <w:tabs>
          <w:tab w:val="left" w:pos="2127"/>
        </w:tabs>
        <w:autoSpaceDE w:val="0"/>
        <w:autoSpaceDN w:val="0"/>
        <w:spacing w:before="0" w:beforeAutospacing="0" w:after="0" w:afterAutospacing="0"/>
        <w:rPr>
          <w:sz w:val="16"/>
          <w:szCs w:val="16"/>
          <w:lang w:eastAsia="ru-RU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6"/>
        <w:gridCol w:w="1558"/>
        <w:gridCol w:w="1531"/>
      </w:tblGrid>
      <w:tr w:rsidR="006F7E29" w:rsidRPr="00404EA4" w:rsidTr="00DA1E7E">
        <w:tc>
          <w:tcPr>
            <w:tcW w:w="4139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 представителя заявителя</w:t>
            </w:r>
          </w:p>
        </w:tc>
        <w:tc>
          <w:tcPr>
            <w:tcW w:w="6095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4139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31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4139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095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rPr>
          <w:sz w:val="16"/>
          <w:szCs w:val="16"/>
          <w:lang w:eastAsia="ru-RU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2977"/>
        <w:gridCol w:w="3118"/>
      </w:tblGrid>
      <w:tr w:rsidR="006F7E29" w:rsidRPr="00404EA4" w:rsidTr="00DA1E7E">
        <w:tc>
          <w:tcPr>
            <w:tcW w:w="7116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подтверждающего полномочия представителя заявителя</w:t>
            </w:r>
          </w:p>
        </w:tc>
        <w:tc>
          <w:tcPr>
            <w:tcW w:w="311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83"/>
        </w:trPr>
        <w:tc>
          <w:tcPr>
            <w:tcW w:w="158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40"/>
        </w:trPr>
        <w:tc>
          <w:tcPr>
            <w:tcW w:w="1588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8646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2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>3. Прошу поставить на учет для перевода из одного ДОУ в другое  ДОУ, ребенка</w:t>
      </w:r>
      <w:r w:rsidRPr="00404EA4">
        <w:rPr>
          <w:sz w:val="22"/>
          <w:szCs w:val="20"/>
          <w:lang w:eastAsia="ru-RU"/>
        </w:rPr>
        <w:t xml:space="preserve"> ____________________________________________________________________________________________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 ребенка, дата рождения (число, месяц, год)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гражданство_______________________________________________________________________,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проживающего(ую) в Российской Федерации: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жительства*_____________________________________________________________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пребывания** 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адрес места фактического проживания***______________________________________________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2240"/>
      </w:tblGrid>
      <w:tr w:rsidR="006F7E29" w:rsidRPr="00404EA4" w:rsidTr="00DA1E7E"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c>
          <w:tcPr>
            <w:tcW w:w="343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40" w:type="dxa"/>
            <w:vAlign w:val="bottom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7E29" w:rsidRPr="00404EA4" w:rsidTr="00DA1E7E">
        <w:trPr>
          <w:trHeight w:val="301"/>
        </w:trPr>
        <w:tc>
          <w:tcPr>
            <w:tcW w:w="3430" w:type="dxa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804" w:type="dxa"/>
            <w:gridSpan w:val="3"/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 xml:space="preserve">Из </w:t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16"/>
          <w:szCs w:val="16"/>
          <w:lang w:eastAsia="ru-RU"/>
        </w:rPr>
      </w:pPr>
      <w:r w:rsidRPr="00404EA4">
        <w:rPr>
          <w:sz w:val="16"/>
          <w:szCs w:val="16"/>
          <w:lang w:eastAsia="ru-RU"/>
        </w:rPr>
        <w:t>(наименование ДОУ, которое посещает ребенок)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u w:val="single"/>
          <w:lang w:eastAsia="ru-RU"/>
        </w:rPr>
      </w:pPr>
      <w:r w:rsidRPr="00404EA4">
        <w:rPr>
          <w:sz w:val="26"/>
          <w:szCs w:val="26"/>
          <w:lang w:eastAsia="ru-RU"/>
        </w:rPr>
        <w:t xml:space="preserve">В  </w:t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16"/>
          <w:szCs w:val="16"/>
          <w:lang w:eastAsia="ru-RU"/>
        </w:rPr>
      </w:pPr>
      <w:r w:rsidRPr="00404EA4">
        <w:rPr>
          <w:sz w:val="16"/>
          <w:szCs w:val="16"/>
          <w:lang w:eastAsia="ru-RU"/>
        </w:rPr>
        <w:t>(наименование ДОУ, являющееся приоритетным для заявителя)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firstLine="284"/>
        <w:jc w:val="both"/>
        <w:rPr>
          <w:sz w:val="24"/>
          <w:szCs w:val="24"/>
          <w:u w:val="single"/>
          <w:lang w:eastAsia="ru-RU"/>
        </w:rPr>
      </w:pPr>
      <w:r w:rsidRPr="00404EA4">
        <w:rPr>
          <w:sz w:val="26"/>
          <w:szCs w:val="26"/>
          <w:lang w:eastAsia="ru-RU"/>
        </w:rPr>
        <w:t>Имеются полнородные неполнородные брат и (или) сестра</w:t>
      </w:r>
      <w:r w:rsidRPr="00404EA4">
        <w:rPr>
          <w:sz w:val="24"/>
          <w:szCs w:val="24"/>
          <w:lang w:eastAsia="ru-RU"/>
        </w:rPr>
        <w:t xml:space="preserve">: </w:t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</w:r>
      <w:r w:rsidRPr="00404EA4">
        <w:rPr>
          <w:sz w:val="24"/>
          <w:szCs w:val="24"/>
          <w:u w:val="single"/>
          <w:lang w:eastAsia="ru-RU"/>
        </w:rPr>
        <w:tab/>
        <w:t>,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firstLine="284"/>
        <w:jc w:val="center"/>
        <w:rPr>
          <w:sz w:val="16"/>
          <w:szCs w:val="16"/>
          <w:lang w:eastAsia="ru-RU"/>
        </w:rPr>
      </w:pPr>
      <w:r w:rsidRPr="00404EA4">
        <w:rPr>
          <w:sz w:val="16"/>
          <w:szCs w:val="16"/>
          <w:lang w:eastAsia="ru-RU"/>
        </w:rPr>
        <w:t>(ФИО брата/сестры, дата рождения)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firstLine="284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Посещающие МБДОУ детский сад «</w:t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lang w:eastAsia="ru-RU"/>
        </w:rPr>
        <w:t>»</w:t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</w:r>
      <w:r w:rsidRPr="00404EA4">
        <w:rPr>
          <w:sz w:val="26"/>
          <w:szCs w:val="26"/>
          <w:u w:val="single"/>
          <w:lang w:eastAsia="ru-RU"/>
        </w:rPr>
        <w:tab/>
        <w:t>.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 xml:space="preserve">Наличие потребности в обучении ребенка по адаптированной образовательной программе дошкольного образования: 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eastAsia="ru-RU"/>
              </w:rPr>
            </w:pPr>
            <w:r w:rsidRPr="00404EA4">
              <w:rPr>
                <w:sz w:val="22"/>
                <w:szCs w:val="20"/>
                <w:lang w:eastAsia="ru-RU"/>
              </w:rPr>
              <w:t xml:space="preserve"> </w:t>
            </w:r>
            <w:r w:rsidRPr="00404EA4">
              <w:rPr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0"/>
          <w:u w:val="single"/>
          <w:lang w:eastAsia="ru-RU"/>
        </w:rPr>
      </w:pPr>
      <w:r w:rsidRPr="00404EA4">
        <w:rPr>
          <w:sz w:val="22"/>
          <w:szCs w:val="20"/>
          <w:lang w:eastAsia="ru-RU"/>
        </w:rPr>
        <w:t>Заключение (рекомендации) ПМГТК от «</w:t>
      </w:r>
      <w:r w:rsidRPr="00404EA4">
        <w:rPr>
          <w:sz w:val="22"/>
          <w:szCs w:val="20"/>
          <w:u w:val="single"/>
          <w:lang w:eastAsia="ru-RU"/>
        </w:rPr>
        <w:tab/>
      </w:r>
      <w:r w:rsidRPr="00404EA4">
        <w:rPr>
          <w:sz w:val="22"/>
          <w:szCs w:val="20"/>
          <w:u w:val="single"/>
          <w:lang w:eastAsia="ru-RU"/>
        </w:rPr>
        <w:tab/>
      </w:r>
      <w:r w:rsidRPr="00404EA4">
        <w:rPr>
          <w:sz w:val="22"/>
          <w:szCs w:val="20"/>
          <w:lang w:eastAsia="ru-RU"/>
        </w:rPr>
        <w:t>»</w:t>
      </w:r>
      <w:r w:rsidRPr="00404EA4">
        <w:rPr>
          <w:sz w:val="22"/>
          <w:szCs w:val="20"/>
          <w:u w:val="single"/>
          <w:lang w:eastAsia="ru-RU"/>
        </w:rPr>
        <w:tab/>
      </w:r>
      <w:r w:rsidRPr="00404EA4">
        <w:rPr>
          <w:sz w:val="22"/>
          <w:szCs w:val="20"/>
          <w:u w:val="single"/>
          <w:lang w:eastAsia="ru-RU"/>
        </w:rPr>
        <w:tab/>
      </w:r>
      <w:r w:rsidRPr="00404EA4">
        <w:rPr>
          <w:sz w:val="22"/>
          <w:szCs w:val="20"/>
          <w:u w:val="single"/>
          <w:lang w:eastAsia="ru-RU"/>
        </w:rPr>
        <w:tab/>
        <w:t>20</w:t>
      </w:r>
      <w:r w:rsidRPr="00404EA4">
        <w:rPr>
          <w:sz w:val="22"/>
          <w:szCs w:val="20"/>
          <w:u w:val="single"/>
          <w:lang w:eastAsia="ru-RU"/>
        </w:rPr>
        <w:tab/>
        <w:t>г. №</w:t>
      </w:r>
      <w:r w:rsidRPr="00404EA4">
        <w:rPr>
          <w:sz w:val="22"/>
          <w:szCs w:val="20"/>
          <w:u w:val="single"/>
          <w:lang w:eastAsia="ru-RU"/>
        </w:rPr>
        <w:tab/>
      </w:r>
      <w:r w:rsidRPr="00404EA4">
        <w:rPr>
          <w:sz w:val="22"/>
          <w:szCs w:val="20"/>
          <w:u w:val="single"/>
          <w:lang w:eastAsia="ru-RU"/>
        </w:rPr>
        <w:tab/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4"/>
          <w:szCs w:val="24"/>
          <w:lang w:eastAsia="ru-RU"/>
        </w:rPr>
      </w:pPr>
      <w:r w:rsidRPr="00404EA4">
        <w:rPr>
          <w:sz w:val="24"/>
          <w:szCs w:val="24"/>
          <w:lang w:eastAsia="ru-RU"/>
        </w:rPr>
        <w:t>4. К заявлению прилагаю документы: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355"/>
      </w:tblGrid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№</w:t>
            </w:r>
          </w:p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  <w:r w:rsidRPr="00404EA4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  <w:tr w:rsidR="006F7E29" w:rsidRPr="00404EA4" w:rsidTr="00DA1E7E">
        <w:tc>
          <w:tcPr>
            <w:tcW w:w="959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20"/>
          <w:szCs w:val="20"/>
          <w:lang w:eastAsia="ru-RU"/>
        </w:rPr>
      </w:pPr>
      <w:r w:rsidRPr="00404EA4">
        <w:rPr>
          <w:sz w:val="24"/>
          <w:szCs w:val="24"/>
          <w:lang w:eastAsia="ru-RU"/>
        </w:rPr>
        <w:t xml:space="preserve">5. Достоверность сведений и прилагаемых документов, указанных в заявлении, подтверждаю. 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sz w:val="16"/>
          <w:szCs w:val="1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2"/>
          <w:szCs w:val="20"/>
          <w:lang w:eastAsia="ru-RU"/>
        </w:rPr>
      </w:pPr>
      <w:r w:rsidRPr="00404EA4">
        <w:rPr>
          <w:sz w:val="22"/>
          <w:szCs w:val="20"/>
          <w:lang w:eastAsia="ru-RU"/>
        </w:rPr>
        <w:t>«_____»_____________20___ г.             __________________                 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(дата)</w:t>
      </w:r>
      <w:r w:rsidRPr="00404EA4">
        <w:rPr>
          <w:i/>
          <w:sz w:val="20"/>
          <w:szCs w:val="20"/>
          <w:lang w:eastAsia="ru-RU"/>
        </w:rPr>
        <w:t xml:space="preserve">                                               </w:t>
      </w:r>
      <w:r w:rsidRPr="00404EA4">
        <w:rPr>
          <w:sz w:val="20"/>
          <w:szCs w:val="20"/>
          <w:lang w:eastAsia="ru-RU"/>
        </w:rPr>
        <w:t>(подпись заявителя                                         (расшифровка подписи)</w:t>
      </w:r>
    </w:p>
    <w:p w:rsidR="006F7E29" w:rsidRPr="00404EA4" w:rsidRDefault="006F7E29" w:rsidP="006F7E29">
      <w:pPr>
        <w:pBdr>
          <w:bottom w:val="single" w:sz="12" w:space="1" w:color="auto"/>
        </w:pBd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(представителя заявителя))</w:t>
      </w:r>
    </w:p>
    <w:p w:rsidR="006F7E29" w:rsidRPr="00404EA4" w:rsidRDefault="006F7E29" w:rsidP="006F7E29">
      <w:pPr>
        <w:pBdr>
          <w:bottom w:val="single" w:sz="12" w:space="1" w:color="auto"/>
        </w:pBd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pBdr>
          <w:bottom w:val="single" w:sz="12" w:space="1" w:color="auto"/>
        </w:pBd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pBdr>
          <w:bottom w:val="single" w:sz="12" w:space="1" w:color="auto"/>
        </w:pBd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 Указывается полный адрес места жительства, в случае его отсутствия ставится прочерк.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** 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*** Заполняется, если адрес места фактического проживания не совпадает с местом жительства или местом пребывания либо не имеется подтвержденного регистрацией места жительства и места пребывания.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18"/>
          <w:szCs w:val="18"/>
          <w:lang w:eastAsia="ru-RU"/>
        </w:rPr>
      </w:pPr>
      <w:r w:rsidRPr="00404EA4">
        <w:rPr>
          <w:sz w:val="18"/>
          <w:szCs w:val="18"/>
          <w:lang w:eastAsia="ru-RU"/>
        </w:rPr>
        <w:t>**** Заполняется при наличии у ребенка братьев и (или) сестер, проживающих в одной с ним семье и имеющих общее с ним место жительства, обучающихся в ДОУ, выбранной родителем (иным законным представителем) для зачисления ребенка.</w:t>
      </w:r>
    </w:p>
    <w:p w:rsidR="006F7E29" w:rsidRPr="00404EA4" w:rsidRDefault="006F7E29" w:rsidP="006F7E29">
      <w:pPr>
        <w:spacing w:before="0" w:beforeAutospacing="0" w:after="0" w:afterAutospacing="0"/>
        <w:ind w:firstLine="3402"/>
        <w:rPr>
          <w:sz w:val="20"/>
          <w:szCs w:val="20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right="-1"/>
        <w:rPr>
          <w:rFonts w:eastAsia="Calibri"/>
          <w:szCs w:val="28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ind w:right="-1"/>
        <w:rPr>
          <w:rFonts w:eastAsia="Calibri"/>
          <w:szCs w:val="28"/>
        </w:rPr>
      </w:pPr>
    </w:p>
    <w:p w:rsidR="001C5A28" w:rsidRDefault="001C5A28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1C5A28" w:rsidRDefault="001C5A28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p w:rsidR="00AE65E3" w:rsidRDefault="00AE65E3" w:rsidP="006F7E29">
      <w:pPr>
        <w:widowControl w:val="0"/>
        <w:autoSpaceDE w:val="0"/>
        <w:spacing w:before="0" w:beforeAutospacing="0" w:after="0" w:afterAutospacing="0"/>
        <w:contextualSpacing/>
        <w:rPr>
          <w:b/>
          <w:bCs/>
          <w:sz w:val="12"/>
          <w:szCs w:val="12"/>
          <w:lang w:eastAsia="ar-SA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6F7E29" w:rsidRPr="00404EA4" w:rsidTr="00DA1E7E">
        <w:tc>
          <w:tcPr>
            <w:tcW w:w="5637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8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B12554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9A6D67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9A6D67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9A6D67">
              <w:rPr>
                <w:szCs w:val="28"/>
                <w:lang w:eastAsia="ru-RU"/>
              </w:rPr>
              <w:t>от «___» _________ 20__ г. № ____</w:t>
            </w:r>
          </w:p>
        </w:tc>
      </w:tr>
    </w:tbl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Cs w:val="28"/>
          <w:lang w:eastAsia="ar-SA"/>
        </w:rPr>
      </w:pP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sz w:val="2"/>
          <w:szCs w:val="2"/>
          <w:lang w:eastAsia="ar-SA"/>
        </w:rPr>
      </w:pP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right"/>
        <w:rPr>
          <w:b/>
          <w:spacing w:val="-4"/>
          <w:szCs w:val="28"/>
          <w:lang w:eastAsia="ru-RU"/>
        </w:rPr>
      </w:pPr>
      <w:r w:rsidRPr="00404EA4">
        <w:rPr>
          <w:b/>
          <w:spacing w:val="-4"/>
          <w:szCs w:val="28"/>
          <w:lang w:eastAsia="ru-RU"/>
        </w:rPr>
        <w:t>Форма</w:t>
      </w:r>
    </w:p>
    <w:p w:rsidR="006F7E29" w:rsidRPr="00404EA4" w:rsidRDefault="006F7E29" w:rsidP="006F7E29">
      <w:pPr>
        <w:widowControl w:val="0"/>
        <w:autoSpaceDE w:val="0"/>
        <w:spacing w:before="0" w:beforeAutospacing="0" w:after="0" w:afterAutospacing="0"/>
        <w:contextualSpacing/>
        <w:jc w:val="right"/>
        <w:rPr>
          <w:b/>
          <w:spacing w:val="-4"/>
          <w:szCs w:val="2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Cs w:val="28"/>
          <w:lang w:eastAsia="ru-RU"/>
        </w:rPr>
      </w:pPr>
      <w:r w:rsidRPr="00404EA4">
        <w:rPr>
          <w:szCs w:val="28"/>
          <w:lang w:eastAsia="ru-RU"/>
        </w:rPr>
        <w:t>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42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(Ф.И.О. заявителя (представителя заявителя)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>УВЕДОМЛЕНИЕ</w:t>
      </w: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 xml:space="preserve">о постановке на учёт для перевода из одного образовательного учреждения, реализующего образовательную программу дошкольного образования, в другое образовательное учреждение, реализующее образовательную программу дошкольного образования </w:t>
      </w:r>
    </w:p>
    <w:p w:rsidR="006F7E29" w:rsidRPr="00404EA4" w:rsidRDefault="006F7E29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</w:p>
    <w:p w:rsidR="006F7E29" w:rsidRPr="00BB35D2" w:rsidRDefault="006F7E29" w:rsidP="006F7E29">
      <w:pPr>
        <w:keepNext/>
        <w:spacing w:before="0" w:beforeAutospacing="0" w:after="0" w:afterAutospacing="0"/>
        <w:ind w:firstLine="709"/>
        <w:jc w:val="both"/>
        <w:outlineLvl w:val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Настоящим уведомля</w:t>
      </w:r>
      <w:r w:rsidR="00BB35D2">
        <w:rPr>
          <w:color w:val="000000"/>
          <w:szCs w:val="28"/>
          <w:lang w:eastAsia="ru-RU"/>
        </w:rPr>
        <w:t>ю, что на основании заявления № __________________</w:t>
      </w:r>
    </w:p>
    <w:p w:rsidR="006F7E29" w:rsidRPr="00404EA4" w:rsidRDefault="00BB35D2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о</w:t>
      </w:r>
      <w:r w:rsidR="006F7E29" w:rsidRPr="00404EA4">
        <w:rPr>
          <w:color w:val="000000"/>
          <w:szCs w:val="28"/>
          <w:lang w:eastAsia="ru-RU"/>
        </w:rPr>
        <w:t>т «__» __________ 20__г.</w:t>
      </w:r>
      <w:r w:rsidR="006F7E29" w:rsidRPr="00404EA4">
        <w:rPr>
          <w:szCs w:val="28"/>
          <w:lang w:eastAsia="ru-RU"/>
        </w:rPr>
        <w:t xml:space="preserve"> о постановке на учет для перевода из одного ДОУ, в другое ДОУ, реализующее образовательную программу дошкольного образования, принято решение о постановке ребенка</w:t>
      </w:r>
      <w:r w:rsidR="00B91D72">
        <w:rPr>
          <w:szCs w:val="28"/>
          <w:lang w:eastAsia="ru-RU"/>
        </w:rPr>
        <w:t xml:space="preserve"> ______________________________________</w:t>
      </w:r>
      <w:r w:rsidR="006F7E29" w:rsidRPr="00404EA4">
        <w:rPr>
          <w:szCs w:val="28"/>
          <w:lang w:eastAsia="ru-RU"/>
        </w:rPr>
        <w:t xml:space="preserve"> </w:t>
      </w:r>
      <w:r w:rsidR="006F7E29" w:rsidRPr="00404EA4">
        <w:rPr>
          <w:b/>
          <w:bCs/>
          <w:szCs w:val="28"/>
          <w:lang w:eastAsia="ru-RU"/>
        </w:rPr>
        <w:t>________________________________________________________________________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(фамилия, имя, отчество (при наличии), дата рождения ребенка)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0"/>
          <w:szCs w:val="20"/>
          <w:lang w:eastAsia="ru-RU"/>
        </w:rPr>
      </w:pPr>
      <w:r w:rsidRPr="00404EA4">
        <w:rPr>
          <w:szCs w:val="28"/>
          <w:lang w:eastAsia="ru-RU"/>
        </w:rPr>
        <w:t xml:space="preserve">на учет для перевода из одного ДОУ, в другое ДОУ, реализующее образовательную программу дошкольного образования. 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Cs w:val="2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szCs w:val="28"/>
          <w:lang w:eastAsia="ru-RU"/>
        </w:rPr>
      </w:pPr>
      <w:r w:rsidRPr="00404EA4">
        <w:rPr>
          <w:szCs w:val="28"/>
          <w:lang w:eastAsia="ru-RU"/>
        </w:rPr>
        <w:t xml:space="preserve">Текущий номер в очереди - </w:t>
      </w:r>
      <w:r w:rsidRPr="00404EA4">
        <w:rPr>
          <w:b/>
          <w:bCs/>
          <w:szCs w:val="28"/>
          <w:lang w:eastAsia="ru-RU"/>
        </w:rPr>
        <w:t>____________</w:t>
      </w:r>
      <w:r w:rsidRPr="00404EA4">
        <w:rPr>
          <w:szCs w:val="28"/>
          <w:lang w:eastAsia="ru-RU"/>
        </w:rPr>
        <w:t>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«_____»________________20 ___ г.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szCs w:val="28"/>
          <w:lang w:eastAsia="ru-RU"/>
        </w:rPr>
        <w:t>Руководитель</w:t>
      </w:r>
      <w:r w:rsidRPr="00404EA4">
        <w:rPr>
          <w:color w:val="000000"/>
          <w:szCs w:val="28"/>
          <w:lang w:eastAsia="ru-RU"/>
        </w:rPr>
        <w:t xml:space="preserve"> _________________</w:t>
      </w:r>
      <w:r w:rsidRPr="00404EA4">
        <w:rPr>
          <w:color w:val="000000"/>
          <w:szCs w:val="28"/>
          <w:lang w:eastAsia="ru-RU"/>
        </w:rPr>
        <w:tab/>
      </w:r>
      <w:r w:rsidRPr="00404EA4">
        <w:rPr>
          <w:color w:val="000000"/>
          <w:szCs w:val="28"/>
          <w:lang w:eastAsia="ru-RU"/>
        </w:rPr>
        <w:tab/>
        <w:t>____________</w:t>
      </w:r>
      <w:r w:rsidRPr="00404EA4">
        <w:rPr>
          <w:color w:val="000000"/>
          <w:szCs w:val="28"/>
          <w:lang w:eastAsia="ru-RU"/>
        </w:rPr>
        <w:tab/>
        <w:t>(____________________)</w:t>
      </w:r>
    </w:p>
    <w:p w:rsidR="006F7E29" w:rsidRPr="00404EA4" w:rsidRDefault="006F7E29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(наименование Отдела образования или ДОУ)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  (подпись)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color w:val="000000"/>
          <w:sz w:val="20"/>
          <w:szCs w:val="20"/>
          <w:lang w:eastAsia="ru-RU"/>
        </w:rPr>
        <w:t>(</w:t>
      </w:r>
      <w:r w:rsidRPr="00404EA4">
        <w:rPr>
          <w:sz w:val="20"/>
          <w:szCs w:val="20"/>
          <w:lang w:eastAsia="ru-RU"/>
        </w:rPr>
        <w:t>расшифровка подписи</w:t>
      </w:r>
      <w:r w:rsidRPr="00404EA4">
        <w:rPr>
          <w:color w:val="000000"/>
          <w:sz w:val="20"/>
          <w:szCs w:val="20"/>
          <w:lang w:eastAsia="ru-RU"/>
        </w:rPr>
        <w:t>)</w:t>
      </w:r>
    </w:p>
    <w:p w:rsidR="006F7E29" w:rsidRDefault="006F7E29" w:rsidP="009B79CA">
      <w:pPr>
        <w:widowControl w:val="0"/>
        <w:autoSpaceDE w:val="0"/>
        <w:spacing w:before="0" w:beforeAutospacing="0" w:after="0" w:afterAutospacing="0"/>
        <w:contextualSpacing/>
        <w:rPr>
          <w:b/>
          <w:bCs/>
          <w:szCs w:val="28"/>
          <w:lang w:eastAsia="ar-SA"/>
        </w:rPr>
      </w:pPr>
    </w:p>
    <w:p w:rsidR="00EC0798" w:rsidRPr="00B5053C" w:rsidRDefault="00EC0798" w:rsidP="009B79CA">
      <w:pPr>
        <w:widowControl w:val="0"/>
        <w:autoSpaceDE w:val="0"/>
        <w:spacing w:before="0" w:beforeAutospacing="0" w:after="0" w:afterAutospacing="0"/>
        <w:contextualSpacing/>
        <w:rPr>
          <w:b/>
          <w:bCs/>
          <w:szCs w:val="28"/>
          <w:lang w:eastAsia="ar-SA"/>
        </w:rPr>
      </w:pPr>
    </w:p>
    <w:p w:rsidR="006F7E29" w:rsidRDefault="006F7E29" w:rsidP="006F7E29">
      <w:pPr>
        <w:widowControl w:val="0"/>
        <w:autoSpaceDE w:val="0"/>
        <w:spacing w:before="0" w:beforeAutospacing="0" w:after="0" w:afterAutospacing="0"/>
        <w:contextualSpacing/>
        <w:jc w:val="center"/>
        <w:rPr>
          <w:b/>
          <w:bCs/>
          <w:sz w:val="2"/>
          <w:szCs w:val="2"/>
          <w:lang w:eastAsia="ar-SA"/>
        </w:rPr>
      </w:pPr>
    </w:p>
    <w:tbl>
      <w:tblPr>
        <w:tblpPr w:leftFromText="180" w:rightFromText="180" w:bottomFromText="200" w:vertAnchor="text" w:horzAnchor="margin" w:tblpY="125"/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6F7E29" w:rsidRPr="00404EA4" w:rsidTr="00DA1E7E">
        <w:tc>
          <w:tcPr>
            <w:tcW w:w="5495" w:type="dxa"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404EA4">
              <w:rPr>
                <w:bCs/>
                <w:szCs w:val="28"/>
                <w:lang w:eastAsia="ru-RU"/>
              </w:rPr>
              <w:t>Приложение № 9</w:t>
            </w:r>
          </w:p>
          <w:p w:rsidR="006F7E29" w:rsidRPr="00404EA4" w:rsidRDefault="006F7E29" w:rsidP="00DA1E7E">
            <w:pPr>
              <w:spacing w:before="0" w:beforeAutospacing="0" w:after="0" w:afterAutospacing="0"/>
              <w:ind w:right="-1"/>
              <w:jc w:val="both"/>
              <w:rPr>
                <w:spacing w:val="-4"/>
                <w:szCs w:val="28"/>
                <w:lang w:eastAsia="ru-RU"/>
              </w:rPr>
            </w:pPr>
            <w:r w:rsidRPr="00404EA4">
              <w:rPr>
                <w:szCs w:val="28"/>
                <w:lang w:eastAsia="ru-RU"/>
              </w:rPr>
              <w:t xml:space="preserve">к Административному регламенту предоставления </w:t>
            </w:r>
            <w:r w:rsidRPr="00404EA4">
              <w:rPr>
                <w:rFonts w:eastAsia="Calibri"/>
                <w:szCs w:val="28"/>
                <w:lang w:eastAsia="ru-RU"/>
              </w:rPr>
              <w:t>Администрацией муниципального</w:t>
            </w:r>
            <w:r w:rsidR="009B79CA">
              <w:rPr>
                <w:rFonts w:eastAsia="Calibri"/>
                <w:szCs w:val="28"/>
                <w:lang w:eastAsia="ru-RU"/>
              </w:rPr>
              <w:t xml:space="preserve"> образования «Духовщинский муниципальный округ</w:t>
            </w:r>
            <w:r w:rsidRPr="00404EA4">
              <w:rPr>
                <w:rFonts w:eastAsia="Calibri"/>
                <w:szCs w:val="28"/>
                <w:lang w:eastAsia="ru-RU"/>
              </w:rPr>
              <w:t xml:space="preserve">» Смоленской области </w:t>
            </w:r>
            <w:r w:rsidRPr="00404EA4">
              <w:rPr>
                <w:szCs w:val="28"/>
                <w:lang w:eastAsia="ru-RU"/>
              </w:rPr>
              <w:t xml:space="preserve">муниципальной услуги </w:t>
            </w:r>
            <w:r w:rsidRPr="00404EA4">
              <w:rPr>
                <w:spacing w:val="-4"/>
                <w:szCs w:val="28"/>
                <w:lang w:eastAsia="ru-RU"/>
              </w:rPr>
              <w:t>«Постановка на учёт и направление детей в</w:t>
            </w:r>
            <w:r w:rsidR="009A6D67">
              <w:rPr>
                <w:spacing w:val="-4"/>
                <w:szCs w:val="28"/>
                <w:lang w:eastAsia="ru-RU"/>
              </w:rPr>
              <w:t> </w:t>
            </w:r>
            <w:r w:rsidRPr="00404EA4">
              <w:rPr>
                <w:spacing w:val="-4"/>
                <w:szCs w:val="28"/>
                <w:lang w:eastAsia="ru-RU"/>
              </w:rPr>
              <w:t>муниципальные образовательные учреждения, реализующие образовательные программы дошкольного образования»</w:t>
            </w:r>
          </w:p>
          <w:p w:rsidR="006F7E29" w:rsidRPr="00404EA4" w:rsidRDefault="009A6D67" w:rsidP="00DA1E7E">
            <w:pPr>
              <w:spacing w:before="0" w:beforeAutospacing="0" w:after="0" w:afterAutospacing="0"/>
              <w:ind w:right="-1"/>
              <w:jc w:val="both"/>
              <w:rPr>
                <w:bCs/>
                <w:szCs w:val="28"/>
                <w:lang w:eastAsia="ru-RU"/>
              </w:rPr>
            </w:pPr>
            <w:r w:rsidRPr="009A6D67">
              <w:rPr>
                <w:szCs w:val="28"/>
                <w:lang w:eastAsia="ru-RU"/>
              </w:rPr>
              <w:t>от «___» _________ 20__ г. № ____</w:t>
            </w:r>
          </w:p>
        </w:tc>
      </w:tr>
    </w:tbl>
    <w:p w:rsidR="006F7E29" w:rsidRPr="00404EA4" w:rsidRDefault="006F7E29" w:rsidP="006F7E29">
      <w:pPr>
        <w:keepNext/>
        <w:spacing w:before="0" w:beforeAutospacing="0" w:after="0" w:afterAutospacing="0"/>
        <w:jc w:val="right"/>
        <w:outlineLvl w:val="0"/>
        <w:rPr>
          <w:b/>
          <w:color w:val="000000"/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right"/>
        <w:outlineLvl w:val="0"/>
        <w:rPr>
          <w:b/>
          <w:color w:val="000000"/>
          <w:szCs w:val="28"/>
          <w:lang w:eastAsia="ru-RU"/>
        </w:rPr>
      </w:pPr>
      <w:r w:rsidRPr="00404EA4">
        <w:rPr>
          <w:b/>
          <w:color w:val="000000"/>
          <w:szCs w:val="28"/>
          <w:lang w:eastAsia="ru-RU"/>
        </w:rPr>
        <w:t>Форма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u w:val="single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Cs w:val="28"/>
          <w:lang w:eastAsia="ru-RU"/>
        </w:rPr>
      </w:pPr>
      <w:r w:rsidRPr="00404EA4">
        <w:rPr>
          <w:szCs w:val="28"/>
          <w:lang w:eastAsia="ru-RU"/>
        </w:rPr>
        <w:t>________________________________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right="424"/>
        <w:jc w:val="right"/>
        <w:rPr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(Ф.И.О. заявителя (представителя заявителя)</w:t>
      </w: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autoSpaceDE w:val="0"/>
        <w:autoSpaceDN w:val="0"/>
        <w:adjustRightInd w:val="0"/>
        <w:spacing w:before="0" w:beforeAutospacing="0" w:after="0" w:afterAutospacing="0"/>
        <w:jc w:val="center"/>
        <w:outlineLvl w:val="2"/>
        <w:rPr>
          <w:sz w:val="24"/>
          <w:szCs w:val="24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 xml:space="preserve">УВЕДОМЛЕНИЕ </w:t>
      </w:r>
    </w:p>
    <w:p w:rsidR="006F7E29" w:rsidRPr="00404EA4" w:rsidRDefault="006F7E29" w:rsidP="006F7E29">
      <w:pPr>
        <w:keepNext/>
        <w:spacing w:before="0" w:beforeAutospacing="0" w:after="0" w:afterAutospacing="0"/>
        <w:jc w:val="center"/>
        <w:outlineLvl w:val="0"/>
        <w:rPr>
          <w:b/>
          <w:szCs w:val="28"/>
          <w:lang w:eastAsia="ru-RU"/>
        </w:rPr>
      </w:pPr>
      <w:r w:rsidRPr="00404EA4">
        <w:rPr>
          <w:b/>
          <w:szCs w:val="28"/>
          <w:lang w:eastAsia="ru-RU"/>
        </w:rPr>
        <w:t xml:space="preserve">об отказе в постановке на учёт для перевода из одного образовательного учреждения, реализующего образовательную программу дошкольного образования, в другое образовательное учреждение, реализующее образовательную программу дошкольного образования </w:t>
      </w:r>
    </w:p>
    <w:p w:rsidR="006F7E29" w:rsidRPr="00404EA4" w:rsidRDefault="006F7E29" w:rsidP="006F7E29">
      <w:pPr>
        <w:spacing w:before="0" w:beforeAutospacing="0" w:after="0" w:afterAutospacing="0"/>
        <w:rPr>
          <w:szCs w:val="28"/>
          <w:lang w:eastAsia="ru-RU"/>
        </w:rPr>
      </w:pPr>
    </w:p>
    <w:p w:rsidR="006F7E29" w:rsidRPr="00404EA4" w:rsidRDefault="006F7E29" w:rsidP="006F7E29">
      <w:pPr>
        <w:keepNext/>
        <w:spacing w:before="0" w:beforeAutospacing="0" w:after="0" w:afterAutospacing="0"/>
        <w:ind w:firstLine="709"/>
        <w:jc w:val="center"/>
        <w:outlineLvl w:val="0"/>
        <w:rPr>
          <w:color w:val="000000"/>
          <w:szCs w:val="28"/>
          <w:lang w:eastAsia="ru-RU"/>
        </w:rPr>
      </w:pPr>
      <w:r w:rsidRPr="00404EA4">
        <w:rPr>
          <w:b/>
          <w:color w:val="000000"/>
          <w:szCs w:val="28"/>
          <w:lang w:eastAsia="ru-RU"/>
        </w:rPr>
        <w:t>__________________________________________________________________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 xml:space="preserve">(наименование Отдела образования или </w:t>
      </w:r>
      <w:r w:rsidRPr="00404EA4">
        <w:rPr>
          <w:color w:val="000000"/>
          <w:sz w:val="20"/>
          <w:szCs w:val="20"/>
          <w:lang w:eastAsia="ru-RU"/>
        </w:rPr>
        <w:t>ДОУ)</w:t>
      </w:r>
    </w:p>
    <w:p w:rsidR="006F7E29" w:rsidRPr="00404EA4" w:rsidRDefault="006F7E29" w:rsidP="006F7E29">
      <w:pPr>
        <w:spacing w:before="0" w:beforeAutospacing="0" w:after="0" w:afterAutospacing="0"/>
        <w:jc w:val="center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6"/>
          <w:szCs w:val="26"/>
          <w:u w:val="single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 xml:space="preserve">уведомляет о том, что принято решение об отказе в постановке на учет для перевода из одного ДОУ, в другое ДОУ, ребенка 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</w:p>
    <w:p w:rsidR="006F7E29" w:rsidRPr="00404EA4" w:rsidRDefault="00904FDF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</w:t>
      </w:r>
      <w:r w:rsidR="006F7E29" w:rsidRPr="00404EA4">
        <w:rPr>
          <w:color w:val="000000"/>
          <w:sz w:val="16"/>
          <w:szCs w:val="16"/>
          <w:lang w:eastAsia="ru-RU"/>
        </w:rPr>
        <w:t>(ФИО ребенка, дата рождения)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 xml:space="preserve">По причине </w:t>
      </w:r>
      <w:r w:rsidRPr="00404EA4">
        <w:rPr>
          <w:iCs/>
          <w:sz w:val="26"/>
          <w:szCs w:val="26"/>
          <w:lang w:eastAsia="ru-RU"/>
        </w:rPr>
        <w:t>(</w:t>
      </w:r>
      <w:r w:rsidRPr="00404EA4">
        <w:rPr>
          <w:sz w:val="26"/>
          <w:szCs w:val="26"/>
          <w:lang w:eastAsia="ru-RU"/>
        </w:rPr>
        <w:t>сделать отметку в соответствующем квадрате</w:t>
      </w:r>
      <w:r w:rsidRPr="00404EA4">
        <w:rPr>
          <w:iCs/>
          <w:sz w:val="26"/>
          <w:szCs w:val="26"/>
          <w:lang w:eastAsia="ru-RU"/>
        </w:rPr>
        <w:t>):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выявление в представленном заявлении о постановке на учет и (или) приложенных документах (копиях документов) недостоверных сведений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к нему документах (копиях документов) недостоверных сведений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несоответствие   заявителя   категории,   указанной   в   подразделе   1.2   раздела   1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Административного регламента</w:t>
      </w:r>
      <w:r w:rsidRPr="00404EA4">
        <w:rPr>
          <w:iCs/>
          <w:sz w:val="26"/>
          <w:szCs w:val="26"/>
          <w:lang w:eastAsia="ru-RU"/>
        </w:rPr>
        <w:t xml:space="preserve"> </w:t>
      </w:r>
      <w:r w:rsidRPr="00404EA4">
        <w:rPr>
          <w:sz w:val="26"/>
          <w:szCs w:val="26"/>
          <w:lang w:eastAsia="ru-RU"/>
        </w:rPr>
        <w:t xml:space="preserve">предоставления </w:t>
      </w:r>
      <w:r w:rsidRPr="00404EA4">
        <w:rPr>
          <w:rFonts w:eastAsia="Calibri"/>
          <w:sz w:val="26"/>
          <w:szCs w:val="26"/>
          <w:lang w:eastAsia="ru-RU"/>
        </w:rPr>
        <w:t>Администрацией муниципального</w:t>
      </w:r>
      <w:r w:rsidR="009B79CA">
        <w:rPr>
          <w:rFonts w:eastAsia="Calibri"/>
          <w:sz w:val="26"/>
          <w:szCs w:val="26"/>
          <w:lang w:eastAsia="ru-RU"/>
        </w:rPr>
        <w:t xml:space="preserve"> образования «Духовщинский муниципальный округ</w:t>
      </w:r>
      <w:r w:rsidRPr="00404EA4">
        <w:rPr>
          <w:rFonts w:eastAsia="Calibri"/>
          <w:sz w:val="26"/>
          <w:szCs w:val="26"/>
          <w:lang w:eastAsia="ru-RU"/>
        </w:rPr>
        <w:t xml:space="preserve">» Смоленской области </w:t>
      </w:r>
      <w:r w:rsidRPr="00404EA4">
        <w:rPr>
          <w:sz w:val="26"/>
          <w:szCs w:val="26"/>
          <w:lang w:eastAsia="ru-RU"/>
        </w:rPr>
        <w:t xml:space="preserve">муниципальной услуги </w:t>
      </w:r>
      <w:r w:rsidRPr="00404EA4">
        <w:rPr>
          <w:spacing w:val="-4"/>
          <w:sz w:val="26"/>
          <w:szCs w:val="26"/>
          <w:lang w:eastAsia="ru-RU"/>
        </w:rPr>
        <w:t>«Постановка на учёт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404EA4">
        <w:rPr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404EA4">
        <w:rPr>
          <w:rFonts w:eastAsia="Calibri"/>
          <w:sz w:val="26"/>
          <w:szCs w:val="26"/>
          <w:lang w:eastAsia="ru-RU"/>
        </w:rPr>
        <w:t>муниципального</w:t>
      </w:r>
      <w:r w:rsidR="009B79CA">
        <w:rPr>
          <w:rFonts w:eastAsia="Calibri"/>
          <w:sz w:val="26"/>
          <w:szCs w:val="26"/>
          <w:lang w:eastAsia="ru-RU"/>
        </w:rPr>
        <w:t xml:space="preserve"> образования «Духовщинский муниципальный округ</w:t>
      </w:r>
      <w:r w:rsidRPr="00404EA4">
        <w:rPr>
          <w:rFonts w:eastAsia="Calibri"/>
          <w:sz w:val="26"/>
          <w:szCs w:val="26"/>
          <w:lang w:eastAsia="ru-RU"/>
        </w:rPr>
        <w:t>» Смоленской области</w:t>
      </w:r>
      <w:r w:rsidRPr="00404EA4">
        <w:rPr>
          <w:color w:val="FF0000"/>
          <w:sz w:val="26"/>
          <w:szCs w:val="26"/>
          <w:lang w:eastAsia="ru-RU"/>
        </w:rPr>
        <w:t xml:space="preserve">  </w:t>
      </w:r>
      <w:r w:rsidRPr="00404EA4">
        <w:rPr>
          <w:color w:val="000000"/>
          <w:sz w:val="26"/>
          <w:szCs w:val="26"/>
          <w:lang w:eastAsia="ru-RU"/>
        </w:rPr>
        <w:t xml:space="preserve">от 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lang w:eastAsia="ru-RU"/>
        </w:rPr>
        <w:t>№</w:t>
      </w:r>
      <w:r w:rsidRPr="00404EA4">
        <w:rPr>
          <w:color w:val="000000"/>
          <w:sz w:val="26"/>
          <w:szCs w:val="26"/>
          <w:u w:val="single"/>
          <w:lang w:eastAsia="ru-RU"/>
        </w:rPr>
        <w:tab/>
      </w:r>
      <w:r w:rsidRPr="00404EA4">
        <w:rPr>
          <w:color w:val="000000"/>
          <w:sz w:val="26"/>
          <w:szCs w:val="26"/>
          <w:u w:val="single"/>
          <w:lang w:eastAsia="ru-RU"/>
        </w:rPr>
        <w:tab/>
        <w:t>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Предоставления электронных образов оригиналов документов, не позволяющих</w:t>
            </w:r>
          </w:p>
        </w:tc>
      </w:tr>
    </w:tbl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в полном объеме прочитать текст документа и распознать реквизиты документа;</w:t>
      </w: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8"/>
          <w:szCs w:val="8"/>
          <w:lang w:eastAsia="ru-RU"/>
        </w:rPr>
      </w:pPr>
    </w:p>
    <w:tbl>
      <w:tblPr>
        <w:tblW w:w="1020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9828"/>
      </w:tblGrid>
      <w:tr w:rsidR="006F7E29" w:rsidRPr="00404EA4" w:rsidTr="00DA1E7E">
        <w:trPr>
          <w:cantSplit/>
          <w:trHeight w:hRule="exact" w:val="3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Некорректного заполнения обязательных полей в форме интерактивного заявления 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>о постановке на учет ЕПГУ или РПГУ (отсутствие заполнения, недостоверное, неполное либо неправильное, не соответствующее требованиям, установленным вышеуказанным Административным регламентом);</w:t>
      </w: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Подачи заявления лицом, не имеющим полномочий представлять интересы заявителя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color w:val="000000"/>
          <w:sz w:val="26"/>
          <w:szCs w:val="26"/>
          <w:lang w:eastAsia="ru-RU"/>
        </w:rPr>
      </w:pPr>
      <w:r w:rsidRPr="00404EA4">
        <w:rPr>
          <w:color w:val="000000"/>
          <w:sz w:val="26"/>
          <w:szCs w:val="26"/>
          <w:lang w:eastAsia="ru-RU"/>
        </w:rPr>
        <w:t>в соответствии с пунктом 1.2.1. подраздела 1.2. вышеназванного Административного регламента;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8"/>
          <w:szCs w:val="8"/>
          <w:lang w:eastAsia="ru-RU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554"/>
      </w:tblGrid>
      <w:tr w:rsidR="006F7E29" w:rsidRPr="00404EA4" w:rsidTr="00DA1E7E">
        <w:trPr>
          <w:cantSplit/>
          <w:trHeight w:hRule="exact" w:val="27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наличие в АИС «Комплектование ДОУ» ранее поданного заявления о постановке им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 xml:space="preserve">на учет, </w:t>
      </w:r>
      <w:r w:rsidRPr="00404EA4">
        <w:rPr>
          <w:iCs/>
          <w:sz w:val="26"/>
          <w:szCs w:val="26"/>
          <w:lang w:eastAsia="ru-RU"/>
        </w:rPr>
        <w:t>имеющего статус «Очередник» «Очередник – не подтвержден», «Направлен в ДОУ», «Желает сменить ДОУ», «Зачислен в ДОУ»;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</w:p>
    <w:tbl>
      <w:tblPr>
        <w:tblW w:w="100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9698"/>
      </w:tblGrid>
      <w:tr w:rsidR="006F7E29" w:rsidRPr="00404EA4" w:rsidTr="00DA1E7E">
        <w:trPr>
          <w:cantSplit/>
          <w:trHeight w:hRule="exact" w:val="3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Ребенок не является воспитанником образовательного учреждения, реализующего 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  <w:r w:rsidRPr="00404EA4">
        <w:rPr>
          <w:sz w:val="26"/>
          <w:szCs w:val="26"/>
          <w:lang w:eastAsia="ru-RU"/>
        </w:rPr>
        <w:t>образовательную программу дошкольного образования, из которого хочет осуществить перевод в другое образовательное учреждение, реализующее образовательную программу дошкольного образования;</w:t>
      </w:r>
    </w:p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jc w:val="both"/>
        <w:rPr>
          <w:iCs/>
          <w:sz w:val="26"/>
          <w:szCs w:val="26"/>
          <w:lang w:eastAsia="ru-RU"/>
        </w:rPr>
      </w:pPr>
    </w:p>
    <w:tbl>
      <w:tblPr>
        <w:tblW w:w="101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9814"/>
      </w:tblGrid>
      <w:tr w:rsidR="006F7E29" w:rsidRPr="00404EA4" w:rsidTr="00DA1E7E">
        <w:trPr>
          <w:cantSplit/>
          <w:trHeight w:hRule="exact" w:val="3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29" w:rsidRPr="00404EA4" w:rsidRDefault="006F7E29" w:rsidP="00DA1E7E">
            <w:pPr>
              <w:autoSpaceDE w:val="0"/>
              <w:autoSpaceDN w:val="0"/>
              <w:spacing w:before="0" w:beforeAutospacing="0" w:after="0" w:afterAutospacing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29" w:rsidRPr="00404EA4" w:rsidRDefault="006F7E29" w:rsidP="00DA1E7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6"/>
                <w:szCs w:val="26"/>
                <w:lang w:eastAsia="ru-RU"/>
              </w:rPr>
            </w:pPr>
            <w:r w:rsidRPr="00404EA4">
              <w:rPr>
                <w:sz w:val="26"/>
                <w:szCs w:val="26"/>
                <w:lang w:eastAsia="ru-RU"/>
              </w:rPr>
              <w:t xml:space="preserve">  Достижения ребенком возраста 8 лет и более.</w:t>
            </w:r>
          </w:p>
        </w:tc>
      </w:tr>
    </w:tbl>
    <w:p w:rsidR="006F7E29" w:rsidRPr="00404EA4" w:rsidRDefault="006F7E29" w:rsidP="006F7E29">
      <w:pPr>
        <w:autoSpaceDE w:val="0"/>
        <w:autoSpaceDN w:val="0"/>
        <w:spacing w:before="0" w:beforeAutospacing="0" w:after="0" w:afterAutospacing="0"/>
        <w:ind w:left="567"/>
        <w:jc w:val="both"/>
        <w:rPr>
          <w:iCs/>
          <w:sz w:val="26"/>
          <w:szCs w:val="26"/>
          <w:lang w:eastAsia="ru-RU"/>
        </w:rPr>
      </w:pPr>
    </w:p>
    <w:p w:rsidR="006F7E29" w:rsidRPr="00404EA4" w:rsidRDefault="006F7E29" w:rsidP="006F7E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color w:val="000000"/>
          <w:szCs w:val="28"/>
          <w:lang w:eastAsia="ru-RU"/>
        </w:rPr>
        <w:t>«_____»________________20 ___ г.</w:t>
      </w: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 w:val="24"/>
          <w:szCs w:val="24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 w:val="24"/>
          <w:szCs w:val="24"/>
          <w:lang w:eastAsia="ru-RU"/>
        </w:rPr>
      </w:pPr>
    </w:p>
    <w:p w:rsidR="006F7E29" w:rsidRPr="00404EA4" w:rsidRDefault="006F7E29" w:rsidP="006F7E29">
      <w:pPr>
        <w:spacing w:before="0" w:beforeAutospacing="0" w:after="0" w:afterAutospacing="0"/>
        <w:rPr>
          <w:color w:val="000000"/>
          <w:szCs w:val="28"/>
          <w:lang w:eastAsia="ru-RU"/>
        </w:rPr>
      </w:pPr>
      <w:r w:rsidRPr="00404EA4">
        <w:rPr>
          <w:sz w:val="24"/>
          <w:szCs w:val="24"/>
          <w:lang w:eastAsia="ru-RU"/>
        </w:rPr>
        <w:t>Руководитель</w:t>
      </w:r>
      <w:r w:rsidRPr="00404EA4">
        <w:rPr>
          <w:color w:val="000000"/>
          <w:szCs w:val="28"/>
          <w:lang w:eastAsia="ru-RU"/>
        </w:rPr>
        <w:t xml:space="preserve"> _________________</w:t>
      </w:r>
      <w:r w:rsidRPr="00404EA4">
        <w:rPr>
          <w:color w:val="000000"/>
          <w:szCs w:val="28"/>
          <w:lang w:eastAsia="ru-RU"/>
        </w:rPr>
        <w:tab/>
      </w:r>
      <w:r w:rsidRPr="00404EA4">
        <w:rPr>
          <w:color w:val="000000"/>
          <w:szCs w:val="28"/>
          <w:lang w:eastAsia="ru-RU"/>
        </w:rPr>
        <w:tab/>
        <w:t>____________</w:t>
      </w:r>
      <w:r w:rsidRPr="00404EA4">
        <w:rPr>
          <w:color w:val="000000"/>
          <w:szCs w:val="28"/>
          <w:lang w:eastAsia="ru-RU"/>
        </w:rPr>
        <w:tab/>
        <w:t>(____________________)</w:t>
      </w:r>
    </w:p>
    <w:p w:rsidR="006F7E29" w:rsidRDefault="006F7E29" w:rsidP="006F7E29">
      <w:pPr>
        <w:spacing w:before="0" w:beforeAutospacing="0" w:after="0" w:afterAutospacing="0"/>
        <w:rPr>
          <w:color w:val="000000"/>
          <w:sz w:val="20"/>
          <w:szCs w:val="20"/>
          <w:lang w:eastAsia="ru-RU"/>
        </w:rPr>
      </w:pPr>
      <w:r w:rsidRPr="00404EA4">
        <w:rPr>
          <w:sz w:val="20"/>
          <w:szCs w:val="20"/>
          <w:lang w:eastAsia="ru-RU"/>
        </w:rPr>
        <w:t>(наименование Отдела образования или ДОУ)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  <w:t xml:space="preserve">        (подпись)</w:t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sz w:val="20"/>
          <w:szCs w:val="20"/>
          <w:lang w:eastAsia="ru-RU"/>
        </w:rPr>
        <w:tab/>
      </w:r>
      <w:r w:rsidRPr="00404EA4">
        <w:rPr>
          <w:color w:val="000000"/>
          <w:sz w:val="20"/>
          <w:szCs w:val="20"/>
          <w:lang w:eastAsia="ru-RU"/>
        </w:rPr>
        <w:t>(</w:t>
      </w:r>
      <w:r w:rsidRPr="00404EA4">
        <w:rPr>
          <w:sz w:val="20"/>
          <w:szCs w:val="20"/>
          <w:lang w:eastAsia="ru-RU"/>
        </w:rPr>
        <w:t>расшифровка подписи</w:t>
      </w:r>
      <w:r w:rsidRPr="00404EA4">
        <w:rPr>
          <w:color w:val="000000"/>
          <w:sz w:val="20"/>
          <w:szCs w:val="20"/>
          <w:lang w:eastAsia="ru-RU"/>
        </w:rPr>
        <w:t>)</w:t>
      </w:r>
    </w:p>
    <w:p w:rsidR="0039087D" w:rsidRPr="00404EA4" w:rsidRDefault="0039087D" w:rsidP="006F7E29">
      <w:pPr>
        <w:spacing w:before="0" w:beforeAutospacing="0" w:after="0" w:afterAutospacing="0"/>
        <w:rPr>
          <w:sz w:val="20"/>
          <w:szCs w:val="20"/>
          <w:lang w:eastAsia="ru-RU"/>
        </w:rPr>
      </w:pPr>
    </w:p>
    <w:p w:rsidR="006F7E29" w:rsidRDefault="006F7E29" w:rsidP="001C5A28">
      <w:pPr>
        <w:pStyle w:val="af1"/>
        <w:framePr w:w="10342" w:wrap="auto" w:hAnchor="text"/>
        <w:tabs>
          <w:tab w:val="left" w:pos="0"/>
          <w:tab w:val="left" w:pos="1134"/>
        </w:tabs>
        <w:rPr>
          <w:sz w:val="28"/>
          <w:szCs w:val="28"/>
        </w:rPr>
        <w:sectPr w:rsidR="006F7E29" w:rsidSect="006F7E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1E7E" w:rsidRPr="00B91D72" w:rsidRDefault="00DA1E7E" w:rsidP="0039087D">
      <w:pPr>
        <w:rPr>
          <w:sz w:val="22"/>
        </w:rPr>
      </w:pPr>
    </w:p>
    <w:sectPr w:rsidR="00DA1E7E" w:rsidRPr="00B91D72" w:rsidSect="00E15C67">
      <w:headerReference w:type="default" r:id="rId24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23" w:rsidRDefault="00664723" w:rsidP="00165FB2">
      <w:pPr>
        <w:spacing w:before="0" w:after="0"/>
      </w:pPr>
      <w:r>
        <w:separator/>
      </w:r>
    </w:p>
  </w:endnote>
  <w:endnote w:type="continuationSeparator" w:id="0">
    <w:p w:rsidR="00664723" w:rsidRDefault="00664723" w:rsidP="00165F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23" w:rsidRDefault="00664723" w:rsidP="00165FB2">
      <w:pPr>
        <w:spacing w:before="0" w:after="0"/>
      </w:pPr>
      <w:r>
        <w:separator/>
      </w:r>
    </w:p>
  </w:footnote>
  <w:footnote w:type="continuationSeparator" w:id="0">
    <w:p w:rsidR="00664723" w:rsidRDefault="00664723" w:rsidP="00165F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98" w:rsidRDefault="00EC0798" w:rsidP="005F0D6F">
    <w:pPr>
      <w:pStyle w:val="ab"/>
      <w:spacing w:beforeAutospacing="0" w:afterAutospacing="0"/>
      <w:jc w:val="center"/>
      <w:rPr>
        <w:noProof/>
        <w:sz w:val="24"/>
        <w:szCs w:val="24"/>
        <w:lang w:eastAsia="ru-RU"/>
      </w:rPr>
    </w:pPr>
    <w:r w:rsidRPr="005F0D6F">
      <w:rPr>
        <w:noProof/>
        <w:sz w:val="24"/>
        <w:szCs w:val="24"/>
        <w:lang w:eastAsia="ru-RU"/>
      </w:rPr>
      <w:fldChar w:fldCharType="begin"/>
    </w:r>
    <w:r w:rsidRPr="005F0D6F">
      <w:rPr>
        <w:noProof/>
        <w:sz w:val="24"/>
        <w:szCs w:val="24"/>
        <w:lang w:eastAsia="ru-RU"/>
      </w:rPr>
      <w:instrText xml:space="preserve"> PAGE   \* MERGEFORMAT </w:instrText>
    </w:r>
    <w:r w:rsidRPr="005F0D6F">
      <w:rPr>
        <w:noProof/>
        <w:sz w:val="24"/>
        <w:szCs w:val="24"/>
        <w:lang w:eastAsia="ru-RU"/>
      </w:rPr>
      <w:fldChar w:fldCharType="separate"/>
    </w:r>
    <w:r w:rsidR="002F5127">
      <w:rPr>
        <w:noProof/>
        <w:sz w:val="24"/>
        <w:szCs w:val="24"/>
        <w:lang w:eastAsia="ru-RU"/>
      </w:rPr>
      <w:t>53</w:t>
    </w:r>
    <w:r w:rsidRPr="005F0D6F">
      <w:rPr>
        <w:noProof/>
        <w:sz w:val="24"/>
        <w:szCs w:val="24"/>
        <w:lang w:eastAsia="ru-RU"/>
      </w:rPr>
      <w:fldChar w:fldCharType="end"/>
    </w:r>
  </w:p>
  <w:p w:rsidR="00EC0798" w:rsidRPr="00444494" w:rsidRDefault="00EC0798" w:rsidP="005F0D6F">
    <w:pPr>
      <w:pStyle w:val="ab"/>
      <w:spacing w:beforeAutospacing="0" w:afterAutospacing="0"/>
      <w:jc w:val="center"/>
      <w:rPr>
        <w:noProof/>
        <w:sz w:val="20"/>
        <w:szCs w:val="20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559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0798" w:rsidRPr="00FB3EA4" w:rsidRDefault="00EC0798" w:rsidP="00E15C67">
        <w:pPr>
          <w:pStyle w:val="ab"/>
          <w:spacing w:beforeAutospacing="0" w:afterAutospacing="0"/>
          <w:jc w:val="center"/>
          <w:rPr>
            <w:sz w:val="24"/>
            <w:szCs w:val="24"/>
          </w:rPr>
        </w:pPr>
        <w:r w:rsidRPr="00FB3EA4">
          <w:rPr>
            <w:sz w:val="24"/>
            <w:szCs w:val="24"/>
          </w:rPr>
          <w:fldChar w:fldCharType="begin"/>
        </w:r>
        <w:r w:rsidRPr="00FB3EA4">
          <w:rPr>
            <w:sz w:val="24"/>
            <w:szCs w:val="24"/>
          </w:rPr>
          <w:instrText xml:space="preserve"> PAGE   \* MERGEFORMAT </w:instrText>
        </w:r>
        <w:r w:rsidRPr="00FB3EA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65</w:t>
        </w:r>
        <w:r w:rsidRPr="00FB3EA4">
          <w:rPr>
            <w:sz w:val="24"/>
            <w:szCs w:val="24"/>
          </w:rPr>
          <w:fldChar w:fldCharType="end"/>
        </w:r>
      </w:p>
    </w:sdtContent>
  </w:sdt>
  <w:p w:rsidR="00EC0798" w:rsidRPr="00FB3EA4" w:rsidRDefault="00EC0798" w:rsidP="00E15C67">
    <w:pPr>
      <w:pStyle w:val="ab"/>
      <w:spacing w:beforeAutospacing="0" w:afterAutospacing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82"/>
    <w:rsid w:val="00002A37"/>
    <w:rsid w:val="00005504"/>
    <w:rsid w:val="00006974"/>
    <w:rsid w:val="00006FAD"/>
    <w:rsid w:val="000100F8"/>
    <w:rsid w:val="00012445"/>
    <w:rsid w:val="00013D92"/>
    <w:rsid w:val="00016395"/>
    <w:rsid w:val="000257BC"/>
    <w:rsid w:val="00030A2F"/>
    <w:rsid w:val="000427E3"/>
    <w:rsid w:val="0004609E"/>
    <w:rsid w:val="00052F0B"/>
    <w:rsid w:val="00054D5E"/>
    <w:rsid w:val="00063545"/>
    <w:rsid w:val="00067B57"/>
    <w:rsid w:val="00073450"/>
    <w:rsid w:val="00081DF5"/>
    <w:rsid w:val="00083017"/>
    <w:rsid w:val="0008366E"/>
    <w:rsid w:val="0008378B"/>
    <w:rsid w:val="00084BA8"/>
    <w:rsid w:val="0009277E"/>
    <w:rsid w:val="00093BCB"/>
    <w:rsid w:val="00096440"/>
    <w:rsid w:val="000A489B"/>
    <w:rsid w:val="000A715B"/>
    <w:rsid w:val="000A7CD2"/>
    <w:rsid w:val="000B0391"/>
    <w:rsid w:val="000B19DB"/>
    <w:rsid w:val="000B66D7"/>
    <w:rsid w:val="000C0018"/>
    <w:rsid w:val="000C3A69"/>
    <w:rsid w:val="000C4973"/>
    <w:rsid w:val="000C5E31"/>
    <w:rsid w:val="000E09ED"/>
    <w:rsid w:val="000E32EE"/>
    <w:rsid w:val="000E3632"/>
    <w:rsid w:val="000E368E"/>
    <w:rsid w:val="000F489C"/>
    <w:rsid w:val="000F5255"/>
    <w:rsid w:val="000F6262"/>
    <w:rsid w:val="00115E40"/>
    <w:rsid w:val="00116413"/>
    <w:rsid w:val="00116CDE"/>
    <w:rsid w:val="00120D09"/>
    <w:rsid w:val="001214C8"/>
    <w:rsid w:val="0012448A"/>
    <w:rsid w:val="00125363"/>
    <w:rsid w:val="00125CA7"/>
    <w:rsid w:val="001268CD"/>
    <w:rsid w:val="00126F27"/>
    <w:rsid w:val="001432D5"/>
    <w:rsid w:val="00143904"/>
    <w:rsid w:val="001444CD"/>
    <w:rsid w:val="00145710"/>
    <w:rsid w:val="00147CA9"/>
    <w:rsid w:val="0015609C"/>
    <w:rsid w:val="00160569"/>
    <w:rsid w:val="001614C6"/>
    <w:rsid w:val="001637D6"/>
    <w:rsid w:val="00164A08"/>
    <w:rsid w:val="00165FB2"/>
    <w:rsid w:val="0017192B"/>
    <w:rsid w:val="001740DF"/>
    <w:rsid w:val="00175436"/>
    <w:rsid w:val="00175884"/>
    <w:rsid w:val="00184724"/>
    <w:rsid w:val="0018782E"/>
    <w:rsid w:val="00190B4B"/>
    <w:rsid w:val="00194846"/>
    <w:rsid w:val="001950C2"/>
    <w:rsid w:val="001958CF"/>
    <w:rsid w:val="001A04B4"/>
    <w:rsid w:val="001A214C"/>
    <w:rsid w:val="001A77DA"/>
    <w:rsid w:val="001B2AFA"/>
    <w:rsid w:val="001C070D"/>
    <w:rsid w:val="001C0C57"/>
    <w:rsid w:val="001C221C"/>
    <w:rsid w:val="001C2B5F"/>
    <w:rsid w:val="001C5A28"/>
    <w:rsid w:val="001C5A44"/>
    <w:rsid w:val="001C5A75"/>
    <w:rsid w:val="001C647E"/>
    <w:rsid w:val="001D18F6"/>
    <w:rsid w:val="001D3FAB"/>
    <w:rsid w:val="001D51B9"/>
    <w:rsid w:val="001D65D1"/>
    <w:rsid w:val="001E39E2"/>
    <w:rsid w:val="001E6EE8"/>
    <w:rsid w:val="001E704D"/>
    <w:rsid w:val="001F01C7"/>
    <w:rsid w:val="001F3882"/>
    <w:rsid w:val="001F3E35"/>
    <w:rsid w:val="001F5B05"/>
    <w:rsid w:val="00206AFD"/>
    <w:rsid w:val="00212B66"/>
    <w:rsid w:val="00215634"/>
    <w:rsid w:val="00215C4D"/>
    <w:rsid w:val="002209BF"/>
    <w:rsid w:val="00221582"/>
    <w:rsid w:val="00224255"/>
    <w:rsid w:val="00233B1A"/>
    <w:rsid w:val="00236B0F"/>
    <w:rsid w:val="00242DFB"/>
    <w:rsid w:val="0024419B"/>
    <w:rsid w:val="002513C3"/>
    <w:rsid w:val="00252B1F"/>
    <w:rsid w:val="0025433B"/>
    <w:rsid w:val="00254454"/>
    <w:rsid w:val="00254A1C"/>
    <w:rsid w:val="00257439"/>
    <w:rsid w:val="00257E01"/>
    <w:rsid w:val="00265718"/>
    <w:rsid w:val="00267359"/>
    <w:rsid w:val="002677D3"/>
    <w:rsid w:val="00270CF2"/>
    <w:rsid w:val="00272470"/>
    <w:rsid w:val="002734C2"/>
    <w:rsid w:val="00274F82"/>
    <w:rsid w:val="00277714"/>
    <w:rsid w:val="00277823"/>
    <w:rsid w:val="00281E31"/>
    <w:rsid w:val="00285D91"/>
    <w:rsid w:val="00287F8A"/>
    <w:rsid w:val="002971E5"/>
    <w:rsid w:val="002A4CCC"/>
    <w:rsid w:val="002A5C27"/>
    <w:rsid w:val="002A73C6"/>
    <w:rsid w:val="002A7425"/>
    <w:rsid w:val="002A7D3E"/>
    <w:rsid w:val="002B0554"/>
    <w:rsid w:val="002B0810"/>
    <w:rsid w:val="002B2632"/>
    <w:rsid w:val="002C0F42"/>
    <w:rsid w:val="002C6936"/>
    <w:rsid w:val="002D1645"/>
    <w:rsid w:val="002D471E"/>
    <w:rsid w:val="002D4777"/>
    <w:rsid w:val="002D7BE9"/>
    <w:rsid w:val="002E0303"/>
    <w:rsid w:val="002E15CC"/>
    <w:rsid w:val="002E2DD1"/>
    <w:rsid w:val="002E307B"/>
    <w:rsid w:val="002E48A8"/>
    <w:rsid w:val="002E604F"/>
    <w:rsid w:val="002F2882"/>
    <w:rsid w:val="002F4EAF"/>
    <w:rsid w:val="002F50D9"/>
    <w:rsid w:val="002F5127"/>
    <w:rsid w:val="002F7593"/>
    <w:rsid w:val="003002D6"/>
    <w:rsid w:val="003023B6"/>
    <w:rsid w:val="0030332F"/>
    <w:rsid w:val="00303D4A"/>
    <w:rsid w:val="00303FF6"/>
    <w:rsid w:val="00304BF8"/>
    <w:rsid w:val="003053F0"/>
    <w:rsid w:val="00305683"/>
    <w:rsid w:val="003078E6"/>
    <w:rsid w:val="00316AAB"/>
    <w:rsid w:val="00317A07"/>
    <w:rsid w:val="003204BB"/>
    <w:rsid w:val="003218C2"/>
    <w:rsid w:val="0032305F"/>
    <w:rsid w:val="00323508"/>
    <w:rsid w:val="00323665"/>
    <w:rsid w:val="00325342"/>
    <w:rsid w:val="0033579A"/>
    <w:rsid w:val="0033752F"/>
    <w:rsid w:val="003403E7"/>
    <w:rsid w:val="0034212F"/>
    <w:rsid w:val="00343B76"/>
    <w:rsid w:val="00345B9A"/>
    <w:rsid w:val="00346206"/>
    <w:rsid w:val="00350433"/>
    <w:rsid w:val="003507F8"/>
    <w:rsid w:val="00351AF0"/>
    <w:rsid w:val="0035365E"/>
    <w:rsid w:val="003625AF"/>
    <w:rsid w:val="003669DC"/>
    <w:rsid w:val="00366B42"/>
    <w:rsid w:val="00366D18"/>
    <w:rsid w:val="0036709D"/>
    <w:rsid w:val="00370176"/>
    <w:rsid w:val="0037058C"/>
    <w:rsid w:val="003712A9"/>
    <w:rsid w:val="00372486"/>
    <w:rsid w:val="003740B2"/>
    <w:rsid w:val="00376274"/>
    <w:rsid w:val="00385A31"/>
    <w:rsid w:val="0039087D"/>
    <w:rsid w:val="00391BD1"/>
    <w:rsid w:val="00393BF9"/>
    <w:rsid w:val="00397B70"/>
    <w:rsid w:val="003A42D6"/>
    <w:rsid w:val="003A6A45"/>
    <w:rsid w:val="003B6F37"/>
    <w:rsid w:val="003B71E3"/>
    <w:rsid w:val="003C0096"/>
    <w:rsid w:val="003C1A5F"/>
    <w:rsid w:val="003C4DB4"/>
    <w:rsid w:val="003C7AC1"/>
    <w:rsid w:val="003D198E"/>
    <w:rsid w:val="003D56A0"/>
    <w:rsid w:val="003D5F5E"/>
    <w:rsid w:val="003E1BE2"/>
    <w:rsid w:val="003E2D18"/>
    <w:rsid w:val="003E2F02"/>
    <w:rsid w:val="003E3A24"/>
    <w:rsid w:val="003E7852"/>
    <w:rsid w:val="003F26F9"/>
    <w:rsid w:val="003F44AF"/>
    <w:rsid w:val="00404EA4"/>
    <w:rsid w:val="00405F35"/>
    <w:rsid w:val="00411509"/>
    <w:rsid w:val="00411D94"/>
    <w:rsid w:val="00413C52"/>
    <w:rsid w:val="004157B4"/>
    <w:rsid w:val="00415803"/>
    <w:rsid w:val="0042079B"/>
    <w:rsid w:val="00421EF8"/>
    <w:rsid w:val="004228C1"/>
    <w:rsid w:val="0043226B"/>
    <w:rsid w:val="00432409"/>
    <w:rsid w:val="00432DB8"/>
    <w:rsid w:val="004369C2"/>
    <w:rsid w:val="00444494"/>
    <w:rsid w:val="00445CAD"/>
    <w:rsid w:val="00456CDC"/>
    <w:rsid w:val="0046404C"/>
    <w:rsid w:val="004660BB"/>
    <w:rsid w:val="004714CD"/>
    <w:rsid w:val="00471B0A"/>
    <w:rsid w:val="00472718"/>
    <w:rsid w:val="00476493"/>
    <w:rsid w:val="004824E2"/>
    <w:rsid w:val="00482543"/>
    <w:rsid w:val="00483C0F"/>
    <w:rsid w:val="00484CCD"/>
    <w:rsid w:val="004852A5"/>
    <w:rsid w:val="00485515"/>
    <w:rsid w:val="00487553"/>
    <w:rsid w:val="00490264"/>
    <w:rsid w:val="00493608"/>
    <w:rsid w:val="004953A6"/>
    <w:rsid w:val="00497E4E"/>
    <w:rsid w:val="004A32B8"/>
    <w:rsid w:val="004A6673"/>
    <w:rsid w:val="004B13A3"/>
    <w:rsid w:val="004B590F"/>
    <w:rsid w:val="004B766D"/>
    <w:rsid w:val="004B7CB3"/>
    <w:rsid w:val="004C0F48"/>
    <w:rsid w:val="004C48D1"/>
    <w:rsid w:val="004C516B"/>
    <w:rsid w:val="004C5BFD"/>
    <w:rsid w:val="004D02B5"/>
    <w:rsid w:val="004D120D"/>
    <w:rsid w:val="004D3974"/>
    <w:rsid w:val="004D6715"/>
    <w:rsid w:val="004E14D9"/>
    <w:rsid w:val="004E295D"/>
    <w:rsid w:val="004E36F1"/>
    <w:rsid w:val="004E6FED"/>
    <w:rsid w:val="004F11E5"/>
    <w:rsid w:val="004F17D8"/>
    <w:rsid w:val="004F353D"/>
    <w:rsid w:val="004F45F9"/>
    <w:rsid w:val="004F67A2"/>
    <w:rsid w:val="004F72B6"/>
    <w:rsid w:val="00501003"/>
    <w:rsid w:val="00502648"/>
    <w:rsid w:val="00502AF2"/>
    <w:rsid w:val="00503C7E"/>
    <w:rsid w:val="00504149"/>
    <w:rsid w:val="00516363"/>
    <w:rsid w:val="00520267"/>
    <w:rsid w:val="00522449"/>
    <w:rsid w:val="00523F18"/>
    <w:rsid w:val="005257F8"/>
    <w:rsid w:val="0052747B"/>
    <w:rsid w:val="005300C0"/>
    <w:rsid w:val="00531D0E"/>
    <w:rsid w:val="00536207"/>
    <w:rsid w:val="005367A0"/>
    <w:rsid w:val="00540D8A"/>
    <w:rsid w:val="005451BF"/>
    <w:rsid w:val="00546A60"/>
    <w:rsid w:val="00553340"/>
    <w:rsid w:val="0056030C"/>
    <w:rsid w:val="00560474"/>
    <w:rsid w:val="00563723"/>
    <w:rsid w:val="00571FEA"/>
    <w:rsid w:val="00572A3F"/>
    <w:rsid w:val="005746F7"/>
    <w:rsid w:val="00575290"/>
    <w:rsid w:val="0057569B"/>
    <w:rsid w:val="00575B84"/>
    <w:rsid w:val="00580C7E"/>
    <w:rsid w:val="00582C10"/>
    <w:rsid w:val="00583B57"/>
    <w:rsid w:val="00591A59"/>
    <w:rsid w:val="00595DCD"/>
    <w:rsid w:val="005964B6"/>
    <w:rsid w:val="005A0521"/>
    <w:rsid w:val="005A12D8"/>
    <w:rsid w:val="005A6A8E"/>
    <w:rsid w:val="005B6051"/>
    <w:rsid w:val="005C2E60"/>
    <w:rsid w:val="005C4CC2"/>
    <w:rsid w:val="005C51ED"/>
    <w:rsid w:val="005C6E5D"/>
    <w:rsid w:val="005C7589"/>
    <w:rsid w:val="005D4FB6"/>
    <w:rsid w:val="005E2438"/>
    <w:rsid w:val="005F0D6F"/>
    <w:rsid w:val="005F5E2E"/>
    <w:rsid w:val="005F65AF"/>
    <w:rsid w:val="0060116C"/>
    <w:rsid w:val="00604AB9"/>
    <w:rsid w:val="006062A0"/>
    <w:rsid w:val="006071D4"/>
    <w:rsid w:val="00611814"/>
    <w:rsid w:val="00611CC9"/>
    <w:rsid w:val="00620573"/>
    <w:rsid w:val="00621F85"/>
    <w:rsid w:val="00626021"/>
    <w:rsid w:val="006310D5"/>
    <w:rsid w:val="006315C4"/>
    <w:rsid w:val="00631AE6"/>
    <w:rsid w:val="00635166"/>
    <w:rsid w:val="00635B6F"/>
    <w:rsid w:val="00650749"/>
    <w:rsid w:val="006519F5"/>
    <w:rsid w:val="00652090"/>
    <w:rsid w:val="00654ECC"/>
    <w:rsid w:val="0065508C"/>
    <w:rsid w:val="00663149"/>
    <w:rsid w:val="00664723"/>
    <w:rsid w:val="006651C0"/>
    <w:rsid w:val="006666C1"/>
    <w:rsid w:val="0066745C"/>
    <w:rsid w:val="00672E40"/>
    <w:rsid w:val="006753D1"/>
    <w:rsid w:val="00677562"/>
    <w:rsid w:val="006925C8"/>
    <w:rsid w:val="006968F0"/>
    <w:rsid w:val="00696999"/>
    <w:rsid w:val="00696BF7"/>
    <w:rsid w:val="00697DDE"/>
    <w:rsid w:val="006A199D"/>
    <w:rsid w:val="006A33C8"/>
    <w:rsid w:val="006A4165"/>
    <w:rsid w:val="006A4A51"/>
    <w:rsid w:val="006A4BEF"/>
    <w:rsid w:val="006A7B7F"/>
    <w:rsid w:val="006B344B"/>
    <w:rsid w:val="006B6E24"/>
    <w:rsid w:val="006C009B"/>
    <w:rsid w:val="006C2916"/>
    <w:rsid w:val="006D2C7A"/>
    <w:rsid w:val="006D4185"/>
    <w:rsid w:val="006D4D0F"/>
    <w:rsid w:val="006D6495"/>
    <w:rsid w:val="006D70D6"/>
    <w:rsid w:val="006D7568"/>
    <w:rsid w:val="006E2564"/>
    <w:rsid w:val="006E28C7"/>
    <w:rsid w:val="006E458E"/>
    <w:rsid w:val="006F2F4D"/>
    <w:rsid w:val="006F4C4A"/>
    <w:rsid w:val="006F7E29"/>
    <w:rsid w:val="00701B56"/>
    <w:rsid w:val="00701BD0"/>
    <w:rsid w:val="00703BE8"/>
    <w:rsid w:val="007070B8"/>
    <w:rsid w:val="00712FD8"/>
    <w:rsid w:val="00713BB0"/>
    <w:rsid w:val="00716858"/>
    <w:rsid w:val="00716AEC"/>
    <w:rsid w:val="007175CC"/>
    <w:rsid w:val="00721362"/>
    <w:rsid w:val="007216B8"/>
    <w:rsid w:val="007230F5"/>
    <w:rsid w:val="0072728F"/>
    <w:rsid w:val="00730D3D"/>
    <w:rsid w:val="00733469"/>
    <w:rsid w:val="007334A8"/>
    <w:rsid w:val="00740D91"/>
    <w:rsid w:val="0074186D"/>
    <w:rsid w:val="00742C1A"/>
    <w:rsid w:val="00743511"/>
    <w:rsid w:val="00745C4E"/>
    <w:rsid w:val="007505EF"/>
    <w:rsid w:val="00751A8D"/>
    <w:rsid w:val="00752557"/>
    <w:rsid w:val="00754E71"/>
    <w:rsid w:val="00757747"/>
    <w:rsid w:val="00764C28"/>
    <w:rsid w:val="007669CB"/>
    <w:rsid w:val="00767913"/>
    <w:rsid w:val="00767D48"/>
    <w:rsid w:val="007738AB"/>
    <w:rsid w:val="00775357"/>
    <w:rsid w:val="007770F3"/>
    <w:rsid w:val="00780E15"/>
    <w:rsid w:val="007875C3"/>
    <w:rsid w:val="00793678"/>
    <w:rsid w:val="007A0292"/>
    <w:rsid w:val="007A4FDD"/>
    <w:rsid w:val="007A7365"/>
    <w:rsid w:val="007B3AE9"/>
    <w:rsid w:val="007B6D00"/>
    <w:rsid w:val="007C3039"/>
    <w:rsid w:val="007C42BA"/>
    <w:rsid w:val="007C6465"/>
    <w:rsid w:val="007C77CD"/>
    <w:rsid w:val="007D4F87"/>
    <w:rsid w:val="007D6F16"/>
    <w:rsid w:val="007E4004"/>
    <w:rsid w:val="007E48AB"/>
    <w:rsid w:val="007E547C"/>
    <w:rsid w:val="007E6D46"/>
    <w:rsid w:val="007F1DB4"/>
    <w:rsid w:val="007F4A4B"/>
    <w:rsid w:val="007F6596"/>
    <w:rsid w:val="00800236"/>
    <w:rsid w:val="008028CC"/>
    <w:rsid w:val="0080305A"/>
    <w:rsid w:val="00807E9D"/>
    <w:rsid w:val="00812880"/>
    <w:rsid w:val="00812CF2"/>
    <w:rsid w:val="00813CD9"/>
    <w:rsid w:val="008161FD"/>
    <w:rsid w:val="0082034C"/>
    <w:rsid w:val="00820D7D"/>
    <w:rsid w:val="00822933"/>
    <w:rsid w:val="00825C7E"/>
    <w:rsid w:val="0082663D"/>
    <w:rsid w:val="00833AA4"/>
    <w:rsid w:val="0083535A"/>
    <w:rsid w:val="00842CA3"/>
    <w:rsid w:val="008430E5"/>
    <w:rsid w:val="008439B3"/>
    <w:rsid w:val="008464F4"/>
    <w:rsid w:val="00846939"/>
    <w:rsid w:val="00847049"/>
    <w:rsid w:val="00851187"/>
    <w:rsid w:val="00853371"/>
    <w:rsid w:val="00854D68"/>
    <w:rsid w:val="0085750F"/>
    <w:rsid w:val="00860813"/>
    <w:rsid w:val="00860D6E"/>
    <w:rsid w:val="00861337"/>
    <w:rsid w:val="00861CEE"/>
    <w:rsid w:val="00877561"/>
    <w:rsid w:val="00885307"/>
    <w:rsid w:val="00885931"/>
    <w:rsid w:val="00886811"/>
    <w:rsid w:val="008953FD"/>
    <w:rsid w:val="008A31AC"/>
    <w:rsid w:val="008A51BC"/>
    <w:rsid w:val="008B15F3"/>
    <w:rsid w:val="008B3EE5"/>
    <w:rsid w:val="008B6F5B"/>
    <w:rsid w:val="008C03AE"/>
    <w:rsid w:val="008C32E1"/>
    <w:rsid w:val="008C3FAC"/>
    <w:rsid w:val="008C5757"/>
    <w:rsid w:val="008C575A"/>
    <w:rsid w:val="008D04F5"/>
    <w:rsid w:val="008D44C4"/>
    <w:rsid w:val="008D6642"/>
    <w:rsid w:val="008E12E9"/>
    <w:rsid w:val="008E1432"/>
    <w:rsid w:val="008E3345"/>
    <w:rsid w:val="008E3A6D"/>
    <w:rsid w:val="008E3E88"/>
    <w:rsid w:val="008E4E1E"/>
    <w:rsid w:val="008E7D6D"/>
    <w:rsid w:val="008F0AE0"/>
    <w:rsid w:val="008F674A"/>
    <w:rsid w:val="00900269"/>
    <w:rsid w:val="009004D4"/>
    <w:rsid w:val="00902486"/>
    <w:rsid w:val="00902822"/>
    <w:rsid w:val="00904FDF"/>
    <w:rsid w:val="009136B9"/>
    <w:rsid w:val="00914513"/>
    <w:rsid w:val="009156D5"/>
    <w:rsid w:val="00915D04"/>
    <w:rsid w:val="00922E9C"/>
    <w:rsid w:val="009238A1"/>
    <w:rsid w:val="0092753F"/>
    <w:rsid w:val="00927B64"/>
    <w:rsid w:val="00940E92"/>
    <w:rsid w:val="009425A2"/>
    <w:rsid w:val="009449DF"/>
    <w:rsid w:val="00947C5C"/>
    <w:rsid w:val="00950E1A"/>
    <w:rsid w:val="00953564"/>
    <w:rsid w:val="009539BA"/>
    <w:rsid w:val="009549C8"/>
    <w:rsid w:val="00955410"/>
    <w:rsid w:val="00956543"/>
    <w:rsid w:val="00961845"/>
    <w:rsid w:val="00962B9E"/>
    <w:rsid w:val="00962BFE"/>
    <w:rsid w:val="0097230C"/>
    <w:rsid w:val="00975854"/>
    <w:rsid w:val="00975E16"/>
    <w:rsid w:val="00976E55"/>
    <w:rsid w:val="00977D4B"/>
    <w:rsid w:val="00981EF2"/>
    <w:rsid w:val="00983BB3"/>
    <w:rsid w:val="009859D3"/>
    <w:rsid w:val="00986D5E"/>
    <w:rsid w:val="00987208"/>
    <w:rsid w:val="009877ED"/>
    <w:rsid w:val="00993B03"/>
    <w:rsid w:val="00995E62"/>
    <w:rsid w:val="00997194"/>
    <w:rsid w:val="009A18BF"/>
    <w:rsid w:val="009A350C"/>
    <w:rsid w:val="009A3E9E"/>
    <w:rsid w:val="009A6D67"/>
    <w:rsid w:val="009A6E94"/>
    <w:rsid w:val="009B14C7"/>
    <w:rsid w:val="009B79CA"/>
    <w:rsid w:val="009C2159"/>
    <w:rsid w:val="009C28E4"/>
    <w:rsid w:val="009C5E6A"/>
    <w:rsid w:val="009C5F40"/>
    <w:rsid w:val="009D2C47"/>
    <w:rsid w:val="009D3FB3"/>
    <w:rsid w:val="009E24C4"/>
    <w:rsid w:val="009E3D5A"/>
    <w:rsid w:val="009E4C65"/>
    <w:rsid w:val="009F0D7A"/>
    <w:rsid w:val="009F4FB0"/>
    <w:rsid w:val="009F7B2B"/>
    <w:rsid w:val="009F7E89"/>
    <w:rsid w:val="00A00677"/>
    <w:rsid w:val="00A010DC"/>
    <w:rsid w:val="00A04198"/>
    <w:rsid w:val="00A07DB7"/>
    <w:rsid w:val="00A10262"/>
    <w:rsid w:val="00A119A8"/>
    <w:rsid w:val="00A123BA"/>
    <w:rsid w:val="00A20618"/>
    <w:rsid w:val="00A20626"/>
    <w:rsid w:val="00A206FE"/>
    <w:rsid w:val="00A262F3"/>
    <w:rsid w:val="00A265EB"/>
    <w:rsid w:val="00A27F63"/>
    <w:rsid w:val="00A31526"/>
    <w:rsid w:val="00A31E8B"/>
    <w:rsid w:val="00A31EA6"/>
    <w:rsid w:val="00A33DD7"/>
    <w:rsid w:val="00A42457"/>
    <w:rsid w:val="00A42767"/>
    <w:rsid w:val="00A44A50"/>
    <w:rsid w:val="00A450D3"/>
    <w:rsid w:val="00A478C8"/>
    <w:rsid w:val="00A50B27"/>
    <w:rsid w:val="00A558AD"/>
    <w:rsid w:val="00A621A6"/>
    <w:rsid w:val="00A64B61"/>
    <w:rsid w:val="00A65A3F"/>
    <w:rsid w:val="00A66111"/>
    <w:rsid w:val="00A679F6"/>
    <w:rsid w:val="00A70B2C"/>
    <w:rsid w:val="00A71CA5"/>
    <w:rsid w:val="00A73904"/>
    <w:rsid w:val="00A73F96"/>
    <w:rsid w:val="00A823D7"/>
    <w:rsid w:val="00A83D7B"/>
    <w:rsid w:val="00A84A36"/>
    <w:rsid w:val="00A93915"/>
    <w:rsid w:val="00AA4DAF"/>
    <w:rsid w:val="00AA54D7"/>
    <w:rsid w:val="00AA5707"/>
    <w:rsid w:val="00AA59EF"/>
    <w:rsid w:val="00AB0ECB"/>
    <w:rsid w:val="00AB19CA"/>
    <w:rsid w:val="00AB5B69"/>
    <w:rsid w:val="00AB6864"/>
    <w:rsid w:val="00AB6E0A"/>
    <w:rsid w:val="00AC37F4"/>
    <w:rsid w:val="00AD057F"/>
    <w:rsid w:val="00AD1583"/>
    <w:rsid w:val="00AD1BD8"/>
    <w:rsid w:val="00AD3709"/>
    <w:rsid w:val="00AD6D2D"/>
    <w:rsid w:val="00AE2292"/>
    <w:rsid w:val="00AE2D64"/>
    <w:rsid w:val="00AE65E3"/>
    <w:rsid w:val="00AE7B5D"/>
    <w:rsid w:val="00AE7B94"/>
    <w:rsid w:val="00AF0E62"/>
    <w:rsid w:val="00AF4075"/>
    <w:rsid w:val="00AF40D0"/>
    <w:rsid w:val="00AF65BC"/>
    <w:rsid w:val="00B02E7D"/>
    <w:rsid w:val="00B04FDA"/>
    <w:rsid w:val="00B06304"/>
    <w:rsid w:val="00B10638"/>
    <w:rsid w:val="00B11076"/>
    <w:rsid w:val="00B12554"/>
    <w:rsid w:val="00B14B73"/>
    <w:rsid w:val="00B15B35"/>
    <w:rsid w:val="00B1770D"/>
    <w:rsid w:val="00B17AD2"/>
    <w:rsid w:val="00B17B4A"/>
    <w:rsid w:val="00B260B9"/>
    <w:rsid w:val="00B2642D"/>
    <w:rsid w:val="00B264D1"/>
    <w:rsid w:val="00B40892"/>
    <w:rsid w:val="00B4673E"/>
    <w:rsid w:val="00B46943"/>
    <w:rsid w:val="00B4778D"/>
    <w:rsid w:val="00B5053C"/>
    <w:rsid w:val="00B50F55"/>
    <w:rsid w:val="00B52E31"/>
    <w:rsid w:val="00B53069"/>
    <w:rsid w:val="00B55175"/>
    <w:rsid w:val="00B55BF0"/>
    <w:rsid w:val="00B564DD"/>
    <w:rsid w:val="00B629D2"/>
    <w:rsid w:val="00B668B5"/>
    <w:rsid w:val="00B71FE7"/>
    <w:rsid w:val="00B7396E"/>
    <w:rsid w:val="00B8138F"/>
    <w:rsid w:val="00B83347"/>
    <w:rsid w:val="00B84E86"/>
    <w:rsid w:val="00B91D72"/>
    <w:rsid w:val="00B93623"/>
    <w:rsid w:val="00B94437"/>
    <w:rsid w:val="00B94D9F"/>
    <w:rsid w:val="00B95864"/>
    <w:rsid w:val="00BA2D83"/>
    <w:rsid w:val="00BB0DB7"/>
    <w:rsid w:val="00BB13F5"/>
    <w:rsid w:val="00BB246D"/>
    <w:rsid w:val="00BB2E9E"/>
    <w:rsid w:val="00BB35D2"/>
    <w:rsid w:val="00BB74AB"/>
    <w:rsid w:val="00BB7E8D"/>
    <w:rsid w:val="00BC3660"/>
    <w:rsid w:val="00BC3D43"/>
    <w:rsid w:val="00BC4CB0"/>
    <w:rsid w:val="00BC7E04"/>
    <w:rsid w:val="00BD02D1"/>
    <w:rsid w:val="00BD3AB0"/>
    <w:rsid w:val="00BD41B5"/>
    <w:rsid w:val="00BE1C7B"/>
    <w:rsid w:val="00BE4220"/>
    <w:rsid w:val="00BF12A6"/>
    <w:rsid w:val="00BF3F90"/>
    <w:rsid w:val="00BF5BF8"/>
    <w:rsid w:val="00C00EBA"/>
    <w:rsid w:val="00C02F09"/>
    <w:rsid w:val="00C0319A"/>
    <w:rsid w:val="00C031E1"/>
    <w:rsid w:val="00C036FF"/>
    <w:rsid w:val="00C04A10"/>
    <w:rsid w:val="00C058C3"/>
    <w:rsid w:val="00C059A1"/>
    <w:rsid w:val="00C129F8"/>
    <w:rsid w:val="00C16C9E"/>
    <w:rsid w:val="00C17801"/>
    <w:rsid w:val="00C22F61"/>
    <w:rsid w:val="00C23DD4"/>
    <w:rsid w:val="00C24FBA"/>
    <w:rsid w:val="00C27A51"/>
    <w:rsid w:val="00C31CD3"/>
    <w:rsid w:val="00C31FB4"/>
    <w:rsid w:val="00C335E2"/>
    <w:rsid w:val="00C40A92"/>
    <w:rsid w:val="00C41ED6"/>
    <w:rsid w:val="00C472F3"/>
    <w:rsid w:val="00C505A9"/>
    <w:rsid w:val="00C51627"/>
    <w:rsid w:val="00C51C91"/>
    <w:rsid w:val="00C567B1"/>
    <w:rsid w:val="00C56A1B"/>
    <w:rsid w:val="00C627B5"/>
    <w:rsid w:val="00C64B05"/>
    <w:rsid w:val="00C66E03"/>
    <w:rsid w:val="00C67A54"/>
    <w:rsid w:val="00C72455"/>
    <w:rsid w:val="00C77BEA"/>
    <w:rsid w:val="00C813F5"/>
    <w:rsid w:val="00C8438F"/>
    <w:rsid w:val="00C87A34"/>
    <w:rsid w:val="00C918A6"/>
    <w:rsid w:val="00C923B1"/>
    <w:rsid w:val="00CA2D82"/>
    <w:rsid w:val="00CA3284"/>
    <w:rsid w:val="00CA39F0"/>
    <w:rsid w:val="00CA49DE"/>
    <w:rsid w:val="00CA5B2D"/>
    <w:rsid w:val="00CB1877"/>
    <w:rsid w:val="00CB6543"/>
    <w:rsid w:val="00CB6B31"/>
    <w:rsid w:val="00CB7B01"/>
    <w:rsid w:val="00CC1549"/>
    <w:rsid w:val="00CC2B00"/>
    <w:rsid w:val="00CC6C64"/>
    <w:rsid w:val="00CC6DCF"/>
    <w:rsid w:val="00CD2908"/>
    <w:rsid w:val="00CD2D3F"/>
    <w:rsid w:val="00CD6737"/>
    <w:rsid w:val="00CD78E7"/>
    <w:rsid w:val="00CE3BE5"/>
    <w:rsid w:val="00CF538C"/>
    <w:rsid w:val="00D00AE4"/>
    <w:rsid w:val="00D05957"/>
    <w:rsid w:val="00D06A9F"/>
    <w:rsid w:val="00D07E37"/>
    <w:rsid w:val="00D13161"/>
    <w:rsid w:val="00D14A2D"/>
    <w:rsid w:val="00D16C42"/>
    <w:rsid w:val="00D1778D"/>
    <w:rsid w:val="00D21F1D"/>
    <w:rsid w:val="00D246CB"/>
    <w:rsid w:val="00D249E3"/>
    <w:rsid w:val="00D257BE"/>
    <w:rsid w:val="00D25F0F"/>
    <w:rsid w:val="00D31070"/>
    <w:rsid w:val="00D31A49"/>
    <w:rsid w:val="00D52F32"/>
    <w:rsid w:val="00D53D28"/>
    <w:rsid w:val="00D619E3"/>
    <w:rsid w:val="00D62ABF"/>
    <w:rsid w:val="00D63B10"/>
    <w:rsid w:val="00D66B6E"/>
    <w:rsid w:val="00D71239"/>
    <w:rsid w:val="00D743B1"/>
    <w:rsid w:val="00D80D92"/>
    <w:rsid w:val="00D82EC7"/>
    <w:rsid w:val="00D8388D"/>
    <w:rsid w:val="00D84411"/>
    <w:rsid w:val="00D8614D"/>
    <w:rsid w:val="00D87ACB"/>
    <w:rsid w:val="00D97A9B"/>
    <w:rsid w:val="00DA0251"/>
    <w:rsid w:val="00DA1E60"/>
    <w:rsid w:val="00DA1E7E"/>
    <w:rsid w:val="00DA57F5"/>
    <w:rsid w:val="00DA7CBD"/>
    <w:rsid w:val="00DB74A6"/>
    <w:rsid w:val="00DC3066"/>
    <w:rsid w:val="00DC72B8"/>
    <w:rsid w:val="00DD0AFF"/>
    <w:rsid w:val="00DD2DB3"/>
    <w:rsid w:val="00DD493D"/>
    <w:rsid w:val="00DD7FF7"/>
    <w:rsid w:val="00DE5442"/>
    <w:rsid w:val="00DE6684"/>
    <w:rsid w:val="00DF0FFE"/>
    <w:rsid w:val="00DF1E1A"/>
    <w:rsid w:val="00DF21A5"/>
    <w:rsid w:val="00DF46B7"/>
    <w:rsid w:val="00E00F7E"/>
    <w:rsid w:val="00E0169A"/>
    <w:rsid w:val="00E03432"/>
    <w:rsid w:val="00E0578F"/>
    <w:rsid w:val="00E15C67"/>
    <w:rsid w:val="00E170C2"/>
    <w:rsid w:val="00E220B5"/>
    <w:rsid w:val="00E227C5"/>
    <w:rsid w:val="00E2282B"/>
    <w:rsid w:val="00E22A25"/>
    <w:rsid w:val="00E24E56"/>
    <w:rsid w:val="00E27B72"/>
    <w:rsid w:val="00E3043B"/>
    <w:rsid w:val="00E318B4"/>
    <w:rsid w:val="00E32F8B"/>
    <w:rsid w:val="00E35421"/>
    <w:rsid w:val="00E36D61"/>
    <w:rsid w:val="00E40C12"/>
    <w:rsid w:val="00E43EAC"/>
    <w:rsid w:val="00E50A05"/>
    <w:rsid w:val="00E53927"/>
    <w:rsid w:val="00E6052F"/>
    <w:rsid w:val="00E64660"/>
    <w:rsid w:val="00E72E1F"/>
    <w:rsid w:val="00E824B2"/>
    <w:rsid w:val="00E834E4"/>
    <w:rsid w:val="00E858DA"/>
    <w:rsid w:val="00E85B69"/>
    <w:rsid w:val="00E86059"/>
    <w:rsid w:val="00E86D49"/>
    <w:rsid w:val="00E87C1E"/>
    <w:rsid w:val="00E9260A"/>
    <w:rsid w:val="00E95312"/>
    <w:rsid w:val="00EA0682"/>
    <w:rsid w:val="00EA190C"/>
    <w:rsid w:val="00EA3813"/>
    <w:rsid w:val="00EA5174"/>
    <w:rsid w:val="00EB38A7"/>
    <w:rsid w:val="00EB6306"/>
    <w:rsid w:val="00EB7A8E"/>
    <w:rsid w:val="00EC0798"/>
    <w:rsid w:val="00EC0D8C"/>
    <w:rsid w:val="00EC35F7"/>
    <w:rsid w:val="00EC660B"/>
    <w:rsid w:val="00ED3C22"/>
    <w:rsid w:val="00ED483B"/>
    <w:rsid w:val="00ED5DF2"/>
    <w:rsid w:val="00ED7EE6"/>
    <w:rsid w:val="00EE50C0"/>
    <w:rsid w:val="00EF1B6A"/>
    <w:rsid w:val="00EF1C07"/>
    <w:rsid w:val="00EF2605"/>
    <w:rsid w:val="00EF5D9B"/>
    <w:rsid w:val="00EF72E7"/>
    <w:rsid w:val="00F06C61"/>
    <w:rsid w:val="00F10B2C"/>
    <w:rsid w:val="00F16290"/>
    <w:rsid w:val="00F17308"/>
    <w:rsid w:val="00F173FC"/>
    <w:rsid w:val="00F24A96"/>
    <w:rsid w:val="00F24B05"/>
    <w:rsid w:val="00F24D44"/>
    <w:rsid w:val="00F25BD4"/>
    <w:rsid w:val="00F3089A"/>
    <w:rsid w:val="00F30E0A"/>
    <w:rsid w:val="00F41F91"/>
    <w:rsid w:val="00F4239D"/>
    <w:rsid w:val="00F426FC"/>
    <w:rsid w:val="00F43BBC"/>
    <w:rsid w:val="00F50B98"/>
    <w:rsid w:val="00F55050"/>
    <w:rsid w:val="00F552D7"/>
    <w:rsid w:val="00F571D0"/>
    <w:rsid w:val="00F607D0"/>
    <w:rsid w:val="00F60996"/>
    <w:rsid w:val="00F646B0"/>
    <w:rsid w:val="00F6660D"/>
    <w:rsid w:val="00F66789"/>
    <w:rsid w:val="00F73E3C"/>
    <w:rsid w:val="00F74D8F"/>
    <w:rsid w:val="00F76BE3"/>
    <w:rsid w:val="00F816C4"/>
    <w:rsid w:val="00F90976"/>
    <w:rsid w:val="00F940BD"/>
    <w:rsid w:val="00F9478E"/>
    <w:rsid w:val="00F9525E"/>
    <w:rsid w:val="00F9780B"/>
    <w:rsid w:val="00FA6055"/>
    <w:rsid w:val="00FB54B2"/>
    <w:rsid w:val="00FB7645"/>
    <w:rsid w:val="00FC237B"/>
    <w:rsid w:val="00FC35CE"/>
    <w:rsid w:val="00FD436D"/>
    <w:rsid w:val="00FD59C0"/>
    <w:rsid w:val="00FE0356"/>
    <w:rsid w:val="00FE721E"/>
    <w:rsid w:val="00FF61DC"/>
    <w:rsid w:val="00FF655A"/>
    <w:rsid w:val="00FF6F5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A2EBC4-BA10-4C7D-9986-1C63309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0F"/>
    <w:pPr>
      <w:spacing w:before="100" w:beforeAutospacing="1" w:after="100" w:afterAutospacing="1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1582"/>
    <w:pPr>
      <w:keepNext/>
      <w:spacing w:before="0" w:beforeAutospacing="0" w:after="0" w:afterAutospacing="0"/>
      <w:outlineLvl w:val="0"/>
    </w:pPr>
    <w:rPr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1526"/>
    <w:pPr>
      <w:keepNext/>
      <w:spacing w:before="240" w:beforeAutospacing="0" w:after="60" w:afterAutospacing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1582"/>
    <w:rPr>
      <w:rFonts w:eastAsia="Times New Roman" w:cs="Times New Roman"/>
      <w:b/>
      <w:sz w:val="20"/>
      <w:lang w:eastAsia="ru-RU"/>
    </w:rPr>
  </w:style>
  <w:style w:type="paragraph" w:styleId="a3">
    <w:name w:val="Title"/>
    <w:basedOn w:val="a"/>
    <w:link w:val="a4"/>
    <w:qFormat/>
    <w:rsid w:val="004B590F"/>
    <w:rPr>
      <w:sz w:val="24"/>
      <w:szCs w:val="20"/>
      <w:lang w:eastAsia="ru-RU"/>
    </w:rPr>
  </w:style>
  <w:style w:type="character" w:customStyle="1" w:styleId="a4">
    <w:name w:val="Заголовок Знак"/>
    <w:link w:val="a3"/>
    <w:locked/>
    <w:rsid w:val="004B590F"/>
    <w:rPr>
      <w:rFonts w:eastAsia="Times New Roman" w:cs="Times New Roman"/>
      <w:sz w:val="24"/>
      <w:lang w:eastAsia="ru-RU"/>
    </w:rPr>
  </w:style>
  <w:style w:type="paragraph" w:styleId="a5">
    <w:name w:val="Subtitle"/>
    <w:basedOn w:val="a"/>
    <w:link w:val="a6"/>
    <w:qFormat/>
    <w:rsid w:val="004B59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 w:val="24"/>
      <w:szCs w:val="20"/>
      <w:lang w:eastAsia="ru-RU"/>
    </w:rPr>
  </w:style>
  <w:style w:type="character" w:customStyle="1" w:styleId="a6">
    <w:name w:val="Подзаголовок Знак"/>
    <w:link w:val="a5"/>
    <w:locked/>
    <w:rsid w:val="004B590F"/>
    <w:rPr>
      <w:rFonts w:eastAsia="Times New Roman" w:cs="Times New Roman"/>
      <w:i/>
      <w:sz w:val="24"/>
      <w:lang w:eastAsia="ru-RU"/>
    </w:rPr>
  </w:style>
  <w:style w:type="paragraph" w:styleId="a7">
    <w:name w:val="Balloon Text"/>
    <w:basedOn w:val="a"/>
    <w:link w:val="a8"/>
    <w:rsid w:val="00221582"/>
    <w:pPr>
      <w:spacing w:before="0" w:after="0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221582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7C77CD"/>
    <w:pPr>
      <w:ind w:left="720"/>
      <w:contextualSpacing/>
    </w:pPr>
  </w:style>
  <w:style w:type="table" w:styleId="aa">
    <w:name w:val="Table Grid"/>
    <w:basedOn w:val="a1"/>
    <w:uiPriority w:val="99"/>
    <w:rsid w:val="000C4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165FB2"/>
    <w:pPr>
      <w:tabs>
        <w:tab w:val="center" w:pos="4677"/>
        <w:tab w:val="right" w:pos="9355"/>
      </w:tabs>
      <w:spacing w:before="0" w:after="0"/>
    </w:pPr>
    <w:rPr>
      <w:sz w:val="22"/>
    </w:rPr>
  </w:style>
  <w:style w:type="character" w:customStyle="1" w:styleId="ac">
    <w:name w:val="Верхний колонтитул Знак"/>
    <w:link w:val="ab"/>
    <w:uiPriority w:val="99"/>
    <w:locked/>
    <w:rsid w:val="00165FB2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165FB2"/>
    <w:pPr>
      <w:tabs>
        <w:tab w:val="center" w:pos="4677"/>
        <w:tab w:val="right" w:pos="9355"/>
      </w:tabs>
      <w:spacing w:before="0" w:after="0"/>
    </w:pPr>
    <w:rPr>
      <w:sz w:val="22"/>
    </w:rPr>
  </w:style>
  <w:style w:type="character" w:customStyle="1" w:styleId="ae">
    <w:name w:val="Нижний колонтитул Знак"/>
    <w:link w:val="ad"/>
    <w:uiPriority w:val="99"/>
    <w:locked/>
    <w:rsid w:val="00165FB2"/>
    <w:rPr>
      <w:rFonts w:cs="Times New Roman"/>
      <w:sz w:val="22"/>
      <w:szCs w:val="22"/>
      <w:lang w:eastAsia="en-US"/>
    </w:rPr>
  </w:style>
  <w:style w:type="paragraph" w:styleId="af">
    <w:name w:val="No Spacing"/>
    <w:link w:val="af0"/>
    <w:qFormat/>
    <w:rsid w:val="00860813"/>
    <w:pPr>
      <w:spacing w:beforeAutospacing="1" w:afterAutospacing="1"/>
    </w:pPr>
    <w:rPr>
      <w:sz w:val="28"/>
      <w:szCs w:val="22"/>
      <w:lang w:eastAsia="en-US"/>
    </w:rPr>
  </w:style>
  <w:style w:type="paragraph" w:styleId="af1">
    <w:name w:val="Body Text"/>
    <w:basedOn w:val="a"/>
    <w:link w:val="af2"/>
    <w:uiPriority w:val="99"/>
    <w:rsid w:val="00252B1F"/>
    <w:pPr>
      <w:spacing w:before="0" w:beforeAutospacing="0" w:after="0" w:afterAutospacing="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locked/>
    <w:rsid w:val="00252B1F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3C1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1"/>
    <w:basedOn w:val="a"/>
    <w:next w:val="a"/>
    <w:uiPriority w:val="99"/>
    <w:rsid w:val="009E3D5A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rFonts w:ascii="Verdana" w:hAnsi="Verdana" w:cs="Verdana"/>
      <w:b/>
      <w:bCs/>
      <w:color w:val="0058A9"/>
      <w:sz w:val="22"/>
      <w:shd w:val="clear" w:color="auto" w:fill="F0F0F0"/>
      <w:lang w:eastAsia="ru-RU"/>
    </w:rPr>
  </w:style>
  <w:style w:type="paragraph" w:customStyle="1" w:styleId="ConsPlusNonformat">
    <w:name w:val="ConsPlusNonformat"/>
    <w:rsid w:val="005041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24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1">
    <w:name w:val="printj1"/>
    <w:basedOn w:val="a"/>
    <w:rsid w:val="00BB246D"/>
    <w:pPr>
      <w:spacing w:before="144" w:beforeAutospacing="0" w:after="288" w:afterAutospacing="0"/>
      <w:ind w:left="-150"/>
      <w:jc w:val="both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1526"/>
    <w:rPr>
      <w:rFonts w:ascii="Cambria" w:hAnsi="Cambria"/>
      <w:b/>
      <w:bCs/>
      <w:sz w:val="26"/>
      <w:szCs w:val="26"/>
      <w:lang w:val="x-none" w:eastAsia="x-none"/>
    </w:rPr>
  </w:style>
  <w:style w:type="numbering" w:customStyle="1" w:styleId="12">
    <w:name w:val="Нет списка1"/>
    <w:next w:val="a2"/>
    <w:semiHidden/>
    <w:rsid w:val="00A31526"/>
  </w:style>
  <w:style w:type="paragraph" w:styleId="af3">
    <w:name w:val="Document Map"/>
    <w:basedOn w:val="a"/>
    <w:link w:val="af4"/>
    <w:semiHidden/>
    <w:rsid w:val="00A31526"/>
    <w:pPr>
      <w:shd w:val="clear" w:color="auto" w:fill="000080"/>
      <w:spacing w:before="0" w:beforeAutospacing="0" w:after="0" w:afterAutospacing="0"/>
    </w:pPr>
    <w:rPr>
      <w:rFonts w:ascii="Tahoma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A31526"/>
    <w:rPr>
      <w:rFonts w:ascii="Tahoma" w:hAnsi="Tahoma" w:cs="Tahoma"/>
      <w:shd w:val="clear" w:color="auto" w:fill="000080"/>
    </w:rPr>
  </w:style>
  <w:style w:type="table" w:customStyle="1" w:styleId="13">
    <w:name w:val="Сетка таблицы1"/>
    <w:basedOn w:val="a1"/>
    <w:next w:val="aa"/>
    <w:uiPriority w:val="99"/>
    <w:rsid w:val="00A3152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basedOn w:val="a0"/>
    <w:rsid w:val="00A31526"/>
  </w:style>
  <w:style w:type="table" w:customStyle="1" w:styleId="110">
    <w:name w:val="Сетка таблицы11"/>
    <w:basedOn w:val="a1"/>
    <w:next w:val="aa"/>
    <w:uiPriority w:val="59"/>
    <w:rsid w:val="00A31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A31526"/>
    <w:rPr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A31526"/>
  </w:style>
  <w:style w:type="character" w:customStyle="1" w:styleId="FontStyle47">
    <w:name w:val="Font Style47"/>
    <w:uiPriority w:val="99"/>
    <w:rsid w:val="00A31526"/>
    <w:rPr>
      <w:rFonts w:ascii="Times New Roman" w:hAnsi="Times New Roman" w:cs="Times New Roman"/>
      <w:sz w:val="22"/>
      <w:szCs w:val="22"/>
    </w:rPr>
  </w:style>
  <w:style w:type="character" w:styleId="af6">
    <w:name w:val="Hyperlink"/>
    <w:rsid w:val="00A31526"/>
    <w:rPr>
      <w:color w:val="0000FF"/>
      <w:u w:val="single"/>
    </w:rPr>
  </w:style>
  <w:style w:type="paragraph" w:styleId="af7">
    <w:name w:val="List"/>
    <w:basedOn w:val="a"/>
    <w:uiPriority w:val="99"/>
    <w:qFormat/>
    <w:rsid w:val="00A31526"/>
    <w:pPr>
      <w:spacing w:before="0" w:beforeAutospacing="0" w:after="225" w:afterAutospacing="0"/>
    </w:pPr>
    <w:rPr>
      <w:sz w:val="24"/>
      <w:szCs w:val="24"/>
      <w:lang w:eastAsia="ru-RU"/>
    </w:rPr>
  </w:style>
  <w:style w:type="paragraph" w:customStyle="1" w:styleId="14">
    <w:name w:val="Обычный1"/>
    <w:basedOn w:val="a"/>
    <w:rsid w:val="00A31526"/>
    <w:pPr>
      <w:spacing w:before="0" w:beforeAutospacing="0" w:after="0" w:afterAutospacing="0"/>
    </w:pPr>
    <w:rPr>
      <w:sz w:val="24"/>
      <w:szCs w:val="24"/>
      <w:lang w:eastAsia="ru-RU"/>
    </w:rPr>
  </w:style>
  <w:style w:type="character" w:styleId="af8">
    <w:name w:val="FollowedHyperlink"/>
    <w:rsid w:val="00A31526"/>
    <w:rPr>
      <w:color w:val="800080"/>
      <w:u w:val="single"/>
    </w:rPr>
  </w:style>
  <w:style w:type="paragraph" w:styleId="af9">
    <w:name w:val="Body Text Indent"/>
    <w:basedOn w:val="a"/>
    <w:link w:val="afa"/>
    <w:uiPriority w:val="99"/>
    <w:rsid w:val="00A31526"/>
    <w:pPr>
      <w:spacing w:before="0" w:beforeAutospacing="0" w:after="0" w:afterAutospacing="0"/>
      <w:ind w:firstLine="720"/>
      <w:jc w:val="both"/>
    </w:pPr>
    <w:rPr>
      <w:rFonts w:ascii="Arial" w:hAnsi="Arial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31526"/>
    <w:rPr>
      <w:rFonts w:ascii="Arial" w:hAnsi="Arial"/>
      <w:sz w:val="28"/>
      <w:szCs w:val="28"/>
      <w:lang w:val="x-none" w:eastAsia="x-none"/>
    </w:rPr>
  </w:style>
  <w:style w:type="paragraph" w:styleId="a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c"/>
    <w:uiPriority w:val="99"/>
    <w:unhideWhenUsed/>
    <w:rsid w:val="00A31526"/>
    <w:pPr>
      <w:spacing w:before="0" w:beforeAutospacing="0" w:after="0" w:afterAutospacing="0"/>
    </w:pPr>
    <w:rPr>
      <w:rFonts w:ascii="Calibri" w:hAnsi="Calibri"/>
      <w:sz w:val="20"/>
      <w:szCs w:val="20"/>
      <w:lang w:val="x-none" w:eastAsia="x-none"/>
    </w:rPr>
  </w:style>
  <w:style w:type="character" w:customStyle="1" w:styleId="a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b"/>
    <w:uiPriority w:val="99"/>
    <w:rsid w:val="00A31526"/>
    <w:rPr>
      <w:rFonts w:ascii="Calibri" w:hAnsi="Calibri"/>
      <w:lang w:val="x-none" w:eastAsia="x-none"/>
    </w:rPr>
  </w:style>
  <w:style w:type="character" w:styleId="afd">
    <w:name w:val="footnote reference"/>
    <w:aliases w:val="Знак сноски-FN,Ciae niinee-FN,Знак сноски 1"/>
    <w:uiPriority w:val="99"/>
    <w:unhideWhenUsed/>
    <w:rsid w:val="00A31526"/>
    <w:rPr>
      <w:vertAlign w:val="superscript"/>
    </w:rPr>
  </w:style>
  <w:style w:type="character" w:styleId="afe">
    <w:name w:val="Emphasis"/>
    <w:uiPriority w:val="20"/>
    <w:qFormat/>
    <w:locked/>
    <w:rsid w:val="00A31526"/>
    <w:rPr>
      <w:i/>
      <w:iCs/>
    </w:rPr>
  </w:style>
  <w:style w:type="character" w:customStyle="1" w:styleId="apple-converted-space">
    <w:name w:val="apple-converted-space"/>
    <w:basedOn w:val="a0"/>
    <w:rsid w:val="00A31526"/>
  </w:style>
  <w:style w:type="paragraph" w:styleId="aff">
    <w:name w:val="Plain Text"/>
    <w:basedOn w:val="a"/>
    <w:link w:val="aff0"/>
    <w:rsid w:val="00A31526"/>
    <w:pPr>
      <w:spacing w:before="0" w:beforeAutospacing="0" w:after="0" w:afterAutospacing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rsid w:val="00A31526"/>
    <w:rPr>
      <w:rFonts w:ascii="Courier New" w:hAnsi="Courier New"/>
      <w:lang w:val="x-none" w:eastAsia="x-none"/>
    </w:rPr>
  </w:style>
  <w:style w:type="paragraph" w:customStyle="1" w:styleId="aff1">
    <w:name w:val="Пункт"/>
    <w:link w:val="aff2"/>
    <w:qFormat/>
    <w:rsid w:val="00A31526"/>
    <w:pPr>
      <w:spacing w:line="360" w:lineRule="auto"/>
      <w:ind w:left="510" w:hanging="510"/>
      <w:jc w:val="both"/>
    </w:pPr>
    <w:rPr>
      <w:sz w:val="22"/>
      <w:szCs w:val="24"/>
    </w:rPr>
  </w:style>
  <w:style w:type="character" w:customStyle="1" w:styleId="aff2">
    <w:name w:val="Пункт Знак"/>
    <w:link w:val="aff1"/>
    <w:rsid w:val="00A31526"/>
    <w:rPr>
      <w:sz w:val="22"/>
      <w:szCs w:val="24"/>
    </w:rPr>
  </w:style>
  <w:style w:type="paragraph" w:styleId="2">
    <w:name w:val="List 2"/>
    <w:basedOn w:val="af7"/>
    <w:uiPriority w:val="99"/>
    <w:unhideWhenUsed/>
    <w:qFormat/>
    <w:rsid w:val="00A31526"/>
    <w:pPr>
      <w:spacing w:after="0" w:line="360" w:lineRule="auto"/>
      <w:ind w:left="794" w:hanging="114"/>
      <w:jc w:val="both"/>
    </w:pPr>
    <w:rPr>
      <w:sz w:val="22"/>
    </w:rPr>
  </w:style>
  <w:style w:type="paragraph" w:customStyle="1" w:styleId="ConsPlusTitle">
    <w:name w:val="ConsPlusTitle"/>
    <w:rsid w:val="00A31526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f3">
    <w:name w:val="текст таблицы"/>
    <w:link w:val="aff4"/>
    <w:qFormat/>
    <w:rsid w:val="00A31526"/>
  </w:style>
  <w:style w:type="character" w:customStyle="1" w:styleId="aff4">
    <w:name w:val="текст таблицы Знак"/>
    <w:link w:val="aff3"/>
    <w:rsid w:val="00A31526"/>
  </w:style>
  <w:style w:type="character" w:customStyle="1" w:styleId="ConsPlusNormal0">
    <w:name w:val="ConsPlusNormal Знак"/>
    <w:link w:val="ConsPlusNormal"/>
    <w:locked/>
    <w:rsid w:val="00A31526"/>
    <w:rPr>
      <w:rFonts w:ascii="Arial" w:hAnsi="Arial" w:cs="Arial"/>
    </w:rPr>
  </w:style>
  <w:style w:type="character" w:customStyle="1" w:styleId="aff5">
    <w:name w:val="Неразрешенное упоминание"/>
    <w:uiPriority w:val="99"/>
    <w:semiHidden/>
    <w:unhideWhenUsed/>
    <w:rsid w:val="00A31526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A31526"/>
    <w:rPr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A3152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1526"/>
    <w:pPr>
      <w:widowControl w:val="0"/>
      <w:shd w:val="clear" w:color="auto" w:fill="FFFFFF"/>
      <w:spacing w:before="0" w:beforeAutospacing="0" w:after="180" w:afterAutospacing="0" w:line="461" w:lineRule="exact"/>
      <w:ind w:hanging="1560"/>
      <w:jc w:val="center"/>
    </w:pPr>
    <w:rPr>
      <w:b/>
      <w:bCs/>
      <w:szCs w:val="28"/>
      <w:lang w:eastAsia="ru-RU"/>
    </w:rPr>
  </w:style>
  <w:style w:type="character" w:customStyle="1" w:styleId="aff6">
    <w:name w:val="Сноска_"/>
    <w:link w:val="aff7"/>
    <w:rsid w:val="00A31526"/>
    <w:rPr>
      <w:b/>
      <w:bCs/>
      <w:sz w:val="18"/>
      <w:szCs w:val="18"/>
      <w:shd w:val="clear" w:color="auto" w:fill="FFFFFF"/>
    </w:rPr>
  </w:style>
  <w:style w:type="character" w:customStyle="1" w:styleId="aff8">
    <w:name w:val="Сноска + Не полужирный"/>
    <w:rsid w:val="00A31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7">
    <w:name w:val="Сноска"/>
    <w:basedOn w:val="a"/>
    <w:link w:val="aff6"/>
    <w:rsid w:val="00A31526"/>
    <w:pPr>
      <w:widowControl w:val="0"/>
      <w:shd w:val="clear" w:color="auto" w:fill="FFFFFF"/>
      <w:spacing w:before="0" w:beforeAutospacing="0" w:after="0" w:afterAutospacing="0" w:line="230" w:lineRule="exact"/>
      <w:jc w:val="both"/>
    </w:pPr>
    <w:rPr>
      <w:b/>
      <w:bCs/>
      <w:sz w:val="18"/>
      <w:szCs w:val="18"/>
      <w:lang w:eastAsia="ru-RU"/>
    </w:rPr>
  </w:style>
  <w:style w:type="character" w:customStyle="1" w:styleId="20">
    <w:name w:val="Основной текст (2)_"/>
    <w:link w:val="21"/>
    <w:rsid w:val="00A31526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A315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A31526"/>
    <w:rPr>
      <w:b/>
      <w:bCs/>
      <w:i/>
      <w:iCs/>
      <w:sz w:val="17"/>
      <w:szCs w:val="17"/>
      <w:shd w:val="clear" w:color="auto" w:fill="FFFFFF"/>
    </w:rPr>
  </w:style>
  <w:style w:type="character" w:customStyle="1" w:styleId="33">
    <w:name w:val="Основной текст (3) + Не полужирный"/>
    <w:rsid w:val="00A31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31526"/>
    <w:pPr>
      <w:widowControl w:val="0"/>
      <w:shd w:val="clear" w:color="auto" w:fill="FFFFFF"/>
      <w:spacing w:before="360" w:beforeAutospacing="0" w:after="300" w:afterAutospacing="0" w:line="322" w:lineRule="exact"/>
      <w:jc w:val="both"/>
    </w:pPr>
    <w:rPr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A31526"/>
    <w:pPr>
      <w:widowControl w:val="0"/>
      <w:shd w:val="clear" w:color="auto" w:fill="FFFFFF"/>
      <w:spacing w:before="1620" w:beforeAutospacing="0" w:after="120" w:afterAutospacing="0" w:line="0" w:lineRule="atLeast"/>
      <w:jc w:val="center"/>
    </w:pPr>
    <w:rPr>
      <w:b/>
      <w:bCs/>
      <w:i/>
      <w:iCs/>
      <w:sz w:val="17"/>
      <w:szCs w:val="17"/>
      <w:lang w:eastAsia="ru-RU"/>
    </w:rPr>
  </w:style>
  <w:style w:type="character" w:customStyle="1" w:styleId="aff9">
    <w:name w:val="Основной текст_"/>
    <w:link w:val="15"/>
    <w:rsid w:val="00A3152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A31526"/>
    <w:pPr>
      <w:widowControl w:val="0"/>
      <w:shd w:val="clear" w:color="auto" w:fill="FFFFFF"/>
      <w:spacing w:before="660" w:beforeAutospacing="0" w:after="0" w:afterAutospacing="0" w:line="322" w:lineRule="exact"/>
      <w:jc w:val="both"/>
    </w:pPr>
    <w:rPr>
      <w:spacing w:val="-1"/>
      <w:sz w:val="26"/>
      <w:szCs w:val="26"/>
      <w:lang w:eastAsia="ru-RU"/>
    </w:rPr>
  </w:style>
  <w:style w:type="character" w:customStyle="1" w:styleId="4">
    <w:name w:val="Основной текст (4)_"/>
    <w:link w:val="40"/>
    <w:rsid w:val="00A31526"/>
    <w:rPr>
      <w:b/>
      <w:bCs/>
      <w:spacing w:val="1"/>
      <w:shd w:val="clear" w:color="auto" w:fill="FFFFFF"/>
    </w:rPr>
  </w:style>
  <w:style w:type="character" w:customStyle="1" w:styleId="40pt">
    <w:name w:val="Основной текст (4) + Интервал 0 pt"/>
    <w:rsid w:val="00A31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3">
    <w:name w:val="Заголовок №5 (3)_"/>
    <w:link w:val="530"/>
    <w:rsid w:val="00A31526"/>
    <w:rPr>
      <w:b/>
      <w:bCs/>
      <w:spacing w:val="7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1526"/>
    <w:pPr>
      <w:widowControl w:val="0"/>
      <w:shd w:val="clear" w:color="auto" w:fill="FFFFFF"/>
      <w:spacing w:before="600" w:beforeAutospacing="0" w:after="0" w:afterAutospacing="0" w:line="322" w:lineRule="exact"/>
      <w:ind w:hanging="1840"/>
      <w:jc w:val="center"/>
    </w:pPr>
    <w:rPr>
      <w:b/>
      <w:bCs/>
      <w:spacing w:val="1"/>
      <w:sz w:val="20"/>
      <w:szCs w:val="20"/>
      <w:lang w:eastAsia="ru-RU"/>
    </w:rPr>
  </w:style>
  <w:style w:type="paragraph" w:customStyle="1" w:styleId="530">
    <w:name w:val="Заголовок №5 (3)"/>
    <w:basedOn w:val="a"/>
    <w:link w:val="53"/>
    <w:rsid w:val="00A31526"/>
    <w:pPr>
      <w:widowControl w:val="0"/>
      <w:shd w:val="clear" w:color="auto" w:fill="FFFFFF"/>
      <w:spacing w:before="480" w:beforeAutospacing="0" w:after="0" w:afterAutospacing="0" w:line="322" w:lineRule="exact"/>
      <w:jc w:val="center"/>
      <w:outlineLvl w:val="4"/>
    </w:pPr>
    <w:rPr>
      <w:b/>
      <w:bCs/>
      <w:spacing w:val="71"/>
      <w:sz w:val="20"/>
      <w:szCs w:val="20"/>
      <w:lang w:eastAsia="ru-RU"/>
    </w:rPr>
  </w:style>
  <w:style w:type="paragraph" w:customStyle="1" w:styleId="34">
    <w:name w:val="Основной текст3"/>
    <w:basedOn w:val="a"/>
    <w:rsid w:val="00A31526"/>
    <w:pPr>
      <w:widowControl w:val="0"/>
      <w:shd w:val="clear" w:color="auto" w:fill="FFFFFF"/>
      <w:spacing w:before="360" w:beforeAutospacing="0" w:after="300" w:afterAutospacing="0" w:line="0" w:lineRule="atLeast"/>
      <w:jc w:val="both"/>
    </w:pPr>
    <w:rPr>
      <w:spacing w:val="3"/>
      <w:sz w:val="21"/>
      <w:szCs w:val="21"/>
      <w:lang w:eastAsia="ru-RU"/>
    </w:rPr>
  </w:style>
  <w:style w:type="character" w:customStyle="1" w:styleId="49pt-1pt">
    <w:name w:val="Основной текст (4) + 9 pt;Полужирный;Не курсив;Интервал -1 pt"/>
    <w:rsid w:val="00A315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semiHidden/>
    <w:rsid w:val="00404EA4"/>
  </w:style>
  <w:style w:type="table" w:customStyle="1" w:styleId="24">
    <w:name w:val="Сетка таблицы2"/>
    <w:basedOn w:val="a1"/>
    <w:next w:val="aa"/>
    <w:uiPriority w:val="99"/>
    <w:rsid w:val="00404EA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a"/>
    <w:uiPriority w:val="59"/>
    <w:rsid w:val="00404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" TargetMode="External"/><Relationship Id="rId13" Type="http://schemas.openxmlformats.org/officeDocument/2006/relationships/hyperlink" Target="http://www.gosuslugi.ru)" TargetMode="External"/><Relationship Id="rId18" Type="http://schemas.openxmlformats.org/officeDocument/2006/relationships/hyperlink" Target="mailto:detsk.sad2012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olokolchikcad@yandex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gu.admin-smolensk.ru" TargetMode="External"/><Relationship Id="rId17" Type="http://schemas.openxmlformats.org/officeDocument/2006/relationships/hyperlink" Target="http://duhovshinasad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rodchenkova.valentina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uhov.admin-smolensk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.gosuslugi.ru/" TargetMode="External"/><Relationship Id="rId23" Type="http://schemas.openxmlformats.org/officeDocument/2006/relationships/hyperlink" Target="mailto:ds_skazka2020@mail.ru" TargetMode="External"/><Relationship Id="rId10" Type="http://schemas.openxmlformats.org/officeDocument/2006/relationships/hyperlink" Target="http://&#1084;&#1092;&#1094;67.&#1088;&#1092;/" TargetMode="External"/><Relationship Id="rId19" Type="http://schemas.openxmlformats.org/officeDocument/2006/relationships/hyperlink" Target="http://sadkolokolc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hov.admin-smolensk.ru/" TargetMode="External"/><Relationship Id="rId14" Type="http://schemas.openxmlformats.org/officeDocument/2006/relationships/hyperlink" Target="http://&#1084;&#1092;&#1094;67.&#1088;&#1092;/" TargetMode="External"/><Relationship Id="rId22" Type="http://schemas.openxmlformats.org/officeDocument/2006/relationships/hyperlink" Target="http://skazka-ozerni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093C-6961-414F-B98E-6F9AB248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21814</Words>
  <Characters>124344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AuroraPC</cp:lastModifiedBy>
  <cp:revision>3</cp:revision>
  <cp:lastPrinted>2025-02-25T06:37:00Z</cp:lastPrinted>
  <dcterms:created xsi:type="dcterms:W3CDTF">2025-02-25T07:08:00Z</dcterms:created>
  <dcterms:modified xsi:type="dcterms:W3CDTF">2025-02-25T07:08:00Z</dcterms:modified>
</cp:coreProperties>
</file>